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70FC" w14:textId="7EF8DF1F" w:rsidR="00472CCD" w:rsidRDefault="00806268" w:rsidP="00472CCD">
      <w:pPr>
        <w:spacing w:after="0" w:line="240" w:lineRule="auto"/>
        <w:rPr>
          <w:rFonts w:ascii="Century Gothic" w:hAnsi="Century Gothic" w:cs="Arial"/>
          <w:smallCaps/>
          <w:spacing w:val="5"/>
          <w:sz w:val="28"/>
          <w:szCs w:val="28"/>
        </w:rPr>
      </w:pPr>
      <w:r w:rsidRPr="008F06B3">
        <w:rPr>
          <w:rStyle w:val="Heading1Char"/>
          <w:rFonts w:ascii="Century Gothic" w:hAnsi="Century Gothic" w:cs="Arial"/>
          <w:sz w:val="28"/>
          <w:szCs w:val="28"/>
        </w:rPr>
        <w:t>Pre-proposal Worksheet for</w:t>
      </w:r>
      <w:r w:rsidRPr="008F06B3">
        <w:rPr>
          <w:rFonts w:ascii="Century Gothic" w:hAnsi="Century Gothic" w:cs="Arial"/>
          <w:smallCaps/>
          <w:spacing w:val="5"/>
          <w:sz w:val="28"/>
          <w:szCs w:val="28"/>
        </w:rPr>
        <w:t xml:space="preserve"> </w:t>
      </w:r>
    </w:p>
    <w:p w14:paraId="478B6FE6" w14:textId="2B143317" w:rsidR="00801B43" w:rsidRDefault="001D679E" w:rsidP="00472CCD">
      <w:pPr>
        <w:spacing w:after="0" w:line="240" w:lineRule="auto"/>
        <w:rPr>
          <w:rStyle w:val="Heading1Char"/>
          <w:rFonts w:ascii="Century Gothic" w:hAnsi="Century Gothic" w:cs="Arial"/>
        </w:rPr>
      </w:pPr>
      <w:r w:rsidRPr="008F06B3">
        <w:rPr>
          <w:rFonts w:ascii="Century Gothic" w:hAnsi="Century Gothic" w:cs="Arial"/>
          <w:smallCaps/>
          <w:spacing w:val="5"/>
          <w:sz w:val="28"/>
          <w:szCs w:val="28"/>
        </w:rPr>
        <w:t xml:space="preserve">Agricultural Conservation </w:t>
      </w:r>
      <w:sdt>
        <w:sdtPr>
          <w:rPr>
            <w:rFonts w:ascii="Century Gothic" w:hAnsi="Century Gothic" w:cs="Arial"/>
            <w:smallCaps/>
            <w:spacing w:val="5"/>
            <w:sz w:val="28"/>
            <w:szCs w:val="28"/>
          </w:rPr>
          <w:id w:val="726775094"/>
          <w:docPartObj>
            <w:docPartGallery w:val="Cover Pages"/>
            <w:docPartUnique/>
          </w:docPartObj>
        </w:sdtPr>
        <w:sdtEndPr>
          <w:rPr>
            <w:spacing w:val="0"/>
          </w:rPr>
        </w:sdtEndPr>
        <w:sdtContent>
          <w:r w:rsidR="00F73797" w:rsidRPr="008F06B3">
            <w:rPr>
              <w:rFonts w:ascii="Century Gothic" w:hAnsi="Century Gothic" w:cs="Arial"/>
              <w:smallCaps/>
              <w:noProof/>
              <w:color w:val="4F271C"/>
              <w:spacing w:val="10"/>
              <w:sz w:val="28"/>
              <w:szCs w:val="28"/>
              <w:lang w:eastAsia="en-US"/>
            </w:rPr>
            <mc:AlternateContent>
              <mc:Choice Requires="wps">
                <w:drawing>
                  <wp:anchor distT="0" distB="0" distL="114300" distR="114300" simplePos="0" relativeHeight="251654144" behindDoc="0" locked="0" layoutInCell="1" allowOverlap="1" wp14:anchorId="0227AD3E" wp14:editId="681D54E1">
                    <wp:simplePos x="0" y="0"/>
                    <mc:AlternateContent>
                      <mc:Choice Requires="wp14">
                        <wp:positionH relativeFrom="margin">
                          <wp14:pctPosHOffset>52000</wp14:pctPosHOffset>
                        </wp:positionH>
                      </mc:Choice>
                      <mc:Fallback>
                        <wp:positionH relativeFrom="page">
                          <wp:posOffset>3995420</wp:posOffset>
                        </wp:positionH>
                      </mc:Fallback>
                    </mc:AlternateContent>
                    <wp:positionV relativeFrom="bottomMargin">
                      <wp:posOffset>6886575</wp:posOffset>
                    </wp:positionV>
                    <wp:extent cx="2364740" cy="2327910"/>
                    <wp:effectExtent l="33655" t="28575" r="30480" b="34290"/>
                    <wp:wrapNone/>
                    <wp:docPr id="9"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41ED4" id="Oval 73" o:spid="_x0000_s1026" style="position:absolute;margin-left:0;margin-top:542.25pt;width:186.2pt;height:183.3pt;flip:x;z-index:251654144;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" fillcolor="#fe8637" strokecolor="#fe8637" strokeweight="4.5pt">
                    <v:stroke linestyle="thinThick"/>
                    <v:shadow color="#1f2f3f" opacity=".5" offset=",3pt"/>
                    <w10:wrap anchorx="margin" anchory="margin"/>
                  </v:oval>
                </w:pict>
              </mc:Fallback>
            </mc:AlternateContent>
          </w:r>
        </w:sdtContent>
      </w:sdt>
      <w:r w:rsidR="006755F9" w:rsidRPr="008F06B3">
        <w:rPr>
          <w:rStyle w:val="Heading1Char"/>
          <w:rFonts w:ascii="Century Gothic" w:hAnsi="Century Gothic" w:cs="Arial"/>
          <w:sz w:val="28"/>
          <w:szCs w:val="28"/>
        </w:rPr>
        <w:t>Easement</w:t>
      </w:r>
      <w:r w:rsidR="00801B43" w:rsidRPr="008F06B3">
        <w:rPr>
          <w:rStyle w:val="Heading1Char"/>
          <w:rFonts w:ascii="Century Gothic" w:hAnsi="Century Gothic" w:cs="Arial"/>
          <w:sz w:val="28"/>
          <w:szCs w:val="28"/>
        </w:rPr>
        <w:t xml:space="preserve"> G</w:t>
      </w:r>
      <w:r w:rsidR="006755F9" w:rsidRPr="008F06B3">
        <w:rPr>
          <w:rStyle w:val="Heading1Char"/>
          <w:rFonts w:ascii="Century Gothic" w:hAnsi="Century Gothic" w:cs="Arial"/>
          <w:sz w:val="28"/>
          <w:szCs w:val="28"/>
        </w:rPr>
        <w:t>rant</w:t>
      </w:r>
      <w:r w:rsidR="00806268" w:rsidRPr="008F06B3">
        <w:rPr>
          <w:rStyle w:val="Heading1Char"/>
          <w:rFonts w:ascii="Century Gothic" w:hAnsi="Century Gothic" w:cs="Arial"/>
          <w:sz w:val="28"/>
          <w:szCs w:val="28"/>
        </w:rPr>
        <w:t>s</w:t>
      </w:r>
      <w:r w:rsidR="00801B43" w:rsidRPr="008F06B3">
        <w:rPr>
          <w:rStyle w:val="Heading1Char"/>
          <w:rFonts w:ascii="Century Gothic" w:hAnsi="Century Gothic" w:cs="Arial"/>
          <w:sz w:val="28"/>
          <w:szCs w:val="28"/>
        </w:rPr>
        <w:t xml:space="preserve"> </w:t>
      </w:r>
      <w:r w:rsidRPr="008F06B3">
        <w:rPr>
          <w:rStyle w:val="Heading1Char"/>
          <w:rFonts w:ascii="Century Gothic" w:hAnsi="Century Gothic" w:cs="Arial"/>
          <w:sz w:val="28"/>
          <w:szCs w:val="28"/>
        </w:rPr>
        <w:br/>
      </w:r>
    </w:p>
    <w:p w14:paraId="4B50AA03" w14:textId="5AB155C6" w:rsidR="006159A6" w:rsidRPr="008D05B6" w:rsidRDefault="008F06B3" w:rsidP="000010F1">
      <w:pPr>
        <w:rPr>
          <w:rStyle w:val="IntenseReference"/>
          <w:rFonts w:ascii="Century Gothic" w:hAnsi="Century Gothic" w:cs="Arial"/>
          <w:color w:val="auto"/>
          <w:sz w:val="28"/>
          <w:szCs w:val="28"/>
        </w:rPr>
      </w:pPr>
      <w:r w:rsidRPr="008D05B6">
        <w:rPr>
          <w:rStyle w:val="IntenseReference"/>
          <w:rFonts w:ascii="Century Gothic" w:hAnsi="Century Gothic" w:cs="Arial"/>
          <w:color w:val="auto"/>
          <w:sz w:val="28"/>
          <w:szCs w:val="28"/>
        </w:rPr>
        <w:t>Agricultural Land</w:t>
      </w:r>
      <w:r w:rsidR="000C40B1" w:rsidRPr="008D05B6">
        <w:rPr>
          <w:rStyle w:val="IntenseReference"/>
          <w:rFonts w:ascii="Century Gothic" w:hAnsi="Century Gothic" w:cs="Arial"/>
          <w:color w:val="auto"/>
          <w:sz w:val="28"/>
          <w:szCs w:val="28"/>
        </w:rPr>
        <w:t xml:space="preserve"> </w:t>
      </w:r>
      <w:r w:rsidRPr="008D05B6">
        <w:rPr>
          <w:rStyle w:val="IntenseReference"/>
          <w:rFonts w:ascii="Century Gothic" w:hAnsi="Century Gothic" w:cs="Arial"/>
          <w:color w:val="auto"/>
          <w:sz w:val="28"/>
          <w:szCs w:val="28"/>
        </w:rPr>
        <w:t>Mitigation</w:t>
      </w:r>
      <w:r w:rsidR="000C40B1" w:rsidRPr="008D05B6">
        <w:rPr>
          <w:rStyle w:val="IntenseReference"/>
          <w:rFonts w:ascii="Century Gothic" w:hAnsi="Century Gothic" w:cs="Arial"/>
          <w:color w:val="auto"/>
          <w:sz w:val="28"/>
          <w:szCs w:val="28"/>
        </w:rPr>
        <w:t xml:space="preserve"> program</w:t>
      </w:r>
    </w:p>
    <w:p w14:paraId="19E045DC" w14:textId="28C2C455" w:rsidR="00A5187B" w:rsidRPr="008F06B3" w:rsidRDefault="00A5187B" w:rsidP="0008036E">
      <w:pPr>
        <w:rPr>
          <w:rFonts w:ascii="Century Gothic" w:hAnsi="Century Gothic" w:cs="Arial"/>
          <w:color w:val="000000" w:themeColor="text1"/>
        </w:rPr>
      </w:pPr>
      <w:r w:rsidRPr="008F06B3">
        <w:rPr>
          <w:rFonts w:ascii="Century Gothic" w:hAnsi="Century Gothic" w:cs="Arial"/>
          <w:color w:val="000000" w:themeColor="text1"/>
        </w:rPr>
        <w:t xml:space="preserve">This worksheet has been developed in conjunction with the </w:t>
      </w:r>
      <w:r w:rsidR="008F06B3" w:rsidRPr="008F06B3">
        <w:rPr>
          <w:rFonts w:ascii="Century Gothic" w:hAnsi="Century Gothic" w:cs="Arial"/>
          <w:color w:val="000000" w:themeColor="text1"/>
        </w:rPr>
        <w:t>Agricultural Land Mitigation Program (ALMP) Guidelines</w:t>
      </w:r>
      <w:r w:rsidR="00B77B9E">
        <w:rPr>
          <w:rFonts w:ascii="Century Gothic" w:hAnsi="Century Gothic" w:cs="Arial"/>
          <w:color w:val="000000" w:themeColor="text1"/>
        </w:rPr>
        <w:t xml:space="preserve"> as approved for release on June 17,</w:t>
      </w:r>
      <w:bookmarkStart w:id="0" w:name="_GoBack"/>
      <w:bookmarkEnd w:id="0"/>
      <w:r w:rsidR="008C0CF9">
        <w:rPr>
          <w:rFonts w:ascii="Century Gothic" w:hAnsi="Century Gothic" w:cs="Arial"/>
          <w:color w:val="000000" w:themeColor="text1"/>
        </w:rPr>
        <w:t xml:space="preserve"> 2019 (Guidelines)</w:t>
      </w:r>
      <w:r w:rsidR="00EF12B5" w:rsidRPr="008F06B3">
        <w:rPr>
          <w:rFonts w:ascii="Century Gothic" w:hAnsi="Century Gothic" w:cs="Arial"/>
          <w:color w:val="000000" w:themeColor="text1"/>
        </w:rPr>
        <w:t>.  The Guidelines serve as the Request for Grant Applications</w:t>
      </w:r>
      <w:r w:rsidRPr="008F06B3">
        <w:rPr>
          <w:rFonts w:ascii="Century Gothic" w:hAnsi="Century Gothic" w:cs="Arial"/>
          <w:color w:val="000000" w:themeColor="text1"/>
        </w:rPr>
        <w:t xml:space="preserve"> </w:t>
      </w:r>
      <w:r w:rsidR="008F06B3" w:rsidRPr="008F06B3">
        <w:rPr>
          <w:rFonts w:ascii="Century Gothic" w:hAnsi="Century Gothic" w:cs="Arial"/>
          <w:color w:val="000000" w:themeColor="text1"/>
        </w:rPr>
        <w:t>for ALMP</w:t>
      </w:r>
      <w:r w:rsidRPr="008F06B3">
        <w:rPr>
          <w:rFonts w:ascii="Century Gothic" w:hAnsi="Century Gothic" w:cs="Arial"/>
          <w:color w:val="000000" w:themeColor="text1"/>
        </w:rPr>
        <w:t xml:space="preserve">.  Please refer to the </w:t>
      </w:r>
      <w:r w:rsidR="002C6732" w:rsidRPr="008F06B3">
        <w:rPr>
          <w:rFonts w:ascii="Century Gothic" w:hAnsi="Century Gothic" w:cs="Arial"/>
          <w:color w:val="000000" w:themeColor="text1"/>
        </w:rPr>
        <w:t>Guidelines</w:t>
      </w:r>
      <w:r w:rsidRPr="008F06B3">
        <w:rPr>
          <w:rFonts w:ascii="Century Gothic" w:hAnsi="Century Gothic" w:cs="Arial"/>
          <w:color w:val="000000" w:themeColor="text1"/>
        </w:rPr>
        <w:t xml:space="preserve"> for details on program requirements and </w:t>
      </w:r>
      <w:r w:rsidR="002C6732" w:rsidRPr="008F06B3">
        <w:rPr>
          <w:rFonts w:ascii="Century Gothic" w:hAnsi="Century Gothic" w:cs="Arial"/>
          <w:color w:val="000000" w:themeColor="text1"/>
        </w:rPr>
        <w:t xml:space="preserve">how </w:t>
      </w:r>
      <w:r w:rsidRPr="008F06B3">
        <w:rPr>
          <w:rFonts w:ascii="Century Gothic" w:hAnsi="Century Gothic" w:cs="Arial"/>
          <w:color w:val="000000" w:themeColor="text1"/>
        </w:rPr>
        <w:t>to apply for funding</w:t>
      </w:r>
      <w:r w:rsidR="00036445" w:rsidRPr="008F06B3">
        <w:rPr>
          <w:rFonts w:ascii="Century Gothic" w:hAnsi="Century Gothic" w:cs="Arial"/>
          <w:color w:val="000000" w:themeColor="text1"/>
        </w:rPr>
        <w:t>.</w:t>
      </w:r>
    </w:p>
    <w:p w14:paraId="5E82E63F" w14:textId="5758F27E" w:rsidR="00A22F63" w:rsidRPr="008F06B3" w:rsidRDefault="00A22F63" w:rsidP="002F11B5">
      <w:pPr>
        <w:rPr>
          <w:rStyle w:val="SubtleReference"/>
          <w:rFonts w:ascii="Century Gothic" w:hAnsi="Century Gothic" w:cs="Arial"/>
          <w:b w:val="0"/>
          <w:i w:val="0"/>
          <w:color w:val="auto"/>
        </w:rPr>
      </w:pPr>
      <w:r w:rsidRPr="008F06B3">
        <w:rPr>
          <w:rStyle w:val="SubtleReference"/>
          <w:rFonts w:ascii="Century Gothic" w:hAnsi="Century Gothic" w:cs="Arial"/>
          <w:b w:val="0"/>
          <w:i w:val="0"/>
          <w:color w:val="auto"/>
        </w:rPr>
        <w:t>Please be aware that submittal of a pre-proposal worksheet for prospective grant applications is mandatory</w:t>
      </w:r>
      <w:r w:rsidR="008F06B3" w:rsidRPr="008F06B3">
        <w:rPr>
          <w:rStyle w:val="SubtleReference"/>
          <w:rFonts w:ascii="Century Gothic" w:hAnsi="Century Gothic" w:cs="Arial"/>
          <w:b w:val="0"/>
          <w:i w:val="0"/>
          <w:color w:val="auto"/>
        </w:rPr>
        <w:t xml:space="preserve"> to be eligible for ALMP</w:t>
      </w:r>
      <w:r w:rsidR="005B48E8" w:rsidRPr="008F06B3">
        <w:rPr>
          <w:rStyle w:val="SubtleReference"/>
          <w:rFonts w:ascii="Century Gothic" w:hAnsi="Century Gothic" w:cs="Arial"/>
          <w:b w:val="0"/>
          <w:i w:val="0"/>
          <w:color w:val="auto"/>
        </w:rPr>
        <w:t xml:space="preserve"> easement funding</w:t>
      </w:r>
      <w:r w:rsidRPr="008F06B3">
        <w:rPr>
          <w:rStyle w:val="SubtleReference"/>
          <w:rFonts w:ascii="Century Gothic" w:hAnsi="Century Gothic" w:cs="Arial"/>
          <w:b w:val="0"/>
          <w:i w:val="0"/>
          <w:color w:val="auto"/>
        </w:rPr>
        <w:t>.  Grant applications are due</w:t>
      </w:r>
      <w:r w:rsidR="00851442">
        <w:rPr>
          <w:rStyle w:val="SubtleReference"/>
          <w:rFonts w:ascii="Century Gothic" w:hAnsi="Century Gothic" w:cs="Arial"/>
          <w:b w:val="0"/>
          <w:i w:val="0"/>
          <w:color w:val="auto"/>
        </w:rPr>
        <w:t xml:space="preserve"> October 31</w:t>
      </w:r>
      <w:r w:rsidR="003C7D44" w:rsidRPr="008F06B3">
        <w:rPr>
          <w:rStyle w:val="SubtleReference"/>
          <w:rFonts w:ascii="Century Gothic" w:hAnsi="Century Gothic" w:cs="Arial"/>
          <w:b w:val="0"/>
          <w:i w:val="0"/>
          <w:color w:val="auto"/>
        </w:rPr>
        <w:t>, 2019</w:t>
      </w:r>
      <w:r w:rsidRPr="008F06B3">
        <w:rPr>
          <w:rStyle w:val="SubtleReference"/>
          <w:rFonts w:ascii="Century Gothic" w:hAnsi="Century Gothic" w:cs="Arial"/>
          <w:b w:val="0"/>
          <w:i w:val="0"/>
          <w:color w:val="auto"/>
        </w:rPr>
        <w:t xml:space="preserve"> and will not be accepted unless a pre-proposal worksheet was received for the project by the</w:t>
      </w:r>
      <w:r w:rsidR="00851442">
        <w:rPr>
          <w:rStyle w:val="SubtleReference"/>
          <w:rFonts w:ascii="Century Gothic" w:hAnsi="Century Gothic" w:cs="Arial"/>
          <w:b w:val="0"/>
          <w:i w:val="0"/>
          <w:color w:val="auto"/>
        </w:rPr>
        <w:t xml:space="preserve"> July 22</w:t>
      </w:r>
      <w:r w:rsidR="003C7D44" w:rsidRPr="008F06B3">
        <w:rPr>
          <w:rStyle w:val="SubtleReference"/>
          <w:rFonts w:ascii="Century Gothic" w:hAnsi="Century Gothic" w:cs="Arial"/>
          <w:b w:val="0"/>
          <w:i w:val="0"/>
          <w:color w:val="auto"/>
        </w:rPr>
        <w:t>, 2019</w:t>
      </w:r>
      <w:r w:rsidRPr="008F06B3">
        <w:rPr>
          <w:rStyle w:val="SubtleReference"/>
          <w:rFonts w:ascii="Century Gothic" w:hAnsi="Century Gothic" w:cs="Arial"/>
          <w:b w:val="0"/>
          <w:i w:val="0"/>
          <w:color w:val="FF0000"/>
        </w:rPr>
        <w:t xml:space="preserve"> </w:t>
      </w:r>
      <w:r w:rsidRPr="008F06B3">
        <w:rPr>
          <w:rStyle w:val="SubtleReference"/>
          <w:rFonts w:ascii="Century Gothic" w:hAnsi="Century Gothic" w:cs="Arial"/>
          <w:b w:val="0"/>
          <w:i w:val="0"/>
          <w:color w:val="auto"/>
        </w:rPr>
        <w:t>deadline.</w:t>
      </w:r>
    </w:p>
    <w:p w14:paraId="123CB4F1" w14:textId="7F17B300" w:rsidR="00825D82" w:rsidRPr="008F06B3" w:rsidRDefault="00825D82" w:rsidP="002F11B5">
      <w:pPr>
        <w:rPr>
          <w:rStyle w:val="SubtleReference"/>
          <w:rFonts w:ascii="Century Gothic" w:hAnsi="Century Gothic" w:cs="Arial"/>
          <w:b w:val="0"/>
          <w:i w:val="0"/>
          <w:color w:val="auto"/>
        </w:rPr>
      </w:pPr>
      <w:r w:rsidRPr="008F06B3">
        <w:rPr>
          <w:rFonts w:ascii="Century Gothic" w:hAnsi="Century Gothic" w:cs="Arial"/>
          <w:color w:val="auto"/>
        </w:rPr>
        <w:t>Pre-proposals will be reviewed and technical assistance provided to facilitate the development of competitive grant applications.  Applicants interested in receiving technical assistance prior to submission of a pre-proposal may contact the Department with questions.</w:t>
      </w:r>
    </w:p>
    <w:p w14:paraId="13AF221E" w14:textId="77777777" w:rsidR="003C7D44" w:rsidRPr="008F06B3" w:rsidRDefault="00245A5F" w:rsidP="0086316D">
      <w:pPr>
        <w:rPr>
          <w:rStyle w:val="SubtleReference"/>
          <w:rFonts w:ascii="Century Gothic" w:hAnsi="Century Gothic" w:cs="Arial"/>
          <w:b w:val="0"/>
          <w:i w:val="0"/>
          <w:color w:val="auto"/>
        </w:rPr>
      </w:pPr>
      <w:r w:rsidRPr="008F06B3">
        <w:rPr>
          <w:rStyle w:val="SubtleReference"/>
          <w:rFonts w:ascii="Century Gothic" w:hAnsi="Century Gothic" w:cs="Arial"/>
          <w:b w:val="0"/>
          <w:i w:val="0"/>
          <w:color w:val="auto"/>
        </w:rPr>
        <w:t>Please submit this worksheet along with</w:t>
      </w:r>
      <w:r w:rsidR="003C7D44" w:rsidRPr="008F06B3">
        <w:rPr>
          <w:rStyle w:val="SubtleReference"/>
          <w:rFonts w:ascii="Century Gothic" w:hAnsi="Century Gothic" w:cs="Arial"/>
          <w:b w:val="0"/>
          <w:i w:val="0"/>
          <w:color w:val="auto"/>
        </w:rPr>
        <w:t>:</w:t>
      </w:r>
    </w:p>
    <w:p w14:paraId="2CD9F98D" w14:textId="7F2025DF" w:rsidR="003C7D44" w:rsidRPr="008F06B3" w:rsidRDefault="00472CCD" w:rsidP="003C7D44">
      <w:pPr>
        <w:pStyle w:val="ListParagraph"/>
        <w:numPr>
          <w:ilvl w:val="0"/>
          <w:numId w:val="32"/>
        </w:numPr>
        <w:rPr>
          <w:rStyle w:val="SubtleReference"/>
          <w:rFonts w:ascii="Century Gothic" w:hAnsi="Century Gothic" w:cs="Arial"/>
          <w:b w:val="0"/>
          <w:i w:val="0"/>
          <w:color w:val="auto"/>
        </w:rPr>
      </w:pPr>
      <w:r>
        <w:rPr>
          <w:rStyle w:val="SubtleReference"/>
          <w:rFonts w:ascii="Century Gothic" w:hAnsi="Century Gothic" w:cs="Arial"/>
          <w:b w:val="0"/>
          <w:i w:val="0"/>
          <w:color w:val="auto"/>
        </w:rPr>
        <w:t>P</w:t>
      </w:r>
      <w:r w:rsidR="00245A5F" w:rsidRPr="008F06B3">
        <w:rPr>
          <w:rStyle w:val="SubtleReference"/>
          <w:rFonts w:ascii="Century Gothic" w:hAnsi="Century Gothic" w:cs="Arial"/>
          <w:b w:val="0"/>
          <w:i w:val="0"/>
          <w:color w:val="auto"/>
        </w:rPr>
        <w:t>reliminary title report</w:t>
      </w:r>
      <w:r w:rsidR="0086316D" w:rsidRPr="008F06B3">
        <w:rPr>
          <w:rStyle w:val="SubtleReference"/>
          <w:rFonts w:ascii="Century Gothic" w:hAnsi="Century Gothic" w:cs="Arial"/>
          <w:b w:val="0"/>
          <w:i w:val="0"/>
          <w:color w:val="auto"/>
        </w:rPr>
        <w:t xml:space="preserve"> that is</w:t>
      </w:r>
      <w:r w:rsidR="00825D82" w:rsidRPr="008F06B3">
        <w:rPr>
          <w:rStyle w:val="SubtleReference"/>
          <w:rFonts w:ascii="Century Gothic" w:hAnsi="Century Gothic" w:cs="Arial"/>
          <w:b w:val="0"/>
          <w:i w:val="0"/>
          <w:color w:val="auto"/>
        </w:rPr>
        <w:t xml:space="preserve"> less than </w:t>
      </w:r>
      <w:r w:rsidR="005B48E8" w:rsidRPr="008F06B3">
        <w:rPr>
          <w:rStyle w:val="SubtleReference"/>
          <w:rFonts w:ascii="Century Gothic" w:hAnsi="Century Gothic" w:cs="Arial"/>
          <w:b w:val="0"/>
          <w:i w:val="0"/>
          <w:color w:val="auto"/>
        </w:rPr>
        <w:t xml:space="preserve">twelve </w:t>
      </w:r>
      <w:r w:rsidR="00825D82" w:rsidRPr="008F06B3">
        <w:rPr>
          <w:rStyle w:val="SubtleReference"/>
          <w:rFonts w:ascii="Century Gothic" w:hAnsi="Century Gothic" w:cs="Arial"/>
          <w:b w:val="0"/>
          <w:i w:val="0"/>
          <w:color w:val="auto"/>
        </w:rPr>
        <w:t>months old,</w:t>
      </w:r>
      <w:r w:rsidR="00245A5F" w:rsidRPr="008F06B3">
        <w:rPr>
          <w:rStyle w:val="SubtleReference"/>
          <w:rFonts w:ascii="Century Gothic" w:hAnsi="Century Gothic" w:cs="Arial"/>
          <w:b w:val="0"/>
          <w:i w:val="0"/>
          <w:color w:val="auto"/>
        </w:rPr>
        <w:t xml:space="preserve"> </w:t>
      </w:r>
      <w:r w:rsidR="00247B61" w:rsidRPr="008F06B3">
        <w:rPr>
          <w:rStyle w:val="SubtleReference"/>
          <w:rFonts w:ascii="Century Gothic" w:hAnsi="Century Gothic" w:cs="Arial"/>
          <w:b w:val="0"/>
          <w:i w:val="0"/>
          <w:color w:val="auto"/>
        </w:rPr>
        <w:t>and</w:t>
      </w:r>
      <w:r w:rsidR="005B48E8" w:rsidRPr="008F06B3">
        <w:rPr>
          <w:rStyle w:val="SubtleReference"/>
          <w:rFonts w:ascii="Century Gothic" w:hAnsi="Century Gothic" w:cs="Arial"/>
          <w:b w:val="0"/>
          <w:i w:val="0"/>
          <w:color w:val="auto"/>
        </w:rPr>
        <w:t xml:space="preserve"> </w:t>
      </w:r>
    </w:p>
    <w:p w14:paraId="2E748D8E" w14:textId="065EF05A" w:rsidR="003C7D44" w:rsidRPr="00D42D90" w:rsidRDefault="00472CCD" w:rsidP="003C7D44">
      <w:pPr>
        <w:pStyle w:val="ListParagraph"/>
        <w:numPr>
          <w:ilvl w:val="0"/>
          <w:numId w:val="32"/>
        </w:numPr>
        <w:rPr>
          <w:rStyle w:val="SubtleReference"/>
          <w:rFonts w:ascii="Century Gothic" w:hAnsi="Century Gothic" w:cs="Arial"/>
          <w:b w:val="0"/>
          <w:i w:val="0"/>
          <w:color w:val="000000" w:themeColor="text1"/>
        </w:rPr>
      </w:pPr>
      <w:r>
        <w:rPr>
          <w:rStyle w:val="SubtleReference"/>
          <w:rFonts w:ascii="Century Gothic" w:hAnsi="Century Gothic" w:cs="Arial"/>
          <w:b w:val="0"/>
          <w:i w:val="0"/>
          <w:color w:val="auto"/>
        </w:rPr>
        <w:t>M</w:t>
      </w:r>
      <w:r w:rsidR="00245A5F" w:rsidRPr="008F06B3">
        <w:rPr>
          <w:rStyle w:val="SubtleReference"/>
          <w:rFonts w:ascii="Century Gothic" w:hAnsi="Century Gothic" w:cs="Arial"/>
          <w:b w:val="0"/>
          <w:i w:val="0"/>
          <w:color w:val="auto"/>
        </w:rPr>
        <w:t>aps</w:t>
      </w:r>
      <w:r w:rsidR="00825D82" w:rsidRPr="008F06B3">
        <w:rPr>
          <w:rStyle w:val="SubtleReference"/>
          <w:rFonts w:ascii="Century Gothic" w:hAnsi="Century Gothic" w:cs="Arial"/>
          <w:b w:val="0"/>
          <w:i w:val="0"/>
          <w:color w:val="auto"/>
        </w:rPr>
        <w:t xml:space="preserve"> of the project boundaries</w:t>
      </w:r>
      <w:r w:rsidR="003C7D44" w:rsidRPr="008F06B3">
        <w:rPr>
          <w:rStyle w:val="SubtleReference"/>
          <w:rFonts w:ascii="Century Gothic" w:hAnsi="Century Gothic" w:cs="Arial"/>
          <w:b w:val="0"/>
          <w:i w:val="0"/>
          <w:color w:val="auto"/>
        </w:rPr>
        <w:t xml:space="preserve"> </w:t>
      </w:r>
      <w:r w:rsidR="00825D82" w:rsidRPr="008F06B3">
        <w:rPr>
          <w:rStyle w:val="SubtleReference"/>
          <w:rFonts w:ascii="Century Gothic" w:hAnsi="Century Gothic" w:cs="Arial"/>
          <w:b w:val="0"/>
          <w:i w:val="0"/>
          <w:color w:val="auto"/>
        </w:rPr>
        <w:t>a</w:t>
      </w:r>
      <w:r w:rsidR="0086316D" w:rsidRPr="008F06B3">
        <w:rPr>
          <w:rStyle w:val="SubtleReference"/>
          <w:rFonts w:ascii="Century Gothic" w:hAnsi="Century Gothic" w:cs="Arial"/>
          <w:b w:val="0"/>
          <w:i w:val="0"/>
          <w:color w:val="auto"/>
        </w:rPr>
        <w:t xml:space="preserve">nd </w:t>
      </w:r>
      <w:r w:rsidR="00247B61" w:rsidRPr="008F06B3">
        <w:rPr>
          <w:rStyle w:val="SubtleReference"/>
          <w:rFonts w:ascii="Century Gothic" w:hAnsi="Century Gothic" w:cs="Arial"/>
          <w:b w:val="0"/>
          <w:i w:val="0"/>
          <w:color w:val="auto"/>
        </w:rPr>
        <w:t xml:space="preserve">location of </w:t>
      </w:r>
      <w:r w:rsidR="00286FB3" w:rsidRPr="008F06B3">
        <w:rPr>
          <w:rStyle w:val="SubtleReference"/>
          <w:rFonts w:ascii="Century Gothic" w:hAnsi="Century Gothic" w:cs="Arial"/>
          <w:b w:val="0"/>
          <w:i w:val="0"/>
          <w:color w:val="auto"/>
        </w:rPr>
        <w:t xml:space="preserve">existing and/or reserved </w:t>
      </w:r>
      <w:r w:rsidR="0086316D" w:rsidRPr="008F06B3">
        <w:rPr>
          <w:rStyle w:val="SubtleReference"/>
          <w:rFonts w:ascii="Century Gothic" w:hAnsi="Century Gothic" w:cs="Arial"/>
          <w:b w:val="0"/>
          <w:i w:val="0"/>
          <w:color w:val="auto"/>
        </w:rPr>
        <w:t>building envelopes</w:t>
      </w:r>
      <w:r w:rsidR="001B4F47" w:rsidRPr="008F06B3">
        <w:rPr>
          <w:rStyle w:val="SubtleReference"/>
          <w:rFonts w:ascii="Century Gothic" w:hAnsi="Century Gothic" w:cs="Arial"/>
          <w:b w:val="0"/>
          <w:i w:val="0"/>
          <w:color w:val="auto"/>
        </w:rPr>
        <w:t>.</w:t>
      </w:r>
    </w:p>
    <w:p w14:paraId="786F8D39" w14:textId="65EE07B1" w:rsidR="00D42D90" w:rsidRPr="00D42D90" w:rsidRDefault="00D42D90" w:rsidP="00D42D90">
      <w:pPr>
        <w:rPr>
          <w:rFonts w:ascii="Century Gothic" w:hAnsi="Century Gothic" w:cs="Arial"/>
          <w:color w:val="auto"/>
        </w:rPr>
      </w:pPr>
      <w:r w:rsidRPr="00D42D90">
        <w:rPr>
          <w:rFonts w:ascii="Century Gothic" w:eastAsia="Times New Roman" w:hAnsi="Century Gothic" w:cs="Arial"/>
          <w:color w:val="auto"/>
          <w:szCs w:val="22"/>
        </w:rPr>
        <w:t xml:space="preserve">The application process for </w:t>
      </w:r>
      <w:r>
        <w:rPr>
          <w:rFonts w:ascii="Century Gothic" w:eastAsia="Times New Roman" w:hAnsi="Century Gothic" w:cs="Arial"/>
          <w:color w:val="auto"/>
          <w:szCs w:val="22"/>
        </w:rPr>
        <w:t xml:space="preserve">ALMP </w:t>
      </w:r>
      <w:r w:rsidRPr="00D42D90">
        <w:rPr>
          <w:rFonts w:ascii="Century Gothic" w:eastAsia="Times New Roman" w:hAnsi="Century Gothic" w:cs="Arial"/>
          <w:color w:val="auto"/>
          <w:szCs w:val="22"/>
        </w:rPr>
        <w:t>grants is detailed in Section 2 of the Guidelines.  Pre-proposals and applications must be submitted electronically</w:t>
      </w:r>
      <w:r w:rsidR="00DF1E86">
        <w:rPr>
          <w:rFonts w:ascii="Century Gothic" w:eastAsia="Times New Roman" w:hAnsi="Century Gothic" w:cs="Arial"/>
          <w:color w:val="auto"/>
          <w:szCs w:val="22"/>
        </w:rPr>
        <w:t xml:space="preserve"> (almp@conservation.ca.gov)</w:t>
      </w:r>
      <w:r w:rsidRPr="00D42D90">
        <w:rPr>
          <w:rFonts w:ascii="Century Gothic" w:eastAsia="Times New Roman" w:hAnsi="Century Gothic" w:cs="Arial"/>
          <w:color w:val="auto"/>
          <w:szCs w:val="22"/>
        </w:rPr>
        <w:t xml:space="preserve"> by 11:59 </w:t>
      </w:r>
      <w:r w:rsidR="004A3192">
        <w:rPr>
          <w:rFonts w:ascii="Century Gothic" w:eastAsia="Times New Roman" w:hAnsi="Century Gothic" w:cs="Arial"/>
          <w:color w:val="auto"/>
          <w:szCs w:val="22"/>
        </w:rPr>
        <w:t>p.m. on the deadline date</w:t>
      </w:r>
      <w:r w:rsidR="00D373EC">
        <w:rPr>
          <w:rFonts w:ascii="Century Gothic" w:eastAsia="Times New Roman" w:hAnsi="Century Gothic" w:cs="Arial"/>
          <w:color w:val="auto"/>
          <w:szCs w:val="22"/>
        </w:rPr>
        <w:t>.</w:t>
      </w:r>
      <w:r w:rsidRPr="00D42D90">
        <w:rPr>
          <w:rFonts w:ascii="Century Gothic" w:eastAsia="Times New Roman" w:hAnsi="Century Gothic" w:cs="Arial"/>
          <w:color w:val="auto"/>
          <w:szCs w:val="22"/>
        </w:rPr>
        <w:t xml:space="preserve"> </w:t>
      </w:r>
    </w:p>
    <w:p w14:paraId="0E057FFF" w14:textId="1361F5C9" w:rsidR="00A5187B" w:rsidRPr="008F06B3" w:rsidRDefault="004E2B24" w:rsidP="0086316D">
      <w:pPr>
        <w:rPr>
          <w:rFonts w:ascii="Century Gothic" w:hAnsi="Century Gothic" w:cs="Arial"/>
          <w:color w:val="000000" w:themeColor="text1"/>
        </w:rPr>
      </w:pPr>
      <w:r w:rsidRPr="008F06B3">
        <w:rPr>
          <w:rFonts w:ascii="Century Gothic" w:hAnsi="Century Gothic" w:cs="Arial"/>
          <w:color w:val="000000" w:themeColor="text1"/>
        </w:rPr>
        <w:t xml:space="preserve">Contact the </w:t>
      </w:r>
      <w:r w:rsidR="00D13956" w:rsidRPr="008F06B3">
        <w:rPr>
          <w:rFonts w:ascii="Century Gothic" w:hAnsi="Century Gothic" w:cs="Arial"/>
          <w:color w:val="000000" w:themeColor="text1"/>
        </w:rPr>
        <w:t xml:space="preserve">Department </w:t>
      </w:r>
      <w:r w:rsidRPr="008F06B3">
        <w:rPr>
          <w:rFonts w:ascii="Century Gothic" w:hAnsi="Century Gothic" w:cs="Arial"/>
          <w:color w:val="000000" w:themeColor="text1"/>
        </w:rPr>
        <w:t>staff with any questions at (916) 32</w:t>
      </w:r>
      <w:r w:rsidR="000C40B1" w:rsidRPr="008F06B3">
        <w:rPr>
          <w:rFonts w:ascii="Century Gothic" w:hAnsi="Century Gothic" w:cs="Arial"/>
          <w:color w:val="000000" w:themeColor="text1"/>
        </w:rPr>
        <w:t>4</w:t>
      </w:r>
      <w:r w:rsidRPr="008F06B3">
        <w:rPr>
          <w:rFonts w:ascii="Century Gothic" w:hAnsi="Century Gothic" w:cs="Arial"/>
          <w:color w:val="000000" w:themeColor="text1"/>
        </w:rPr>
        <w:t>-0850.</w:t>
      </w:r>
    </w:p>
    <w:tbl>
      <w:tblPr>
        <w:tblStyle w:val="TableGrid"/>
        <w:tblW w:w="9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155"/>
      </w:tblGrid>
      <w:tr w:rsidR="00FC30A2" w:rsidRPr="008F06B3" w14:paraId="3F39C7A7" w14:textId="77777777" w:rsidTr="004A3192">
        <w:tc>
          <w:tcPr>
            <w:tcW w:w="6390" w:type="dxa"/>
          </w:tcPr>
          <w:p w14:paraId="2110C744" w14:textId="77777777" w:rsidR="00122AD3" w:rsidRPr="008F06B3" w:rsidRDefault="00122AD3" w:rsidP="00444473">
            <w:pPr>
              <w:rPr>
                <w:rStyle w:val="IntenseReference"/>
                <w:rFonts w:ascii="Century Gothic" w:hAnsi="Century Gothic" w:cs="Arial"/>
                <w:caps w:val="0"/>
                <w:color w:val="000000" w:themeColor="text1"/>
                <w:sz w:val="22"/>
                <w:szCs w:val="22"/>
              </w:rPr>
            </w:pPr>
          </w:p>
          <w:p w14:paraId="65162D0A" w14:textId="6C135477" w:rsidR="00FC30A2" w:rsidRPr="008F06B3" w:rsidRDefault="00FC30A2" w:rsidP="00444473">
            <w:pPr>
              <w:rPr>
                <w:rStyle w:val="IntenseReference"/>
                <w:rFonts w:ascii="Century Gothic" w:hAnsi="Century Gothic" w:cs="Arial"/>
                <w:caps w:val="0"/>
                <w:color w:val="000000" w:themeColor="text1"/>
                <w:sz w:val="22"/>
                <w:szCs w:val="22"/>
              </w:rPr>
            </w:pPr>
            <w:r w:rsidRPr="008F06B3">
              <w:rPr>
                <w:rStyle w:val="IntenseReference"/>
                <w:rFonts w:ascii="Century Gothic" w:hAnsi="Century Gothic" w:cs="Arial"/>
                <w:caps w:val="0"/>
                <w:color w:val="000000" w:themeColor="text1"/>
                <w:sz w:val="22"/>
                <w:szCs w:val="22"/>
              </w:rPr>
              <w:t>Schedule</w:t>
            </w:r>
            <w:r w:rsidR="00794491">
              <w:rPr>
                <w:rStyle w:val="IntenseReference"/>
                <w:rFonts w:ascii="Century Gothic" w:hAnsi="Century Gothic" w:cs="Arial"/>
                <w:caps w:val="0"/>
                <w:color w:val="000000" w:themeColor="text1"/>
                <w:sz w:val="22"/>
                <w:szCs w:val="22"/>
              </w:rPr>
              <w:t xml:space="preserve"> (Proposed, subject to change)</w:t>
            </w:r>
          </w:p>
        </w:tc>
        <w:tc>
          <w:tcPr>
            <w:tcW w:w="3155" w:type="dxa"/>
            <w:vAlign w:val="bottom"/>
          </w:tcPr>
          <w:p w14:paraId="1ECABF96" w14:textId="2E7FA3BB" w:rsidR="00FC30A2" w:rsidRPr="008F06B3" w:rsidRDefault="00FC30A2" w:rsidP="000E6CDF">
            <w:pPr>
              <w:jc w:val="center"/>
              <w:rPr>
                <w:rStyle w:val="IntenseReference"/>
                <w:rFonts w:ascii="Century Gothic" w:hAnsi="Century Gothic" w:cs="Arial"/>
                <w:caps w:val="0"/>
                <w:color w:val="000000" w:themeColor="text1"/>
                <w:sz w:val="22"/>
                <w:szCs w:val="22"/>
              </w:rPr>
            </w:pPr>
            <w:r w:rsidRPr="008F06B3">
              <w:rPr>
                <w:rStyle w:val="IntenseReference"/>
                <w:rFonts w:ascii="Century Gothic" w:hAnsi="Century Gothic" w:cs="Arial"/>
                <w:caps w:val="0"/>
                <w:color w:val="000000" w:themeColor="text1"/>
                <w:sz w:val="22"/>
                <w:szCs w:val="22"/>
              </w:rPr>
              <w:t>Date</w:t>
            </w:r>
          </w:p>
        </w:tc>
      </w:tr>
      <w:tr w:rsidR="00FC30A2" w:rsidRPr="008F06B3" w14:paraId="045B927A" w14:textId="77777777" w:rsidTr="004A3192">
        <w:tc>
          <w:tcPr>
            <w:tcW w:w="6390" w:type="dxa"/>
          </w:tcPr>
          <w:p w14:paraId="26AD2118" w14:textId="0E097E56" w:rsidR="00FC30A2" w:rsidRPr="008F06B3" w:rsidRDefault="00F7122F" w:rsidP="005B48E8">
            <w:pPr>
              <w:ind w:right="-374"/>
              <w:rPr>
                <w:rStyle w:val="IntenseReference"/>
                <w:rFonts w:ascii="Century Gothic" w:hAnsi="Century Gothic" w:cs="Arial"/>
                <w:b w:val="0"/>
                <w:caps w:val="0"/>
                <w:color w:val="000000" w:themeColor="text1"/>
                <w:sz w:val="22"/>
                <w:szCs w:val="22"/>
              </w:rPr>
            </w:pPr>
            <w:r>
              <w:rPr>
                <w:rStyle w:val="IntenseReference"/>
                <w:rFonts w:ascii="Century Gothic" w:hAnsi="Century Gothic" w:cs="Arial"/>
                <w:b w:val="0"/>
                <w:caps w:val="0"/>
                <w:color w:val="000000" w:themeColor="text1"/>
                <w:sz w:val="22"/>
                <w:szCs w:val="22"/>
              </w:rPr>
              <w:t>Draft</w:t>
            </w:r>
            <w:r w:rsidR="00FC30A2" w:rsidRPr="008F06B3">
              <w:rPr>
                <w:rStyle w:val="IntenseReference"/>
                <w:rFonts w:ascii="Century Gothic" w:hAnsi="Century Gothic" w:cs="Arial"/>
                <w:b w:val="0"/>
                <w:caps w:val="0"/>
                <w:color w:val="000000" w:themeColor="text1"/>
                <w:sz w:val="22"/>
                <w:szCs w:val="22"/>
              </w:rPr>
              <w:t xml:space="preserve"> Guidelines</w:t>
            </w:r>
            <w:r w:rsidR="00122AD3" w:rsidRPr="008F06B3">
              <w:rPr>
                <w:rStyle w:val="IntenseReference"/>
                <w:rFonts w:ascii="Century Gothic" w:hAnsi="Century Gothic" w:cs="Arial"/>
                <w:b w:val="0"/>
                <w:caps w:val="0"/>
                <w:color w:val="000000" w:themeColor="text1"/>
                <w:sz w:val="22"/>
                <w:szCs w:val="22"/>
              </w:rPr>
              <w:t xml:space="preserve"> </w:t>
            </w:r>
            <w:r>
              <w:rPr>
                <w:rStyle w:val="IntenseReference"/>
                <w:rFonts w:ascii="Century Gothic" w:hAnsi="Century Gothic" w:cs="Arial"/>
                <w:b w:val="0"/>
                <w:caps w:val="0"/>
                <w:color w:val="000000" w:themeColor="text1"/>
                <w:sz w:val="22"/>
                <w:szCs w:val="22"/>
              </w:rPr>
              <w:t>released for public comment</w:t>
            </w:r>
          </w:p>
        </w:tc>
        <w:tc>
          <w:tcPr>
            <w:tcW w:w="3155" w:type="dxa"/>
            <w:vAlign w:val="bottom"/>
          </w:tcPr>
          <w:p w14:paraId="5ADB5DE0" w14:textId="2078110A" w:rsidR="000E6CDF" w:rsidRPr="008F06B3" w:rsidRDefault="00AE6F1E" w:rsidP="009220F8">
            <w:pPr>
              <w:jc w:val="center"/>
              <w:rPr>
                <w:rStyle w:val="IntenseReference"/>
                <w:rFonts w:ascii="Century Gothic" w:hAnsi="Century Gothic" w:cs="Arial"/>
                <w:b w:val="0"/>
                <w:caps w:val="0"/>
                <w:color w:val="000000" w:themeColor="text1"/>
                <w:sz w:val="22"/>
                <w:szCs w:val="22"/>
              </w:rPr>
            </w:pPr>
            <w:r>
              <w:rPr>
                <w:rStyle w:val="IntenseReference"/>
                <w:rFonts w:ascii="Century Gothic" w:hAnsi="Century Gothic" w:cs="Arial"/>
                <w:b w:val="0"/>
                <w:caps w:val="0"/>
                <w:color w:val="000000" w:themeColor="text1"/>
                <w:sz w:val="22"/>
                <w:szCs w:val="22"/>
              </w:rPr>
              <w:t>May 9</w:t>
            </w:r>
            <w:r w:rsidR="00122AD3" w:rsidRPr="008F06B3">
              <w:rPr>
                <w:rStyle w:val="IntenseReference"/>
                <w:rFonts w:ascii="Century Gothic" w:hAnsi="Century Gothic" w:cs="Arial"/>
                <w:b w:val="0"/>
                <w:caps w:val="0"/>
                <w:color w:val="000000" w:themeColor="text1"/>
                <w:sz w:val="22"/>
                <w:szCs w:val="22"/>
              </w:rPr>
              <w:t>, 201</w:t>
            </w:r>
            <w:r w:rsidR="008F06B3" w:rsidRPr="008F06B3">
              <w:rPr>
                <w:rStyle w:val="IntenseReference"/>
                <w:rFonts w:ascii="Century Gothic" w:hAnsi="Century Gothic" w:cs="Arial"/>
                <w:b w:val="0"/>
                <w:caps w:val="0"/>
                <w:color w:val="000000" w:themeColor="text1"/>
                <w:sz w:val="22"/>
                <w:szCs w:val="22"/>
              </w:rPr>
              <w:t>9</w:t>
            </w:r>
          </w:p>
        </w:tc>
      </w:tr>
      <w:tr w:rsidR="00F7122F" w:rsidRPr="008F06B3" w14:paraId="6B72C2C4" w14:textId="77777777" w:rsidTr="004A3192">
        <w:tc>
          <w:tcPr>
            <w:tcW w:w="6390" w:type="dxa"/>
          </w:tcPr>
          <w:p w14:paraId="01A4599F" w14:textId="44897D17" w:rsidR="00F7122F" w:rsidRPr="008F06B3" w:rsidRDefault="00F56C7D" w:rsidP="005B48E8">
            <w:pPr>
              <w:ind w:right="-374"/>
              <w:rPr>
                <w:rStyle w:val="IntenseReference"/>
                <w:rFonts w:ascii="Century Gothic" w:hAnsi="Century Gothic" w:cs="Arial"/>
                <w:b w:val="0"/>
                <w:caps w:val="0"/>
                <w:color w:val="000000" w:themeColor="text1"/>
                <w:sz w:val="22"/>
                <w:szCs w:val="22"/>
              </w:rPr>
            </w:pPr>
            <w:r>
              <w:rPr>
                <w:rStyle w:val="IntenseReference"/>
                <w:rFonts w:ascii="Century Gothic" w:hAnsi="Century Gothic" w:cs="Arial"/>
                <w:b w:val="0"/>
                <w:caps w:val="0"/>
                <w:color w:val="000000" w:themeColor="text1"/>
                <w:sz w:val="22"/>
                <w:szCs w:val="22"/>
              </w:rPr>
              <w:t>Guidelines Adopted</w:t>
            </w:r>
          </w:p>
        </w:tc>
        <w:tc>
          <w:tcPr>
            <w:tcW w:w="3155" w:type="dxa"/>
            <w:vAlign w:val="bottom"/>
          </w:tcPr>
          <w:p w14:paraId="190EE4F8" w14:textId="03E4CE82" w:rsidR="00F7122F" w:rsidRPr="008F06B3" w:rsidRDefault="00AE6F1E" w:rsidP="009220F8">
            <w:pPr>
              <w:jc w:val="center"/>
              <w:rPr>
                <w:rStyle w:val="IntenseReference"/>
                <w:rFonts w:ascii="Century Gothic" w:hAnsi="Century Gothic" w:cs="Arial"/>
                <w:b w:val="0"/>
                <w:caps w:val="0"/>
                <w:color w:val="000000" w:themeColor="text1"/>
                <w:sz w:val="22"/>
                <w:szCs w:val="22"/>
              </w:rPr>
            </w:pPr>
            <w:r>
              <w:rPr>
                <w:rStyle w:val="IntenseReference"/>
                <w:rFonts w:ascii="Century Gothic" w:hAnsi="Century Gothic" w:cs="Arial"/>
                <w:b w:val="0"/>
                <w:caps w:val="0"/>
                <w:color w:val="000000" w:themeColor="text1"/>
                <w:sz w:val="22"/>
                <w:szCs w:val="22"/>
              </w:rPr>
              <w:t>June 17</w:t>
            </w:r>
            <w:r w:rsidR="0066758B">
              <w:rPr>
                <w:rStyle w:val="IntenseReference"/>
                <w:rFonts w:ascii="Century Gothic" w:hAnsi="Century Gothic" w:cs="Arial"/>
                <w:b w:val="0"/>
                <w:caps w:val="0"/>
                <w:color w:val="000000" w:themeColor="text1"/>
                <w:sz w:val="22"/>
                <w:szCs w:val="22"/>
              </w:rPr>
              <w:t xml:space="preserve">, </w:t>
            </w:r>
            <w:r w:rsidR="00F56C7D">
              <w:rPr>
                <w:rStyle w:val="IntenseReference"/>
                <w:rFonts w:ascii="Century Gothic" w:hAnsi="Century Gothic" w:cs="Arial"/>
                <w:b w:val="0"/>
                <w:caps w:val="0"/>
                <w:color w:val="000000" w:themeColor="text1"/>
                <w:sz w:val="22"/>
                <w:szCs w:val="22"/>
              </w:rPr>
              <w:t>2019</w:t>
            </w:r>
          </w:p>
        </w:tc>
      </w:tr>
      <w:tr w:rsidR="00FC30A2" w:rsidRPr="008F06B3" w14:paraId="3CF70790" w14:textId="77777777" w:rsidTr="004A3192">
        <w:tc>
          <w:tcPr>
            <w:tcW w:w="6390" w:type="dxa"/>
          </w:tcPr>
          <w:p w14:paraId="480EF8C2" w14:textId="008E1199" w:rsidR="00FC30A2" w:rsidRPr="008F06B3" w:rsidRDefault="009C552F" w:rsidP="00444473">
            <w:pPr>
              <w:rPr>
                <w:rStyle w:val="IntenseReference"/>
                <w:rFonts w:ascii="Century Gothic" w:hAnsi="Century Gothic" w:cs="Arial"/>
                <w:b w:val="0"/>
                <w:caps w:val="0"/>
                <w:color w:val="000000" w:themeColor="text1"/>
                <w:sz w:val="22"/>
                <w:szCs w:val="22"/>
              </w:rPr>
            </w:pPr>
            <w:r w:rsidRPr="008F06B3">
              <w:rPr>
                <w:rStyle w:val="IntenseReference"/>
                <w:rFonts w:ascii="Century Gothic" w:hAnsi="Century Gothic" w:cs="Arial"/>
                <w:b w:val="0"/>
                <w:caps w:val="0"/>
                <w:color w:val="000000" w:themeColor="text1"/>
                <w:sz w:val="22"/>
                <w:szCs w:val="22"/>
              </w:rPr>
              <w:t>Deadline to submit Pre-</w:t>
            </w:r>
            <w:r w:rsidR="00FC30A2" w:rsidRPr="008F06B3">
              <w:rPr>
                <w:rStyle w:val="IntenseReference"/>
                <w:rFonts w:ascii="Century Gothic" w:hAnsi="Century Gothic" w:cs="Arial"/>
                <w:b w:val="0"/>
                <w:caps w:val="0"/>
                <w:color w:val="000000" w:themeColor="text1"/>
                <w:sz w:val="22"/>
                <w:szCs w:val="22"/>
              </w:rPr>
              <w:t>proposal Worksheets</w:t>
            </w:r>
          </w:p>
        </w:tc>
        <w:tc>
          <w:tcPr>
            <w:tcW w:w="3155" w:type="dxa"/>
          </w:tcPr>
          <w:p w14:paraId="016A0B4A" w14:textId="6A5A5651" w:rsidR="00FC30A2" w:rsidRPr="008F06B3" w:rsidRDefault="00AE6F1E" w:rsidP="000E6CDF">
            <w:pPr>
              <w:jc w:val="center"/>
              <w:rPr>
                <w:rStyle w:val="IntenseReference"/>
                <w:rFonts w:ascii="Century Gothic" w:hAnsi="Century Gothic" w:cs="Arial"/>
                <w:b w:val="0"/>
                <w:caps w:val="0"/>
                <w:color w:val="auto"/>
                <w:sz w:val="22"/>
                <w:szCs w:val="22"/>
              </w:rPr>
            </w:pPr>
            <w:r>
              <w:rPr>
                <w:rStyle w:val="IntenseReference"/>
                <w:rFonts w:ascii="Century Gothic" w:hAnsi="Century Gothic" w:cs="Arial"/>
                <w:b w:val="0"/>
                <w:caps w:val="0"/>
                <w:color w:val="auto"/>
                <w:sz w:val="22"/>
                <w:szCs w:val="22"/>
              </w:rPr>
              <w:t>July 22</w:t>
            </w:r>
            <w:r w:rsidR="003C7D44" w:rsidRPr="008F06B3">
              <w:rPr>
                <w:rStyle w:val="IntenseReference"/>
                <w:rFonts w:ascii="Century Gothic" w:hAnsi="Century Gothic" w:cs="Arial"/>
                <w:b w:val="0"/>
                <w:caps w:val="0"/>
                <w:color w:val="auto"/>
                <w:sz w:val="22"/>
                <w:szCs w:val="22"/>
              </w:rPr>
              <w:t>, 2019</w:t>
            </w:r>
          </w:p>
        </w:tc>
      </w:tr>
      <w:tr w:rsidR="00FC30A2" w:rsidRPr="008F06B3" w14:paraId="14C61DA9" w14:textId="77777777" w:rsidTr="004A3192">
        <w:tc>
          <w:tcPr>
            <w:tcW w:w="6390" w:type="dxa"/>
          </w:tcPr>
          <w:p w14:paraId="3FC1030F" w14:textId="769E4651" w:rsidR="00FC30A2" w:rsidRPr="008F06B3" w:rsidRDefault="00FC30A2" w:rsidP="00444473">
            <w:pPr>
              <w:rPr>
                <w:rStyle w:val="IntenseReference"/>
                <w:rFonts w:ascii="Century Gothic" w:hAnsi="Century Gothic" w:cs="Arial"/>
                <w:b w:val="0"/>
                <w:caps w:val="0"/>
                <w:color w:val="000000" w:themeColor="text1"/>
                <w:sz w:val="22"/>
                <w:szCs w:val="22"/>
              </w:rPr>
            </w:pPr>
            <w:r w:rsidRPr="008F06B3">
              <w:rPr>
                <w:rStyle w:val="IntenseReference"/>
                <w:rFonts w:ascii="Century Gothic" w:hAnsi="Century Gothic" w:cs="Arial"/>
                <w:b w:val="0"/>
                <w:caps w:val="0"/>
                <w:color w:val="000000" w:themeColor="text1"/>
                <w:sz w:val="22"/>
                <w:szCs w:val="22"/>
              </w:rPr>
              <w:t>Deadline to submit Grant Applications</w:t>
            </w:r>
          </w:p>
        </w:tc>
        <w:tc>
          <w:tcPr>
            <w:tcW w:w="3155" w:type="dxa"/>
          </w:tcPr>
          <w:p w14:paraId="6A9F2798" w14:textId="5386DF4A" w:rsidR="00FC30A2" w:rsidRPr="008F06B3" w:rsidRDefault="00AE6F1E" w:rsidP="000E6CDF">
            <w:pPr>
              <w:jc w:val="center"/>
              <w:rPr>
                <w:rStyle w:val="IntenseReference"/>
                <w:rFonts w:ascii="Century Gothic" w:hAnsi="Century Gothic" w:cs="Arial"/>
                <w:b w:val="0"/>
                <w:caps w:val="0"/>
                <w:color w:val="auto"/>
                <w:sz w:val="22"/>
                <w:szCs w:val="22"/>
              </w:rPr>
            </w:pPr>
            <w:r>
              <w:rPr>
                <w:rStyle w:val="IntenseReference"/>
                <w:rFonts w:ascii="Century Gothic" w:hAnsi="Century Gothic" w:cs="Arial"/>
                <w:b w:val="0"/>
                <w:caps w:val="0"/>
                <w:color w:val="auto"/>
                <w:sz w:val="22"/>
                <w:szCs w:val="22"/>
              </w:rPr>
              <w:t>October 31</w:t>
            </w:r>
            <w:r w:rsidR="003C7D44" w:rsidRPr="008F06B3">
              <w:rPr>
                <w:rStyle w:val="IntenseReference"/>
                <w:rFonts w:ascii="Century Gothic" w:hAnsi="Century Gothic" w:cs="Arial"/>
                <w:b w:val="0"/>
                <w:caps w:val="0"/>
                <w:color w:val="auto"/>
                <w:sz w:val="22"/>
                <w:szCs w:val="22"/>
              </w:rPr>
              <w:t>, 2019</w:t>
            </w:r>
          </w:p>
        </w:tc>
      </w:tr>
    </w:tbl>
    <w:p w14:paraId="78381036" w14:textId="65EF1EB0" w:rsidR="00F42DB3" w:rsidRPr="005B48E8" w:rsidRDefault="00F42DB3" w:rsidP="008F06B3">
      <w:pPr>
        <w:spacing w:before="240"/>
        <w:jc w:val="right"/>
        <w:rPr>
          <w:rFonts w:ascii="Arial Narrow" w:hAnsi="Arial Narrow" w:cs="Arial"/>
          <w:color w:val="000000" w:themeColor="text1"/>
        </w:rPr>
      </w:pPr>
      <w:r w:rsidRPr="005B48E8">
        <w:rPr>
          <w:rFonts w:ascii="Arial Narrow" w:hAnsi="Arial Narrow" w:cs="Arial"/>
          <w:color w:val="000000" w:themeColor="text1"/>
        </w:rPr>
        <w:br w:type="page"/>
      </w:r>
    </w:p>
    <w:tbl>
      <w:tblPr>
        <w:tblStyle w:val="TableGrid"/>
        <w:tblW w:w="9540" w:type="dxa"/>
        <w:tblInd w:w="-455" w:type="dxa"/>
        <w:tblLayout w:type="fixed"/>
        <w:tblLook w:val="04A0" w:firstRow="1" w:lastRow="0" w:firstColumn="1" w:lastColumn="0" w:noHBand="0" w:noVBand="1"/>
      </w:tblPr>
      <w:tblGrid>
        <w:gridCol w:w="4500"/>
        <w:gridCol w:w="990"/>
        <w:gridCol w:w="4050"/>
      </w:tblGrid>
      <w:tr w:rsidR="00295DBF" w:rsidRPr="004C7871" w14:paraId="02198334" w14:textId="77777777" w:rsidTr="00167EDD">
        <w:trPr>
          <w:trHeight w:val="395"/>
        </w:trPr>
        <w:tc>
          <w:tcPr>
            <w:tcW w:w="9540" w:type="dxa"/>
            <w:gridSpan w:val="3"/>
            <w:shd w:val="clear" w:color="auto" w:fill="E3EAF7" w:themeFill="accent2" w:themeFillTint="33"/>
            <w:vAlign w:val="center"/>
          </w:tcPr>
          <w:p w14:paraId="1D87E99A" w14:textId="77777777" w:rsidR="00295DBF" w:rsidRPr="008D05B6" w:rsidRDefault="00295DBF" w:rsidP="00295DBF">
            <w:pPr>
              <w:rPr>
                <w:rFonts w:ascii="Century Gothic" w:hAnsi="Century Gothic" w:cs="Arial"/>
                <w:color w:val="auto"/>
              </w:rPr>
            </w:pPr>
            <w:r w:rsidRPr="008D05B6">
              <w:rPr>
                <w:rFonts w:ascii="Century Gothic" w:hAnsi="Century Gothic" w:cs="Arial"/>
                <w:b/>
                <w:color w:val="auto"/>
              </w:rPr>
              <w:lastRenderedPageBreak/>
              <w:t>Basic Information</w:t>
            </w:r>
          </w:p>
        </w:tc>
      </w:tr>
      <w:tr w:rsidR="00295DBF" w:rsidRPr="004C7871" w14:paraId="15040E5B" w14:textId="77777777" w:rsidTr="00167EDD">
        <w:trPr>
          <w:trHeight w:val="323"/>
        </w:trPr>
        <w:tc>
          <w:tcPr>
            <w:tcW w:w="4500" w:type="dxa"/>
            <w:shd w:val="clear" w:color="auto" w:fill="auto"/>
            <w:vAlign w:val="center"/>
          </w:tcPr>
          <w:p w14:paraId="27CB1598"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Project Title</w:t>
            </w:r>
          </w:p>
        </w:tc>
        <w:tc>
          <w:tcPr>
            <w:tcW w:w="5040" w:type="dxa"/>
            <w:gridSpan w:val="2"/>
            <w:shd w:val="clear" w:color="auto" w:fill="auto"/>
            <w:vAlign w:val="center"/>
          </w:tcPr>
          <w:p w14:paraId="35082870" w14:textId="77777777" w:rsidR="00295DBF" w:rsidRPr="008D05B6" w:rsidRDefault="00295DBF" w:rsidP="00295DBF">
            <w:pPr>
              <w:rPr>
                <w:rFonts w:ascii="Century Gothic" w:hAnsi="Century Gothic" w:cs="Arial"/>
                <w:b/>
                <w:color w:val="auto"/>
              </w:rPr>
            </w:pPr>
          </w:p>
        </w:tc>
      </w:tr>
      <w:tr w:rsidR="00274A41" w:rsidRPr="004C7871" w14:paraId="09AABC00" w14:textId="77777777" w:rsidTr="00C5410F">
        <w:trPr>
          <w:trHeight w:val="350"/>
        </w:trPr>
        <w:tc>
          <w:tcPr>
            <w:tcW w:w="4500" w:type="dxa"/>
            <w:vAlign w:val="center"/>
          </w:tcPr>
          <w:p w14:paraId="57A77F57" w14:textId="77777777" w:rsidR="00274A41" w:rsidRPr="008D05B6" w:rsidRDefault="00274A41" w:rsidP="00295DBF">
            <w:pPr>
              <w:rPr>
                <w:rFonts w:ascii="Century Gothic" w:hAnsi="Century Gothic" w:cs="Arial"/>
                <w:color w:val="auto"/>
              </w:rPr>
            </w:pPr>
            <w:r w:rsidRPr="008D05B6">
              <w:rPr>
                <w:rFonts w:ascii="Century Gothic" w:hAnsi="Century Gothic" w:cs="Arial"/>
                <w:color w:val="auto"/>
              </w:rPr>
              <w:t>Location (County and Nearest City)</w:t>
            </w:r>
          </w:p>
        </w:tc>
        <w:tc>
          <w:tcPr>
            <w:tcW w:w="5040" w:type="dxa"/>
            <w:gridSpan w:val="2"/>
            <w:vAlign w:val="center"/>
          </w:tcPr>
          <w:p w14:paraId="4FCD14FB" w14:textId="64AEC449" w:rsidR="00274A41" w:rsidRPr="008D05B6" w:rsidRDefault="00274A41" w:rsidP="00295DBF">
            <w:pPr>
              <w:rPr>
                <w:rFonts w:ascii="Century Gothic" w:hAnsi="Century Gothic" w:cs="Arial"/>
                <w:color w:val="auto"/>
              </w:rPr>
            </w:pPr>
          </w:p>
        </w:tc>
      </w:tr>
      <w:tr w:rsidR="008D05B6" w:rsidRPr="004C7871" w14:paraId="7FE71822" w14:textId="77777777" w:rsidTr="008D05B6">
        <w:trPr>
          <w:trHeight w:val="432"/>
        </w:trPr>
        <w:tc>
          <w:tcPr>
            <w:tcW w:w="4500" w:type="dxa"/>
            <w:vAlign w:val="center"/>
          </w:tcPr>
          <w:p w14:paraId="75FB052B" w14:textId="231F3F72" w:rsidR="008D05B6" w:rsidRPr="008D05B6" w:rsidRDefault="008D05B6" w:rsidP="008D05B6">
            <w:pPr>
              <w:rPr>
                <w:rFonts w:ascii="Century Gothic" w:hAnsi="Century Gothic" w:cs="Arial"/>
                <w:color w:val="auto"/>
              </w:rPr>
            </w:pPr>
            <w:r w:rsidRPr="000B7FE7">
              <w:rPr>
                <w:rFonts w:ascii="Century Gothic" w:hAnsi="Century Gothic" w:cs="Arial"/>
                <w:color w:val="auto"/>
              </w:rPr>
              <w:t>First Opportunity Landowner?</w:t>
            </w:r>
          </w:p>
        </w:tc>
        <w:tc>
          <w:tcPr>
            <w:tcW w:w="990" w:type="dxa"/>
            <w:vAlign w:val="center"/>
          </w:tcPr>
          <w:p w14:paraId="3A02332A" w14:textId="77777777" w:rsidR="008D05B6" w:rsidRPr="008D05B6" w:rsidRDefault="008D05B6" w:rsidP="008D05B6">
            <w:pPr>
              <w:jc w:val="center"/>
              <w:rPr>
                <w:rFonts w:ascii="Century Gothic" w:hAnsi="Century Gothic" w:cs="Arial"/>
                <w:b/>
                <w:color w:val="auto"/>
              </w:rPr>
            </w:pPr>
            <w:r w:rsidRPr="008D05B6">
              <w:rPr>
                <w:rFonts w:ascii="Century Gothic" w:hAnsi="Century Gothic" w:cs="Arial"/>
                <w:b/>
                <w:color w:val="auto"/>
              </w:rPr>
              <w:t>Y      N</w:t>
            </w:r>
          </w:p>
        </w:tc>
        <w:tc>
          <w:tcPr>
            <w:tcW w:w="4050" w:type="dxa"/>
            <w:vAlign w:val="center"/>
          </w:tcPr>
          <w:p w14:paraId="0171A582" w14:textId="133C0815" w:rsidR="008D05B6" w:rsidRPr="008D05B6" w:rsidRDefault="008D05B6" w:rsidP="008D05B6">
            <w:pPr>
              <w:jc w:val="center"/>
              <w:rPr>
                <w:rFonts w:ascii="Century Gothic" w:hAnsi="Century Gothic" w:cs="Arial"/>
                <w:i/>
                <w:color w:val="auto"/>
              </w:rPr>
            </w:pPr>
            <w:r>
              <w:rPr>
                <w:rFonts w:ascii="Century Gothic" w:hAnsi="Century Gothic" w:cs="Arial"/>
                <w:i/>
                <w:color w:val="auto"/>
              </w:rPr>
              <w:t>Please refer to ALMP Guidelines</w:t>
            </w:r>
          </w:p>
        </w:tc>
      </w:tr>
      <w:tr w:rsidR="00295DBF" w:rsidRPr="004C7871" w14:paraId="614DB6A1" w14:textId="77777777" w:rsidTr="00167EDD">
        <w:trPr>
          <w:trHeight w:val="395"/>
        </w:trPr>
        <w:tc>
          <w:tcPr>
            <w:tcW w:w="9540" w:type="dxa"/>
            <w:gridSpan w:val="3"/>
            <w:shd w:val="clear" w:color="auto" w:fill="E3EAF7" w:themeFill="accent2" w:themeFillTint="33"/>
            <w:vAlign w:val="center"/>
          </w:tcPr>
          <w:p w14:paraId="1BA342FD" w14:textId="77777777" w:rsidR="00295DBF" w:rsidRPr="008D05B6" w:rsidRDefault="00295DBF" w:rsidP="00295DBF">
            <w:pPr>
              <w:rPr>
                <w:rFonts w:ascii="Century Gothic" w:hAnsi="Century Gothic" w:cs="Arial"/>
                <w:b/>
                <w:color w:val="auto"/>
              </w:rPr>
            </w:pPr>
            <w:r w:rsidRPr="008D05B6">
              <w:rPr>
                <w:rFonts w:ascii="Century Gothic" w:hAnsi="Century Gothic" w:cs="Arial"/>
                <w:b/>
                <w:color w:val="auto"/>
              </w:rPr>
              <w:t>Project Funding</w:t>
            </w:r>
          </w:p>
        </w:tc>
      </w:tr>
      <w:tr w:rsidR="00295DBF" w:rsidRPr="004C7871" w14:paraId="7A7A4C22" w14:textId="77777777" w:rsidTr="00167EDD">
        <w:trPr>
          <w:trHeight w:val="432"/>
        </w:trPr>
        <w:tc>
          <w:tcPr>
            <w:tcW w:w="4500" w:type="dxa"/>
            <w:vAlign w:val="center"/>
          </w:tcPr>
          <w:p w14:paraId="7D642CB4" w14:textId="4D5E7704" w:rsidR="00295DBF" w:rsidRPr="008D05B6" w:rsidRDefault="008D05B6" w:rsidP="00295DBF">
            <w:pPr>
              <w:rPr>
                <w:rFonts w:ascii="Century Gothic" w:hAnsi="Century Gothic" w:cs="Arial"/>
                <w:color w:val="auto"/>
              </w:rPr>
            </w:pPr>
            <w:r>
              <w:rPr>
                <w:rFonts w:ascii="Century Gothic" w:hAnsi="Century Gothic" w:cs="Arial"/>
                <w:color w:val="auto"/>
              </w:rPr>
              <w:t>ALMP</w:t>
            </w:r>
            <w:r w:rsidR="00295DBF" w:rsidRPr="008D05B6">
              <w:rPr>
                <w:rFonts w:ascii="Century Gothic" w:hAnsi="Century Gothic" w:cs="Arial"/>
                <w:color w:val="auto"/>
              </w:rPr>
              <w:t xml:space="preserve"> Easement Request Amount</w:t>
            </w:r>
          </w:p>
          <w:p w14:paraId="0713FD04" w14:textId="77777777" w:rsidR="00295DBF" w:rsidRPr="008D05B6" w:rsidRDefault="00295DBF" w:rsidP="00295DBF">
            <w:pPr>
              <w:rPr>
                <w:rFonts w:ascii="Century Gothic" w:hAnsi="Century Gothic" w:cs="Arial"/>
                <w:i/>
                <w:color w:val="auto"/>
              </w:rPr>
            </w:pPr>
            <w:r w:rsidRPr="008D05B6">
              <w:rPr>
                <w:rFonts w:ascii="Century Gothic" w:hAnsi="Century Gothic" w:cs="Arial"/>
                <w:i/>
                <w:color w:val="auto"/>
              </w:rPr>
              <w:t>(easement only)</w:t>
            </w:r>
          </w:p>
        </w:tc>
        <w:tc>
          <w:tcPr>
            <w:tcW w:w="5040" w:type="dxa"/>
            <w:gridSpan w:val="2"/>
            <w:vAlign w:val="center"/>
          </w:tcPr>
          <w:p w14:paraId="24DE2D3D" w14:textId="77777777" w:rsidR="00295DBF" w:rsidRPr="008D05B6" w:rsidRDefault="00295DBF" w:rsidP="00295DBF">
            <w:pPr>
              <w:rPr>
                <w:rFonts w:ascii="Century Gothic" w:hAnsi="Century Gothic" w:cs="Arial"/>
                <w:i/>
                <w:color w:val="auto"/>
              </w:rPr>
            </w:pPr>
            <w:r w:rsidRPr="008D05B6">
              <w:rPr>
                <w:rFonts w:ascii="Century Gothic" w:hAnsi="Century Gothic" w:cs="Arial"/>
                <w:color w:val="auto"/>
              </w:rPr>
              <w:t xml:space="preserve">$ </w:t>
            </w:r>
          </w:p>
        </w:tc>
      </w:tr>
      <w:tr w:rsidR="008D05B6" w:rsidRPr="004C7871" w14:paraId="1BA35D07" w14:textId="77777777" w:rsidTr="00167EDD">
        <w:trPr>
          <w:trHeight w:val="432"/>
        </w:trPr>
        <w:tc>
          <w:tcPr>
            <w:tcW w:w="4500" w:type="dxa"/>
            <w:vAlign w:val="center"/>
          </w:tcPr>
          <w:p w14:paraId="21D34027" w14:textId="77777777" w:rsidR="008D05B6" w:rsidRDefault="008D05B6" w:rsidP="00295DBF">
            <w:pPr>
              <w:rPr>
                <w:rFonts w:ascii="Century Gothic" w:hAnsi="Century Gothic" w:cs="Arial"/>
                <w:color w:val="auto"/>
              </w:rPr>
            </w:pPr>
            <w:r>
              <w:rPr>
                <w:rFonts w:ascii="Century Gothic" w:hAnsi="Century Gothic" w:cs="Arial"/>
                <w:color w:val="auto"/>
              </w:rPr>
              <w:t>Associated Costs Request</w:t>
            </w:r>
          </w:p>
          <w:p w14:paraId="5CE21C70" w14:textId="76A9EA39" w:rsidR="008D05B6" w:rsidRDefault="008D05B6" w:rsidP="00295DBF">
            <w:pPr>
              <w:rPr>
                <w:rFonts w:ascii="Century Gothic" w:hAnsi="Century Gothic" w:cs="Arial"/>
                <w:color w:val="auto"/>
              </w:rPr>
            </w:pPr>
            <w:r>
              <w:rPr>
                <w:rFonts w:ascii="Century Gothic" w:hAnsi="Century Gothic" w:cs="Arial"/>
                <w:color w:val="auto"/>
              </w:rPr>
              <w:t>(including Stewardship Funds)</w:t>
            </w:r>
          </w:p>
        </w:tc>
        <w:tc>
          <w:tcPr>
            <w:tcW w:w="5040" w:type="dxa"/>
            <w:gridSpan w:val="2"/>
            <w:vAlign w:val="center"/>
          </w:tcPr>
          <w:p w14:paraId="6969D1D2" w14:textId="6F8B8018" w:rsidR="008D05B6" w:rsidRPr="008D05B6" w:rsidRDefault="008D05B6" w:rsidP="00295DBF">
            <w:pPr>
              <w:rPr>
                <w:rFonts w:ascii="Century Gothic" w:hAnsi="Century Gothic" w:cs="Arial"/>
                <w:color w:val="auto"/>
              </w:rPr>
            </w:pPr>
            <w:r>
              <w:rPr>
                <w:rFonts w:ascii="Century Gothic" w:hAnsi="Century Gothic" w:cs="Arial"/>
                <w:color w:val="auto"/>
              </w:rPr>
              <w:t>$</w:t>
            </w:r>
          </w:p>
        </w:tc>
      </w:tr>
      <w:tr w:rsidR="008D05B6" w:rsidRPr="004C7871" w14:paraId="3369E3A8" w14:textId="77777777" w:rsidTr="00167EDD">
        <w:trPr>
          <w:trHeight w:val="432"/>
        </w:trPr>
        <w:tc>
          <w:tcPr>
            <w:tcW w:w="4500" w:type="dxa"/>
            <w:vAlign w:val="center"/>
          </w:tcPr>
          <w:p w14:paraId="66115159" w14:textId="01E504FC" w:rsidR="008D05B6" w:rsidRDefault="008D05B6" w:rsidP="008D05B6">
            <w:pPr>
              <w:jc w:val="right"/>
              <w:rPr>
                <w:rFonts w:ascii="Century Gothic" w:hAnsi="Century Gothic" w:cs="Arial"/>
                <w:color w:val="auto"/>
              </w:rPr>
            </w:pPr>
            <w:r>
              <w:rPr>
                <w:rFonts w:ascii="Century Gothic" w:hAnsi="Century Gothic" w:cs="Arial"/>
                <w:color w:val="auto"/>
              </w:rPr>
              <w:t>Total ALMP Grant Request</w:t>
            </w:r>
          </w:p>
        </w:tc>
        <w:tc>
          <w:tcPr>
            <w:tcW w:w="5040" w:type="dxa"/>
            <w:gridSpan w:val="2"/>
            <w:vAlign w:val="center"/>
          </w:tcPr>
          <w:p w14:paraId="416AA5DD" w14:textId="49FCEA6D" w:rsidR="008D05B6" w:rsidRDefault="008D05B6" w:rsidP="00295DBF">
            <w:pPr>
              <w:rPr>
                <w:rFonts w:ascii="Century Gothic" w:hAnsi="Century Gothic" w:cs="Arial"/>
                <w:color w:val="auto"/>
              </w:rPr>
            </w:pPr>
            <w:r>
              <w:rPr>
                <w:rFonts w:ascii="Century Gothic" w:hAnsi="Century Gothic" w:cs="Arial"/>
                <w:color w:val="auto"/>
              </w:rPr>
              <w:t>$</w:t>
            </w:r>
          </w:p>
        </w:tc>
      </w:tr>
      <w:tr w:rsidR="00295DBF" w:rsidRPr="004C7871" w14:paraId="3598D46D" w14:textId="77777777" w:rsidTr="00167EDD">
        <w:trPr>
          <w:trHeight w:val="432"/>
        </w:trPr>
        <w:tc>
          <w:tcPr>
            <w:tcW w:w="4500" w:type="dxa"/>
            <w:vAlign w:val="center"/>
          </w:tcPr>
          <w:p w14:paraId="227F1C9F" w14:textId="66DD129E" w:rsidR="00295DBF" w:rsidRPr="008D05B6" w:rsidRDefault="00295DBF" w:rsidP="00295DBF">
            <w:pPr>
              <w:rPr>
                <w:rFonts w:ascii="Century Gothic" w:hAnsi="Century Gothic" w:cs="Arial"/>
                <w:color w:val="auto"/>
              </w:rPr>
            </w:pPr>
            <w:r w:rsidRPr="008D05B6">
              <w:rPr>
                <w:rFonts w:ascii="Century Gothic" w:hAnsi="Century Gothic" w:cs="Arial"/>
                <w:color w:val="auto"/>
              </w:rPr>
              <w:t>Match</w:t>
            </w:r>
            <w:r w:rsidR="008D05B6">
              <w:rPr>
                <w:rFonts w:ascii="Century Gothic" w:hAnsi="Century Gothic" w:cs="Arial"/>
                <w:color w:val="auto"/>
              </w:rPr>
              <w:t>ing Funds</w:t>
            </w:r>
            <w:r w:rsidRPr="008D05B6">
              <w:rPr>
                <w:rFonts w:ascii="Century Gothic" w:hAnsi="Century Gothic" w:cs="Arial"/>
                <w:color w:val="auto"/>
              </w:rPr>
              <w:t xml:space="preserve"> Amount</w:t>
            </w:r>
            <w:r w:rsidRPr="008D05B6">
              <w:rPr>
                <w:rFonts w:ascii="Century Gothic" w:hAnsi="Century Gothic" w:cs="Arial"/>
                <w:color w:val="auto"/>
              </w:rPr>
              <w:br/>
            </w:r>
            <w:r w:rsidR="008D05B6">
              <w:rPr>
                <w:rFonts w:ascii="Century Gothic" w:hAnsi="Century Gothic" w:cs="Arial"/>
                <w:i/>
                <w:color w:val="auto"/>
              </w:rPr>
              <w:t>(if applicable)</w:t>
            </w:r>
            <w:r w:rsidRPr="008D05B6">
              <w:rPr>
                <w:rFonts w:ascii="Century Gothic" w:hAnsi="Century Gothic" w:cs="Arial"/>
                <w:i/>
                <w:color w:val="auto"/>
              </w:rPr>
              <w:t>)</w:t>
            </w:r>
          </w:p>
        </w:tc>
        <w:tc>
          <w:tcPr>
            <w:tcW w:w="5040" w:type="dxa"/>
            <w:gridSpan w:val="2"/>
            <w:vAlign w:val="center"/>
          </w:tcPr>
          <w:p w14:paraId="0179B81D"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w:t>
            </w:r>
          </w:p>
        </w:tc>
      </w:tr>
      <w:tr w:rsidR="00295DBF" w:rsidRPr="004C7871" w14:paraId="309F2B9D" w14:textId="77777777" w:rsidTr="001315C6">
        <w:trPr>
          <w:trHeight w:val="503"/>
        </w:trPr>
        <w:tc>
          <w:tcPr>
            <w:tcW w:w="4500" w:type="dxa"/>
            <w:vAlign w:val="center"/>
          </w:tcPr>
          <w:p w14:paraId="45B0559D" w14:textId="02ED6A20" w:rsidR="00295DBF" w:rsidRPr="008D05B6" w:rsidRDefault="00295DBF" w:rsidP="00295DBF">
            <w:pPr>
              <w:rPr>
                <w:rFonts w:ascii="Century Gothic" w:hAnsi="Century Gothic" w:cs="Arial"/>
                <w:color w:val="auto"/>
              </w:rPr>
            </w:pPr>
            <w:r w:rsidRPr="008D05B6">
              <w:rPr>
                <w:rFonts w:ascii="Century Gothic" w:hAnsi="Century Gothic" w:cs="Arial"/>
                <w:color w:val="auto"/>
              </w:rPr>
              <w:t>Estimated Easement Value</w:t>
            </w:r>
          </w:p>
        </w:tc>
        <w:tc>
          <w:tcPr>
            <w:tcW w:w="5040" w:type="dxa"/>
            <w:gridSpan w:val="2"/>
            <w:vAlign w:val="center"/>
          </w:tcPr>
          <w:p w14:paraId="18D14DB7"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w:t>
            </w:r>
          </w:p>
        </w:tc>
      </w:tr>
      <w:tr w:rsidR="00295DBF" w:rsidRPr="004C7871" w14:paraId="4DF70F86" w14:textId="77777777" w:rsidTr="00167EDD">
        <w:trPr>
          <w:trHeight w:val="350"/>
        </w:trPr>
        <w:tc>
          <w:tcPr>
            <w:tcW w:w="9540" w:type="dxa"/>
            <w:gridSpan w:val="3"/>
            <w:shd w:val="clear" w:color="auto" w:fill="E3EAF7" w:themeFill="accent2" w:themeFillTint="33"/>
            <w:vAlign w:val="center"/>
          </w:tcPr>
          <w:p w14:paraId="58D3BC99" w14:textId="7DA28618" w:rsidR="00295DBF" w:rsidRPr="008D05B6" w:rsidRDefault="00295DBF" w:rsidP="00295DBF">
            <w:pPr>
              <w:rPr>
                <w:rFonts w:ascii="Century Gothic" w:hAnsi="Century Gothic" w:cs="Arial"/>
                <w:b/>
                <w:color w:val="auto"/>
              </w:rPr>
            </w:pPr>
            <w:r w:rsidRPr="008D05B6">
              <w:rPr>
                <w:rFonts w:ascii="Century Gothic" w:hAnsi="Century Gothic" w:cs="Arial"/>
                <w:b/>
                <w:color w:val="auto"/>
              </w:rPr>
              <w:t>Applicant Information</w:t>
            </w:r>
          </w:p>
        </w:tc>
      </w:tr>
      <w:tr w:rsidR="00295DBF" w:rsidRPr="004C7871" w14:paraId="49B0B22A" w14:textId="77777777" w:rsidTr="00167EDD">
        <w:trPr>
          <w:trHeight w:val="314"/>
        </w:trPr>
        <w:tc>
          <w:tcPr>
            <w:tcW w:w="4500" w:type="dxa"/>
            <w:vAlign w:val="center"/>
          </w:tcPr>
          <w:p w14:paraId="1A1B6EA2"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Applicant</w:t>
            </w:r>
            <w:r w:rsidRPr="008D05B6">
              <w:rPr>
                <w:rStyle w:val="FootnoteReference"/>
                <w:rFonts w:ascii="Century Gothic" w:hAnsi="Century Gothic" w:cs="Arial"/>
                <w:color w:val="auto"/>
              </w:rPr>
              <w:footnoteReference w:id="1"/>
            </w:r>
          </w:p>
        </w:tc>
        <w:tc>
          <w:tcPr>
            <w:tcW w:w="5040" w:type="dxa"/>
            <w:gridSpan w:val="2"/>
            <w:vAlign w:val="center"/>
          </w:tcPr>
          <w:p w14:paraId="2970065C" w14:textId="77777777" w:rsidR="00295DBF" w:rsidRPr="008D05B6" w:rsidRDefault="00295DBF" w:rsidP="00295DBF">
            <w:pPr>
              <w:rPr>
                <w:rFonts w:ascii="Century Gothic" w:hAnsi="Century Gothic" w:cs="Arial"/>
                <w:color w:val="auto"/>
              </w:rPr>
            </w:pPr>
          </w:p>
        </w:tc>
      </w:tr>
      <w:tr w:rsidR="00295DBF" w:rsidRPr="004C7871" w14:paraId="2FA0A5C3" w14:textId="77777777" w:rsidTr="00167EDD">
        <w:trPr>
          <w:trHeight w:val="350"/>
        </w:trPr>
        <w:tc>
          <w:tcPr>
            <w:tcW w:w="4500" w:type="dxa"/>
            <w:vAlign w:val="center"/>
          </w:tcPr>
          <w:p w14:paraId="1AAFDEAF"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Federal Employer ID Number</w:t>
            </w:r>
          </w:p>
        </w:tc>
        <w:tc>
          <w:tcPr>
            <w:tcW w:w="5040" w:type="dxa"/>
            <w:gridSpan w:val="2"/>
            <w:vAlign w:val="center"/>
          </w:tcPr>
          <w:p w14:paraId="67FEA8DA" w14:textId="77777777" w:rsidR="00295DBF" w:rsidRPr="008D05B6" w:rsidRDefault="00295DBF" w:rsidP="00295DBF">
            <w:pPr>
              <w:rPr>
                <w:rFonts w:ascii="Century Gothic" w:hAnsi="Century Gothic" w:cs="Arial"/>
                <w:color w:val="auto"/>
              </w:rPr>
            </w:pPr>
          </w:p>
        </w:tc>
      </w:tr>
      <w:tr w:rsidR="00295DBF" w:rsidRPr="004C7871" w14:paraId="1D4967B1" w14:textId="77777777" w:rsidTr="00167EDD">
        <w:trPr>
          <w:trHeight w:val="332"/>
        </w:trPr>
        <w:tc>
          <w:tcPr>
            <w:tcW w:w="4500" w:type="dxa"/>
            <w:vMerge w:val="restart"/>
            <w:tcBorders>
              <w:right w:val="single" w:sz="4" w:space="0" w:color="auto"/>
            </w:tcBorders>
            <w:vAlign w:val="center"/>
          </w:tcPr>
          <w:p w14:paraId="4103F944"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Mailing Address</w:t>
            </w:r>
          </w:p>
        </w:tc>
        <w:tc>
          <w:tcPr>
            <w:tcW w:w="5040" w:type="dxa"/>
            <w:gridSpan w:val="2"/>
            <w:tcBorders>
              <w:left w:val="single" w:sz="4" w:space="0" w:color="auto"/>
            </w:tcBorders>
            <w:vAlign w:val="center"/>
          </w:tcPr>
          <w:p w14:paraId="507E6DDC" w14:textId="77777777" w:rsidR="00295DBF" w:rsidRPr="008D05B6" w:rsidRDefault="00295DBF" w:rsidP="00295DBF">
            <w:pPr>
              <w:rPr>
                <w:rFonts w:ascii="Century Gothic" w:hAnsi="Century Gothic" w:cs="Arial"/>
                <w:color w:val="auto"/>
              </w:rPr>
            </w:pPr>
          </w:p>
        </w:tc>
      </w:tr>
      <w:tr w:rsidR="00295DBF" w:rsidRPr="004C7871" w14:paraId="5F84D118" w14:textId="77777777" w:rsidTr="00167EDD">
        <w:trPr>
          <w:trHeight w:val="341"/>
        </w:trPr>
        <w:tc>
          <w:tcPr>
            <w:tcW w:w="4500" w:type="dxa"/>
            <w:vMerge/>
            <w:tcBorders>
              <w:right w:val="single" w:sz="4" w:space="0" w:color="auto"/>
            </w:tcBorders>
            <w:vAlign w:val="center"/>
          </w:tcPr>
          <w:p w14:paraId="241BB1D1" w14:textId="77777777" w:rsidR="00295DBF" w:rsidRPr="008D05B6" w:rsidRDefault="00295DBF" w:rsidP="00295DBF">
            <w:pPr>
              <w:rPr>
                <w:rFonts w:ascii="Century Gothic" w:hAnsi="Century Gothic" w:cs="Arial"/>
                <w:color w:val="auto"/>
              </w:rPr>
            </w:pPr>
          </w:p>
        </w:tc>
        <w:tc>
          <w:tcPr>
            <w:tcW w:w="5040" w:type="dxa"/>
            <w:gridSpan w:val="2"/>
            <w:tcBorders>
              <w:left w:val="single" w:sz="4" w:space="0" w:color="auto"/>
            </w:tcBorders>
            <w:vAlign w:val="center"/>
          </w:tcPr>
          <w:p w14:paraId="55816176" w14:textId="77777777" w:rsidR="00295DBF" w:rsidRPr="008D05B6" w:rsidRDefault="00295DBF" w:rsidP="00295DBF">
            <w:pPr>
              <w:rPr>
                <w:rFonts w:ascii="Century Gothic" w:hAnsi="Century Gothic" w:cs="Arial"/>
                <w:color w:val="auto"/>
              </w:rPr>
            </w:pPr>
          </w:p>
        </w:tc>
      </w:tr>
      <w:tr w:rsidR="00295DBF" w:rsidRPr="004C7871" w14:paraId="53B91EF4" w14:textId="77777777" w:rsidTr="00167EDD">
        <w:trPr>
          <w:trHeight w:val="350"/>
        </w:trPr>
        <w:tc>
          <w:tcPr>
            <w:tcW w:w="4500" w:type="dxa"/>
            <w:vMerge/>
            <w:tcBorders>
              <w:right w:val="single" w:sz="4" w:space="0" w:color="auto"/>
            </w:tcBorders>
            <w:vAlign w:val="center"/>
          </w:tcPr>
          <w:p w14:paraId="05566EC6" w14:textId="77777777" w:rsidR="00295DBF" w:rsidRPr="008D05B6" w:rsidRDefault="00295DBF" w:rsidP="00295DBF">
            <w:pPr>
              <w:rPr>
                <w:rFonts w:ascii="Century Gothic" w:hAnsi="Century Gothic" w:cs="Arial"/>
                <w:color w:val="auto"/>
              </w:rPr>
            </w:pPr>
          </w:p>
        </w:tc>
        <w:tc>
          <w:tcPr>
            <w:tcW w:w="5040" w:type="dxa"/>
            <w:gridSpan w:val="2"/>
            <w:tcBorders>
              <w:left w:val="single" w:sz="4" w:space="0" w:color="auto"/>
            </w:tcBorders>
            <w:vAlign w:val="center"/>
          </w:tcPr>
          <w:p w14:paraId="5FE4485E" w14:textId="77777777" w:rsidR="00295DBF" w:rsidRPr="008D05B6" w:rsidRDefault="00295DBF" w:rsidP="00295DBF">
            <w:pPr>
              <w:rPr>
                <w:rFonts w:ascii="Century Gothic" w:hAnsi="Century Gothic" w:cs="Arial"/>
                <w:color w:val="auto"/>
              </w:rPr>
            </w:pPr>
          </w:p>
        </w:tc>
      </w:tr>
      <w:tr w:rsidR="00295DBF" w:rsidRPr="004C7871" w14:paraId="67C87E8C" w14:textId="77777777" w:rsidTr="00167EDD">
        <w:trPr>
          <w:trHeight w:val="368"/>
        </w:trPr>
        <w:tc>
          <w:tcPr>
            <w:tcW w:w="4500" w:type="dxa"/>
            <w:vAlign w:val="center"/>
          </w:tcPr>
          <w:p w14:paraId="7FE56A8D"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Contact Person</w:t>
            </w:r>
          </w:p>
        </w:tc>
        <w:tc>
          <w:tcPr>
            <w:tcW w:w="5040" w:type="dxa"/>
            <w:gridSpan w:val="2"/>
            <w:vAlign w:val="center"/>
          </w:tcPr>
          <w:p w14:paraId="1F35A35A" w14:textId="77777777" w:rsidR="00295DBF" w:rsidRPr="008D05B6" w:rsidRDefault="00295DBF" w:rsidP="00295DBF">
            <w:pPr>
              <w:rPr>
                <w:rFonts w:ascii="Century Gothic" w:hAnsi="Century Gothic" w:cs="Arial"/>
                <w:color w:val="auto"/>
              </w:rPr>
            </w:pPr>
          </w:p>
        </w:tc>
      </w:tr>
      <w:tr w:rsidR="00295DBF" w:rsidRPr="004C7871" w14:paraId="0BF75EBA" w14:textId="77777777" w:rsidTr="00167EDD">
        <w:trPr>
          <w:trHeight w:val="350"/>
        </w:trPr>
        <w:tc>
          <w:tcPr>
            <w:tcW w:w="4500" w:type="dxa"/>
            <w:vAlign w:val="center"/>
          </w:tcPr>
          <w:p w14:paraId="11ABAC4F"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Title</w:t>
            </w:r>
          </w:p>
        </w:tc>
        <w:tc>
          <w:tcPr>
            <w:tcW w:w="5040" w:type="dxa"/>
            <w:gridSpan w:val="2"/>
            <w:vAlign w:val="center"/>
          </w:tcPr>
          <w:p w14:paraId="01FE1850" w14:textId="77777777" w:rsidR="00295DBF" w:rsidRPr="008D05B6" w:rsidRDefault="00295DBF" w:rsidP="00295DBF">
            <w:pPr>
              <w:rPr>
                <w:rFonts w:ascii="Century Gothic" w:hAnsi="Century Gothic" w:cs="Arial"/>
                <w:color w:val="auto"/>
              </w:rPr>
            </w:pPr>
          </w:p>
        </w:tc>
      </w:tr>
      <w:tr w:rsidR="00295DBF" w:rsidRPr="004C7871" w14:paraId="50D1280E" w14:textId="77777777" w:rsidTr="00167EDD">
        <w:trPr>
          <w:trHeight w:val="359"/>
        </w:trPr>
        <w:tc>
          <w:tcPr>
            <w:tcW w:w="4500" w:type="dxa"/>
            <w:vAlign w:val="center"/>
          </w:tcPr>
          <w:p w14:paraId="2BF9B8C0"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Phone Number</w:t>
            </w:r>
          </w:p>
        </w:tc>
        <w:tc>
          <w:tcPr>
            <w:tcW w:w="5040" w:type="dxa"/>
            <w:gridSpan w:val="2"/>
            <w:vAlign w:val="center"/>
          </w:tcPr>
          <w:p w14:paraId="26316A8B" w14:textId="77777777" w:rsidR="00295DBF" w:rsidRPr="008D05B6" w:rsidRDefault="00295DBF" w:rsidP="00295DBF">
            <w:pPr>
              <w:rPr>
                <w:rFonts w:ascii="Century Gothic" w:hAnsi="Century Gothic" w:cs="Arial"/>
                <w:color w:val="auto"/>
              </w:rPr>
            </w:pPr>
          </w:p>
        </w:tc>
      </w:tr>
      <w:tr w:rsidR="00295DBF" w:rsidRPr="004C7871" w14:paraId="0A764EF2" w14:textId="77777777" w:rsidTr="00167EDD">
        <w:trPr>
          <w:trHeight w:val="341"/>
        </w:trPr>
        <w:tc>
          <w:tcPr>
            <w:tcW w:w="4500" w:type="dxa"/>
            <w:vAlign w:val="center"/>
          </w:tcPr>
          <w:p w14:paraId="02FA8335" w14:textId="77777777" w:rsidR="00295DBF" w:rsidRPr="008D05B6" w:rsidRDefault="00295DBF" w:rsidP="00295DBF">
            <w:pPr>
              <w:rPr>
                <w:rFonts w:ascii="Century Gothic" w:hAnsi="Century Gothic" w:cs="Arial"/>
                <w:color w:val="auto"/>
              </w:rPr>
            </w:pPr>
            <w:r w:rsidRPr="008D05B6">
              <w:rPr>
                <w:rFonts w:ascii="Century Gothic" w:hAnsi="Century Gothic" w:cs="Arial"/>
                <w:color w:val="auto"/>
              </w:rPr>
              <w:t>Email Address</w:t>
            </w:r>
          </w:p>
        </w:tc>
        <w:tc>
          <w:tcPr>
            <w:tcW w:w="5040" w:type="dxa"/>
            <w:gridSpan w:val="2"/>
            <w:vAlign w:val="center"/>
          </w:tcPr>
          <w:p w14:paraId="5F884971" w14:textId="77777777" w:rsidR="00295DBF" w:rsidRPr="008D05B6" w:rsidRDefault="00295DBF" w:rsidP="00295DBF">
            <w:pPr>
              <w:rPr>
                <w:rFonts w:ascii="Century Gothic" w:hAnsi="Century Gothic" w:cs="Arial"/>
                <w:color w:val="auto"/>
              </w:rPr>
            </w:pPr>
          </w:p>
        </w:tc>
      </w:tr>
      <w:tr w:rsidR="00295DBF" w:rsidRPr="004C7871" w14:paraId="584D3983" w14:textId="77777777" w:rsidTr="00167EDD">
        <w:trPr>
          <w:trHeight w:val="341"/>
        </w:trPr>
        <w:tc>
          <w:tcPr>
            <w:tcW w:w="9540" w:type="dxa"/>
            <w:gridSpan w:val="3"/>
            <w:shd w:val="clear" w:color="auto" w:fill="E3EAF7" w:themeFill="accent2" w:themeFillTint="33"/>
            <w:vAlign w:val="center"/>
          </w:tcPr>
          <w:p w14:paraId="6DA1191C" w14:textId="544F8ADC" w:rsidR="00295DBF" w:rsidRPr="00BD735D" w:rsidRDefault="00295DBF" w:rsidP="00295DBF">
            <w:pPr>
              <w:rPr>
                <w:rFonts w:ascii="Century Gothic" w:hAnsi="Century Gothic" w:cs="Arial"/>
                <w:i/>
                <w:color w:val="auto"/>
              </w:rPr>
            </w:pPr>
            <w:r w:rsidRPr="00BD735D">
              <w:rPr>
                <w:rFonts w:ascii="Century Gothic" w:hAnsi="Century Gothic" w:cs="Arial"/>
                <w:b/>
                <w:color w:val="auto"/>
              </w:rPr>
              <w:t>Co-Applicant Information</w:t>
            </w:r>
            <w:r w:rsidRPr="00BD735D">
              <w:rPr>
                <w:rFonts w:ascii="Century Gothic" w:hAnsi="Century Gothic" w:cs="Arial"/>
                <w:color w:val="auto"/>
              </w:rPr>
              <w:t xml:space="preserve"> </w:t>
            </w:r>
            <w:r w:rsidRPr="00BD735D">
              <w:rPr>
                <w:rFonts w:ascii="Century Gothic" w:hAnsi="Century Gothic" w:cs="Arial"/>
                <w:i/>
                <w:color w:val="auto"/>
              </w:rPr>
              <w:t>(if applicable</w:t>
            </w:r>
            <w:r w:rsidR="00BD735D">
              <w:rPr>
                <w:rFonts w:ascii="Century Gothic" w:hAnsi="Century Gothic" w:cs="Arial"/>
                <w:i/>
                <w:color w:val="auto"/>
              </w:rPr>
              <w:t>, Refer to ALMP Guidelines</w:t>
            </w:r>
            <w:r w:rsidRPr="00BD735D">
              <w:rPr>
                <w:rFonts w:ascii="Century Gothic" w:hAnsi="Century Gothic" w:cs="Arial"/>
                <w:i/>
                <w:color w:val="auto"/>
              </w:rPr>
              <w:t>)</w:t>
            </w:r>
          </w:p>
        </w:tc>
      </w:tr>
      <w:tr w:rsidR="00DC5932" w:rsidRPr="005B48E8" w14:paraId="085EFC61" w14:textId="77777777" w:rsidTr="00167EDD">
        <w:trPr>
          <w:trHeight w:val="314"/>
        </w:trPr>
        <w:tc>
          <w:tcPr>
            <w:tcW w:w="4500" w:type="dxa"/>
            <w:vAlign w:val="center"/>
          </w:tcPr>
          <w:p w14:paraId="7FE396D7" w14:textId="39011012" w:rsidR="00DC5932" w:rsidRPr="00BD735D" w:rsidRDefault="00DC5932" w:rsidP="00295DBF">
            <w:pPr>
              <w:rPr>
                <w:rFonts w:ascii="Century Gothic" w:hAnsi="Century Gothic" w:cs="Arial"/>
                <w:color w:val="000000" w:themeColor="text1"/>
              </w:rPr>
            </w:pPr>
            <w:r w:rsidRPr="00BD735D">
              <w:rPr>
                <w:rFonts w:ascii="Century Gothic" w:hAnsi="Century Gothic" w:cs="Arial"/>
                <w:color w:val="000000" w:themeColor="text1"/>
              </w:rPr>
              <w:t xml:space="preserve">Co-Applicant </w:t>
            </w:r>
          </w:p>
        </w:tc>
        <w:tc>
          <w:tcPr>
            <w:tcW w:w="5040" w:type="dxa"/>
            <w:gridSpan w:val="2"/>
            <w:vAlign w:val="center"/>
          </w:tcPr>
          <w:p w14:paraId="591EA9A5" w14:textId="77777777" w:rsidR="00DC5932" w:rsidRPr="00BD735D" w:rsidRDefault="00DC5932" w:rsidP="007B4A30">
            <w:pPr>
              <w:rPr>
                <w:rFonts w:ascii="Century Gothic" w:hAnsi="Century Gothic" w:cs="Arial"/>
              </w:rPr>
            </w:pPr>
          </w:p>
        </w:tc>
      </w:tr>
      <w:tr w:rsidR="00822DF1" w:rsidRPr="005B48E8" w14:paraId="01E996B8" w14:textId="77777777" w:rsidTr="00167EDD">
        <w:trPr>
          <w:trHeight w:val="350"/>
        </w:trPr>
        <w:tc>
          <w:tcPr>
            <w:tcW w:w="4500" w:type="dxa"/>
            <w:vAlign w:val="center"/>
          </w:tcPr>
          <w:p w14:paraId="7667432B" w14:textId="77777777" w:rsidR="00733856" w:rsidRPr="00BD735D" w:rsidRDefault="00733856" w:rsidP="007B4A30">
            <w:pPr>
              <w:rPr>
                <w:rFonts w:ascii="Century Gothic" w:hAnsi="Century Gothic" w:cs="Arial"/>
                <w:color w:val="000000" w:themeColor="text1"/>
              </w:rPr>
            </w:pPr>
            <w:r w:rsidRPr="00BD735D">
              <w:rPr>
                <w:rFonts w:ascii="Century Gothic" w:hAnsi="Century Gothic" w:cs="Arial"/>
                <w:color w:val="000000" w:themeColor="text1"/>
              </w:rPr>
              <w:t>Contact Person</w:t>
            </w:r>
          </w:p>
        </w:tc>
        <w:tc>
          <w:tcPr>
            <w:tcW w:w="5040" w:type="dxa"/>
            <w:gridSpan w:val="2"/>
            <w:vAlign w:val="center"/>
          </w:tcPr>
          <w:p w14:paraId="7288B736" w14:textId="77777777" w:rsidR="00733856" w:rsidRPr="00BD735D" w:rsidRDefault="00733856" w:rsidP="007B4A30">
            <w:pPr>
              <w:rPr>
                <w:rFonts w:ascii="Century Gothic" w:hAnsi="Century Gothic" w:cs="Arial"/>
              </w:rPr>
            </w:pPr>
          </w:p>
        </w:tc>
      </w:tr>
      <w:tr w:rsidR="00822DF1" w:rsidRPr="005B48E8" w14:paraId="0274C839" w14:textId="77777777" w:rsidTr="00167EDD">
        <w:trPr>
          <w:trHeight w:val="359"/>
        </w:trPr>
        <w:tc>
          <w:tcPr>
            <w:tcW w:w="4500" w:type="dxa"/>
            <w:vAlign w:val="center"/>
          </w:tcPr>
          <w:p w14:paraId="7CC511B3" w14:textId="77777777" w:rsidR="00733856" w:rsidRPr="00BD735D" w:rsidRDefault="00733856" w:rsidP="007B4A30">
            <w:pPr>
              <w:rPr>
                <w:rFonts w:ascii="Century Gothic" w:hAnsi="Century Gothic" w:cs="Arial"/>
                <w:color w:val="000000" w:themeColor="text1"/>
              </w:rPr>
            </w:pPr>
            <w:r w:rsidRPr="00BD735D">
              <w:rPr>
                <w:rFonts w:ascii="Century Gothic" w:hAnsi="Century Gothic" w:cs="Arial"/>
                <w:color w:val="000000" w:themeColor="text1"/>
              </w:rPr>
              <w:t>Phone</w:t>
            </w:r>
            <w:r w:rsidR="00D019D0" w:rsidRPr="00BD735D">
              <w:rPr>
                <w:rFonts w:ascii="Century Gothic" w:hAnsi="Century Gothic" w:cs="Arial"/>
                <w:color w:val="000000" w:themeColor="text1"/>
              </w:rPr>
              <w:t xml:space="preserve"> Number</w:t>
            </w:r>
          </w:p>
        </w:tc>
        <w:tc>
          <w:tcPr>
            <w:tcW w:w="5040" w:type="dxa"/>
            <w:gridSpan w:val="2"/>
            <w:vAlign w:val="center"/>
          </w:tcPr>
          <w:p w14:paraId="2F44EE40" w14:textId="77777777" w:rsidR="00733856" w:rsidRPr="00BD735D" w:rsidRDefault="00733856" w:rsidP="007B4A30">
            <w:pPr>
              <w:rPr>
                <w:rFonts w:ascii="Century Gothic" w:hAnsi="Century Gothic" w:cs="Arial"/>
              </w:rPr>
            </w:pPr>
          </w:p>
        </w:tc>
      </w:tr>
      <w:tr w:rsidR="00822DF1" w:rsidRPr="005B48E8" w14:paraId="7423BA82" w14:textId="77777777" w:rsidTr="00167EDD">
        <w:trPr>
          <w:trHeight w:val="341"/>
        </w:trPr>
        <w:tc>
          <w:tcPr>
            <w:tcW w:w="4500" w:type="dxa"/>
            <w:vAlign w:val="center"/>
          </w:tcPr>
          <w:p w14:paraId="5531E44F" w14:textId="77777777" w:rsidR="00733856" w:rsidRPr="00BD735D" w:rsidRDefault="00733856" w:rsidP="007B4A30">
            <w:pPr>
              <w:rPr>
                <w:rFonts w:ascii="Century Gothic" w:hAnsi="Century Gothic" w:cs="Arial"/>
                <w:color w:val="000000" w:themeColor="text1"/>
              </w:rPr>
            </w:pPr>
            <w:r w:rsidRPr="00BD735D">
              <w:rPr>
                <w:rFonts w:ascii="Century Gothic" w:hAnsi="Century Gothic" w:cs="Arial"/>
                <w:color w:val="000000" w:themeColor="text1"/>
              </w:rPr>
              <w:t>Email Address</w:t>
            </w:r>
          </w:p>
        </w:tc>
        <w:tc>
          <w:tcPr>
            <w:tcW w:w="5040" w:type="dxa"/>
            <w:gridSpan w:val="2"/>
            <w:vAlign w:val="center"/>
          </w:tcPr>
          <w:p w14:paraId="76108DFB" w14:textId="77777777" w:rsidR="00733856" w:rsidRPr="00BD735D" w:rsidRDefault="00733856" w:rsidP="007B4A30">
            <w:pPr>
              <w:rPr>
                <w:rFonts w:ascii="Century Gothic" w:hAnsi="Century Gothic" w:cs="Arial"/>
              </w:rPr>
            </w:pPr>
          </w:p>
        </w:tc>
      </w:tr>
    </w:tbl>
    <w:p w14:paraId="6051D356" w14:textId="77777777" w:rsidR="00BD735D" w:rsidRDefault="00BD735D">
      <w:r>
        <w:br w:type="page"/>
      </w:r>
    </w:p>
    <w:tbl>
      <w:tblPr>
        <w:tblStyle w:val="TableGrid"/>
        <w:tblW w:w="9540" w:type="dxa"/>
        <w:tblInd w:w="-455" w:type="dxa"/>
        <w:tblLayout w:type="fixed"/>
        <w:tblLook w:val="04A0" w:firstRow="1" w:lastRow="0" w:firstColumn="1" w:lastColumn="0" w:noHBand="0" w:noVBand="1"/>
      </w:tblPr>
      <w:tblGrid>
        <w:gridCol w:w="2610"/>
        <w:gridCol w:w="810"/>
        <w:gridCol w:w="1080"/>
        <w:gridCol w:w="540"/>
        <w:gridCol w:w="630"/>
        <w:gridCol w:w="270"/>
        <w:gridCol w:w="2160"/>
        <w:gridCol w:w="90"/>
        <w:gridCol w:w="1350"/>
      </w:tblGrid>
      <w:tr w:rsidR="00602B24" w:rsidRPr="005B48E8" w14:paraId="15AFF98C" w14:textId="77777777" w:rsidTr="00167EDD">
        <w:trPr>
          <w:trHeight w:val="359"/>
        </w:trPr>
        <w:tc>
          <w:tcPr>
            <w:tcW w:w="9540" w:type="dxa"/>
            <w:gridSpan w:val="9"/>
            <w:shd w:val="clear" w:color="auto" w:fill="E3EAF7" w:themeFill="accent2" w:themeFillTint="33"/>
            <w:vAlign w:val="center"/>
          </w:tcPr>
          <w:p w14:paraId="6529F52F" w14:textId="5126F583" w:rsidR="00602B24" w:rsidRPr="00274A41" w:rsidRDefault="00B94D3A" w:rsidP="00036445">
            <w:pPr>
              <w:rPr>
                <w:rFonts w:ascii="Century Gothic" w:hAnsi="Century Gothic" w:cs="Arial"/>
                <w:b/>
                <w:color w:val="000000" w:themeColor="text1"/>
                <w:sz w:val="18"/>
                <w:szCs w:val="18"/>
              </w:rPr>
            </w:pPr>
            <w:r w:rsidRPr="00274A41">
              <w:rPr>
                <w:rFonts w:ascii="Century Gothic" w:hAnsi="Century Gothic" w:cs="Arial"/>
                <w:b/>
                <w:color w:val="000000" w:themeColor="text1"/>
                <w:szCs w:val="18"/>
              </w:rPr>
              <w:lastRenderedPageBreak/>
              <w:t>Project Acreage</w:t>
            </w:r>
          </w:p>
        </w:tc>
      </w:tr>
      <w:tr w:rsidR="00D4662F" w:rsidRPr="004C7871" w14:paraId="466D8D72" w14:textId="77777777" w:rsidTr="00E40B20">
        <w:trPr>
          <w:trHeight w:val="602"/>
        </w:trPr>
        <w:tc>
          <w:tcPr>
            <w:tcW w:w="2610" w:type="dxa"/>
            <w:vAlign w:val="center"/>
          </w:tcPr>
          <w:p w14:paraId="1D80ED2E" w14:textId="3F1B6AA9" w:rsidR="00D4662F" w:rsidRPr="00274A41" w:rsidRDefault="00D4662F" w:rsidP="00167EDD">
            <w:pPr>
              <w:rPr>
                <w:rFonts w:ascii="Century Gothic" w:hAnsi="Century Gothic" w:cs="Arial"/>
                <w:color w:val="auto"/>
              </w:rPr>
            </w:pPr>
            <w:r w:rsidRPr="00274A41">
              <w:rPr>
                <w:rFonts w:ascii="Century Gothic" w:hAnsi="Century Gothic" w:cs="Arial"/>
                <w:color w:val="auto"/>
              </w:rPr>
              <w:t>Total Project Acreage (Assessor’s Acreage)</w:t>
            </w:r>
          </w:p>
        </w:tc>
        <w:tc>
          <w:tcPr>
            <w:tcW w:w="810" w:type="dxa"/>
            <w:vAlign w:val="center"/>
          </w:tcPr>
          <w:p w14:paraId="7617CD48" w14:textId="77777777" w:rsidR="00D4662F" w:rsidRPr="00274A41" w:rsidRDefault="00D4662F" w:rsidP="00295DBF">
            <w:pPr>
              <w:rPr>
                <w:rFonts w:ascii="Century Gothic" w:hAnsi="Century Gothic" w:cs="Arial"/>
                <w:color w:val="auto"/>
              </w:rPr>
            </w:pPr>
          </w:p>
        </w:tc>
        <w:tc>
          <w:tcPr>
            <w:tcW w:w="6120" w:type="dxa"/>
            <w:gridSpan w:val="7"/>
            <w:vAlign w:val="center"/>
          </w:tcPr>
          <w:p w14:paraId="383438A3" w14:textId="6E2216DB" w:rsidR="00D4662F" w:rsidRPr="00274A41" w:rsidRDefault="00D4662F" w:rsidP="00D4662F">
            <w:pPr>
              <w:jc w:val="center"/>
              <w:rPr>
                <w:rFonts w:ascii="Century Gothic" w:hAnsi="Century Gothic" w:cs="Arial"/>
                <w:color w:val="auto"/>
              </w:rPr>
            </w:pPr>
            <w:r>
              <w:rPr>
                <w:rFonts w:ascii="Century Gothic" w:hAnsi="Century Gothic" w:cs="Arial"/>
                <w:color w:val="auto"/>
              </w:rPr>
              <w:t>Important</w:t>
            </w:r>
            <w:r w:rsidRPr="00274A41">
              <w:rPr>
                <w:rFonts w:ascii="Century Gothic" w:hAnsi="Century Gothic" w:cs="Arial"/>
                <w:color w:val="auto"/>
              </w:rPr>
              <w:t xml:space="preserve"> Farmland</w:t>
            </w:r>
            <w:r w:rsidRPr="00274A41">
              <w:rPr>
                <w:rStyle w:val="FootnoteReference"/>
                <w:rFonts w:ascii="Century Gothic" w:hAnsi="Century Gothic" w:cs="Arial"/>
                <w:color w:val="auto"/>
              </w:rPr>
              <w:footnoteReference w:id="2"/>
            </w:r>
          </w:p>
        </w:tc>
      </w:tr>
      <w:tr w:rsidR="00D4662F" w:rsidRPr="004C7871" w14:paraId="6815D3C4" w14:textId="77777777" w:rsidTr="00E40B20">
        <w:trPr>
          <w:trHeight w:val="432"/>
        </w:trPr>
        <w:tc>
          <w:tcPr>
            <w:tcW w:w="3420" w:type="dxa"/>
            <w:gridSpan w:val="2"/>
            <w:vMerge w:val="restart"/>
            <w:vAlign w:val="center"/>
          </w:tcPr>
          <w:p w14:paraId="4DF77C05" w14:textId="77777777" w:rsidR="00D4662F" w:rsidRPr="00274A41" w:rsidRDefault="00D4662F" w:rsidP="00295DBF">
            <w:pPr>
              <w:rPr>
                <w:rFonts w:ascii="Century Gothic" w:hAnsi="Century Gothic" w:cs="Arial"/>
                <w:color w:val="auto"/>
              </w:rPr>
            </w:pPr>
          </w:p>
        </w:tc>
        <w:tc>
          <w:tcPr>
            <w:tcW w:w="4680" w:type="dxa"/>
            <w:gridSpan w:val="5"/>
            <w:vAlign w:val="center"/>
          </w:tcPr>
          <w:p w14:paraId="5ABAC81E" w14:textId="008F61DC" w:rsidR="00D4662F" w:rsidRDefault="00D4662F" w:rsidP="00D4662F">
            <w:pPr>
              <w:rPr>
                <w:rFonts w:ascii="Century Gothic" w:hAnsi="Century Gothic" w:cs="Arial"/>
                <w:color w:val="auto"/>
              </w:rPr>
            </w:pPr>
            <w:r>
              <w:rPr>
                <w:rFonts w:ascii="Century Gothic" w:hAnsi="Century Gothic" w:cs="Arial"/>
                <w:color w:val="auto"/>
              </w:rPr>
              <w:t>Prime Farmland Acres</w:t>
            </w:r>
          </w:p>
        </w:tc>
        <w:tc>
          <w:tcPr>
            <w:tcW w:w="1440" w:type="dxa"/>
            <w:gridSpan w:val="2"/>
            <w:vAlign w:val="center"/>
          </w:tcPr>
          <w:p w14:paraId="2A5DB5D7" w14:textId="4A19CC2D" w:rsidR="00D4662F" w:rsidRDefault="00D4662F" w:rsidP="00D4662F">
            <w:pPr>
              <w:jc w:val="center"/>
              <w:rPr>
                <w:rFonts w:ascii="Century Gothic" w:hAnsi="Century Gothic" w:cs="Arial"/>
                <w:color w:val="auto"/>
              </w:rPr>
            </w:pPr>
          </w:p>
        </w:tc>
      </w:tr>
      <w:tr w:rsidR="00D4662F" w:rsidRPr="004C7871" w14:paraId="5DF1D727" w14:textId="77777777" w:rsidTr="00E40B20">
        <w:trPr>
          <w:trHeight w:val="432"/>
        </w:trPr>
        <w:tc>
          <w:tcPr>
            <w:tcW w:w="3420" w:type="dxa"/>
            <w:gridSpan w:val="2"/>
            <w:vMerge/>
            <w:vAlign w:val="center"/>
          </w:tcPr>
          <w:p w14:paraId="73D82C26" w14:textId="77777777" w:rsidR="00D4662F" w:rsidRPr="00274A41" w:rsidRDefault="00D4662F" w:rsidP="00295DBF">
            <w:pPr>
              <w:rPr>
                <w:rFonts w:ascii="Century Gothic" w:hAnsi="Century Gothic" w:cs="Arial"/>
                <w:color w:val="auto"/>
              </w:rPr>
            </w:pPr>
          </w:p>
        </w:tc>
        <w:tc>
          <w:tcPr>
            <w:tcW w:w="4680" w:type="dxa"/>
            <w:gridSpan w:val="5"/>
            <w:vAlign w:val="center"/>
          </w:tcPr>
          <w:p w14:paraId="4722908F" w14:textId="271267A7" w:rsidR="00D4662F" w:rsidRPr="00274A41" w:rsidRDefault="00D4662F" w:rsidP="00295DBF">
            <w:pPr>
              <w:rPr>
                <w:rFonts w:ascii="Century Gothic" w:hAnsi="Century Gothic" w:cs="Arial"/>
                <w:color w:val="auto"/>
              </w:rPr>
            </w:pPr>
            <w:r w:rsidRPr="00274A41">
              <w:rPr>
                <w:rFonts w:ascii="Century Gothic" w:hAnsi="Century Gothic" w:cs="Arial"/>
                <w:color w:val="auto"/>
              </w:rPr>
              <w:t>Farmland of Statewide Importance</w:t>
            </w:r>
            <w:r>
              <w:rPr>
                <w:rFonts w:ascii="Century Gothic" w:hAnsi="Century Gothic" w:cs="Arial"/>
                <w:color w:val="auto"/>
                <w:vertAlign w:val="superscript"/>
              </w:rPr>
              <w:t xml:space="preserve"> </w:t>
            </w:r>
            <w:r w:rsidRPr="00274A41">
              <w:rPr>
                <w:rFonts w:ascii="Century Gothic" w:hAnsi="Century Gothic" w:cs="Arial"/>
                <w:color w:val="auto"/>
              </w:rPr>
              <w:t>Acres</w:t>
            </w:r>
          </w:p>
        </w:tc>
        <w:tc>
          <w:tcPr>
            <w:tcW w:w="1440" w:type="dxa"/>
            <w:gridSpan w:val="2"/>
            <w:vAlign w:val="center"/>
          </w:tcPr>
          <w:p w14:paraId="1410A760" w14:textId="77777777" w:rsidR="00D4662F" w:rsidRPr="00274A41" w:rsidRDefault="00D4662F" w:rsidP="00D4662F">
            <w:pPr>
              <w:jc w:val="center"/>
              <w:rPr>
                <w:rFonts w:ascii="Century Gothic" w:hAnsi="Century Gothic" w:cs="Arial"/>
                <w:color w:val="auto"/>
              </w:rPr>
            </w:pPr>
          </w:p>
        </w:tc>
      </w:tr>
      <w:tr w:rsidR="00D4662F" w:rsidRPr="004C7871" w14:paraId="68932FA0" w14:textId="77777777" w:rsidTr="00E40B20">
        <w:trPr>
          <w:trHeight w:val="432"/>
        </w:trPr>
        <w:tc>
          <w:tcPr>
            <w:tcW w:w="3420" w:type="dxa"/>
            <w:gridSpan w:val="2"/>
            <w:vMerge/>
            <w:vAlign w:val="center"/>
          </w:tcPr>
          <w:p w14:paraId="21D7E5BC" w14:textId="77777777" w:rsidR="00D4662F" w:rsidRPr="00274A41" w:rsidRDefault="00D4662F" w:rsidP="00295DBF">
            <w:pPr>
              <w:rPr>
                <w:rFonts w:ascii="Century Gothic" w:hAnsi="Century Gothic" w:cs="Arial"/>
                <w:color w:val="auto"/>
              </w:rPr>
            </w:pPr>
          </w:p>
        </w:tc>
        <w:tc>
          <w:tcPr>
            <w:tcW w:w="4680" w:type="dxa"/>
            <w:gridSpan w:val="5"/>
            <w:vAlign w:val="center"/>
          </w:tcPr>
          <w:p w14:paraId="72952CB8" w14:textId="7DE07E64" w:rsidR="00D4662F" w:rsidRPr="00274A41" w:rsidRDefault="00D4662F" w:rsidP="00295DBF">
            <w:pPr>
              <w:rPr>
                <w:rFonts w:ascii="Century Gothic" w:hAnsi="Century Gothic" w:cs="Arial"/>
                <w:color w:val="auto"/>
              </w:rPr>
            </w:pPr>
            <w:r>
              <w:rPr>
                <w:rFonts w:ascii="Century Gothic" w:hAnsi="Century Gothic" w:cs="Arial"/>
                <w:color w:val="auto"/>
              </w:rPr>
              <w:t>Farmland of Local Importance</w:t>
            </w:r>
            <w:r w:rsidRPr="00274A41">
              <w:rPr>
                <w:rFonts w:ascii="Century Gothic" w:hAnsi="Century Gothic" w:cs="Arial"/>
                <w:color w:val="auto"/>
              </w:rPr>
              <w:t xml:space="preserve"> Acres</w:t>
            </w:r>
          </w:p>
        </w:tc>
        <w:tc>
          <w:tcPr>
            <w:tcW w:w="1440" w:type="dxa"/>
            <w:gridSpan w:val="2"/>
            <w:vAlign w:val="center"/>
          </w:tcPr>
          <w:p w14:paraId="5FE17D5D" w14:textId="77777777" w:rsidR="00D4662F" w:rsidRPr="00274A41" w:rsidRDefault="00D4662F" w:rsidP="00D4662F">
            <w:pPr>
              <w:jc w:val="center"/>
              <w:rPr>
                <w:rFonts w:ascii="Century Gothic" w:hAnsi="Century Gothic" w:cs="Arial"/>
                <w:color w:val="auto"/>
              </w:rPr>
            </w:pPr>
          </w:p>
        </w:tc>
      </w:tr>
      <w:tr w:rsidR="00D4662F" w:rsidRPr="004C7871" w14:paraId="54C03C6F" w14:textId="77777777" w:rsidTr="00E40B20">
        <w:trPr>
          <w:trHeight w:val="432"/>
        </w:trPr>
        <w:tc>
          <w:tcPr>
            <w:tcW w:w="3420" w:type="dxa"/>
            <w:gridSpan w:val="2"/>
            <w:vMerge/>
            <w:vAlign w:val="center"/>
          </w:tcPr>
          <w:p w14:paraId="7196FAF8" w14:textId="77777777" w:rsidR="00D4662F" w:rsidRPr="00274A41" w:rsidRDefault="00D4662F" w:rsidP="00295DBF">
            <w:pPr>
              <w:rPr>
                <w:rFonts w:ascii="Century Gothic" w:hAnsi="Century Gothic" w:cs="Arial"/>
                <w:color w:val="auto"/>
              </w:rPr>
            </w:pPr>
          </w:p>
        </w:tc>
        <w:tc>
          <w:tcPr>
            <w:tcW w:w="4680" w:type="dxa"/>
            <w:gridSpan w:val="5"/>
            <w:vAlign w:val="center"/>
          </w:tcPr>
          <w:p w14:paraId="4826E0DF" w14:textId="2F5AD704" w:rsidR="00D4662F" w:rsidRPr="00274A41" w:rsidRDefault="00D4662F" w:rsidP="00295DBF">
            <w:pPr>
              <w:rPr>
                <w:rFonts w:ascii="Century Gothic" w:hAnsi="Century Gothic" w:cs="Arial"/>
                <w:color w:val="auto"/>
              </w:rPr>
            </w:pPr>
            <w:r>
              <w:rPr>
                <w:rFonts w:ascii="Century Gothic" w:hAnsi="Century Gothic" w:cs="Arial"/>
                <w:color w:val="auto"/>
              </w:rPr>
              <w:t>Unique Farmland Acres</w:t>
            </w:r>
          </w:p>
        </w:tc>
        <w:tc>
          <w:tcPr>
            <w:tcW w:w="1440" w:type="dxa"/>
            <w:gridSpan w:val="2"/>
            <w:vAlign w:val="center"/>
          </w:tcPr>
          <w:p w14:paraId="168DB0B1" w14:textId="77777777" w:rsidR="00D4662F" w:rsidRPr="00274A41" w:rsidRDefault="00D4662F" w:rsidP="00D4662F">
            <w:pPr>
              <w:jc w:val="center"/>
              <w:rPr>
                <w:rFonts w:ascii="Century Gothic" w:hAnsi="Century Gothic" w:cs="Arial"/>
                <w:color w:val="auto"/>
              </w:rPr>
            </w:pPr>
          </w:p>
        </w:tc>
      </w:tr>
      <w:tr w:rsidR="00D4662F" w:rsidRPr="004C7871" w14:paraId="58DCB5C8" w14:textId="77777777" w:rsidTr="00E40B20">
        <w:trPr>
          <w:trHeight w:val="432"/>
        </w:trPr>
        <w:tc>
          <w:tcPr>
            <w:tcW w:w="3420" w:type="dxa"/>
            <w:gridSpan w:val="2"/>
            <w:vMerge/>
            <w:vAlign w:val="center"/>
          </w:tcPr>
          <w:p w14:paraId="6DDB48C3" w14:textId="77777777" w:rsidR="00D4662F" w:rsidRPr="00274A41" w:rsidRDefault="00D4662F" w:rsidP="00295DBF">
            <w:pPr>
              <w:rPr>
                <w:rFonts w:ascii="Century Gothic" w:hAnsi="Century Gothic" w:cs="Arial"/>
                <w:color w:val="auto"/>
              </w:rPr>
            </w:pPr>
          </w:p>
        </w:tc>
        <w:tc>
          <w:tcPr>
            <w:tcW w:w="4680" w:type="dxa"/>
            <w:gridSpan w:val="5"/>
            <w:vAlign w:val="center"/>
          </w:tcPr>
          <w:p w14:paraId="108343E6" w14:textId="054863AF" w:rsidR="00D4662F" w:rsidRPr="00274A41" w:rsidRDefault="00D4662F" w:rsidP="00295DBF">
            <w:pPr>
              <w:rPr>
                <w:rFonts w:ascii="Century Gothic" w:hAnsi="Century Gothic" w:cs="Arial"/>
                <w:color w:val="auto"/>
              </w:rPr>
            </w:pPr>
            <w:r>
              <w:rPr>
                <w:rFonts w:ascii="Century Gothic" w:hAnsi="Century Gothic" w:cs="Arial"/>
                <w:color w:val="auto"/>
              </w:rPr>
              <w:t>Other</w:t>
            </w:r>
            <w:r w:rsidRPr="00274A41">
              <w:rPr>
                <w:rFonts w:ascii="Century Gothic" w:hAnsi="Century Gothic" w:cs="Arial"/>
                <w:color w:val="auto"/>
              </w:rPr>
              <w:t xml:space="preserve"> Acres</w:t>
            </w:r>
          </w:p>
        </w:tc>
        <w:tc>
          <w:tcPr>
            <w:tcW w:w="1440" w:type="dxa"/>
            <w:gridSpan w:val="2"/>
            <w:vAlign w:val="center"/>
          </w:tcPr>
          <w:p w14:paraId="16D08721" w14:textId="77777777" w:rsidR="00D4662F" w:rsidRPr="00274A41" w:rsidRDefault="00D4662F" w:rsidP="00D4662F">
            <w:pPr>
              <w:jc w:val="center"/>
              <w:rPr>
                <w:rFonts w:ascii="Century Gothic" w:hAnsi="Century Gothic" w:cs="Arial"/>
                <w:color w:val="auto"/>
              </w:rPr>
            </w:pPr>
          </w:p>
        </w:tc>
      </w:tr>
      <w:tr w:rsidR="00295DBF" w:rsidRPr="004C7871" w14:paraId="1AB3538C" w14:textId="77777777" w:rsidTr="00167EDD">
        <w:trPr>
          <w:trHeight w:val="404"/>
        </w:trPr>
        <w:tc>
          <w:tcPr>
            <w:tcW w:w="9540" w:type="dxa"/>
            <w:gridSpan w:val="9"/>
            <w:shd w:val="clear" w:color="auto" w:fill="E3EAF7" w:themeFill="accent2" w:themeFillTint="33"/>
            <w:vAlign w:val="center"/>
          </w:tcPr>
          <w:p w14:paraId="2636ADB9" w14:textId="7A64D209" w:rsidR="00295DBF" w:rsidRPr="00274A41" w:rsidRDefault="00B94D3A" w:rsidP="00295DBF">
            <w:pPr>
              <w:rPr>
                <w:rFonts w:ascii="Century Gothic" w:hAnsi="Century Gothic" w:cs="Arial"/>
                <w:b/>
                <w:color w:val="auto"/>
                <w:sz w:val="18"/>
                <w:szCs w:val="18"/>
              </w:rPr>
            </w:pPr>
            <w:r w:rsidRPr="00274A41">
              <w:rPr>
                <w:rFonts w:ascii="Century Gothic" w:hAnsi="Century Gothic" w:cs="Arial"/>
                <w:b/>
                <w:color w:val="auto"/>
                <w:szCs w:val="18"/>
              </w:rPr>
              <w:t>Parcel Information</w:t>
            </w:r>
          </w:p>
        </w:tc>
      </w:tr>
      <w:tr w:rsidR="00B94D3A" w:rsidRPr="005B48E8" w14:paraId="790061CA" w14:textId="77777777" w:rsidTr="00167EDD">
        <w:trPr>
          <w:trHeight w:val="432"/>
        </w:trPr>
        <w:tc>
          <w:tcPr>
            <w:tcW w:w="4500" w:type="dxa"/>
            <w:gridSpan w:val="3"/>
            <w:vAlign w:val="center"/>
          </w:tcPr>
          <w:p w14:paraId="5F7B5029" w14:textId="77777777" w:rsidR="00B94D3A" w:rsidRPr="00274A41" w:rsidRDefault="00B94D3A" w:rsidP="006D35AD">
            <w:pPr>
              <w:rPr>
                <w:rFonts w:ascii="Century Gothic" w:hAnsi="Century Gothic" w:cs="Arial"/>
                <w:color w:val="000000" w:themeColor="text1"/>
              </w:rPr>
            </w:pPr>
            <w:r w:rsidRPr="00274A41">
              <w:rPr>
                <w:rFonts w:ascii="Century Gothic" w:hAnsi="Century Gothic" w:cs="Arial"/>
                <w:color w:val="000000" w:themeColor="text1"/>
              </w:rPr>
              <w:t>Project APN(s)</w:t>
            </w:r>
          </w:p>
        </w:tc>
        <w:tc>
          <w:tcPr>
            <w:tcW w:w="5040" w:type="dxa"/>
            <w:gridSpan w:val="6"/>
            <w:vAlign w:val="center"/>
          </w:tcPr>
          <w:p w14:paraId="18BF2BCF" w14:textId="77777777" w:rsidR="00B94D3A" w:rsidRPr="00274A41" w:rsidRDefault="00B94D3A" w:rsidP="006D35AD">
            <w:pPr>
              <w:rPr>
                <w:rFonts w:ascii="Century Gothic" w:hAnsi="Century Gothic" w:cs="Arial"/>
                <w:color w:val="000000" w:themeColor="text1"/>
              </w:rPr>
            </w:pPr>
          </w:p>
        </w:tc>
      </w:tr>
      <w:tr w:rsidR="00295DBF" w:rsidRPr="004C7871" w14:paraId="6F8145AD" w14:textId="77777777" w:rsidTr="00167EDD">
        <w:trPr>
          <w:trHeight w:val="432"/>
        </w:trPr>
        <w:tc>
          <w:tcPr>
            <w:tcW w:w="4500" w:type="dxa"/>
            <w:gridSpan w:val="3"/>
            <w:vAlign w:val="center"/>
          </w:tcPr>
          <w:p w14:paraId="6C98E452"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Current Zoning/ Minimum Parcel Size</w:t>
            </w:r>
          </w:p>
        </w:tc>
        <w:tc>
          <w:tcPr>
            <w:tcW w:w="5040" w:type="dxa"/>
            <w:gridSpan w:val="6"/>
            <w:vAlign w:val="center"/>
          </w:tcPr>
          <w:p w14:paraId="407BFC0D" w14:textId="77777777" w:rsidR="00295DBF" w:rsidRPr="00274A41" w:rsidRDefault="00295DBF" w:rsidP="00295DBF">
            <w:pPr>
              <w:rPr>
                <w:rFonts w:ascii="Century Gothic" w:hAnsi="Century Gothic" w:cs="Arial"/>
                <w:color w:val="auto"/>
              </w:rPr>
            </w:pPr>
          </w:p>
        </w:tc>
      </w:tr>
      <w:tr w:rsidR="00295DBF" w:rsidRPr="004C7871" w14:paraId="107B430F" w14:textId="77777777" w:rsidTr="00167EDD">
        <w:trPr>
          <w:trHeight w:val="432"/>
        </w:trPr>
        <w:tc>
          <w:tcPr>
            <w:tcW w:w="4500" w:type="dxa"/>
            <w:gridSpan w:val="3"/>
            <w:vAlign w:val="center"/>
          </w:tcPr>
          <w:p w14:paraId="4D5AFE93"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Number of existing legal parcels</w:t>
            </w:r>
            <w:r w:rsidRPr="00274A41">
              <w:rPr>
                <w:rStyle w:val="FootnoteReference"/>
                <w:rFonts w:ascii="Century Gothic" w:hAnsi="Century Gothic" w:cs="Arial"/>
                <w:color w:val="auto"/>
              </w:rPr>
              <w:footnoteReference w:id="3"/>
            </w:r>
          </w:p>
        </w:tc>
        <w:tc>
          <w:tcPr>
            <w:tcW w:w="5040" w:type="dxa"/>
            <w:gridSpan w:val="6"/>
            <w:vAlign w:val="center"/>
          </w:tcPr>
          <w:p w14:paraId="36E529A4" w14:textId="77777777" w:rsidR="00295DBF" w:rsidRPr="00274A41" w:rsidRDefault="00295DBF" w:rsidP="00295DBF">
            <w:pPr>
              <w:rPr>
                <w:rFonts w:ascii="Century Gothic" w:hAnsi="Century Gothic" w:cs="Arial"/>
                <w:color w:val="auto"/>
              </w:rPr>
            </w:pPr>
          </w:p>
        </w:tc>
      </w:tr>
      <w:tr w:rsidR="00295DBF" w:rsidRPr="004C7871" w14:paraId="4F0E361F" w14:textId="77777777" w:rsidTr="00167EDD">
        <w:trPr>
          <w:trHeight w:val="432"/>
        </w:trPr>
        <w:tc>
          <w:tcPr>
            <w:tcW w:w="4500" w:type="dxa"/>
            <w:gridSpan w:val="3"/>
            <w:vAlign w:val="center"/>
          </w:tcPr>
          <w:p w14:paraId="63C85F0E"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Proposed number of easements</w:t>
            </w:r>
          </w:p>
        </w:tc>
        <w:tc>
          <w:tcPr>
            <w:tcW w:w="5040" w:type="dxa"/>
            <w:gridSpan w:val="6"/>
            <w:vAlign w:val="center"/>
          </w:tcPr>
          <w:p w14:paraId="18F3764D" w14:textId="77777777" w:rsidR="00295DBF" w:rsidRPr="00274A41" w:rsidRDefault="00295DBF" w:rsidP="00295DBF">
            <w:pPr>
              <w:rPr>
                <w:rFonts w:ascii="Century Gothic" w:hAnsi="Century Gothic" w:cs="Arial"/>
                <w:color w:val="auto"/>
              </w:rPr>
            </w:pPr>
          </w:p>
        </w:tc>
      </w:tr>
      <w:tr w:rsidR="00295DBF" w:rsidRPr="004C7871" w14:paraId="7F725BD0" w14:textId="77777777" w:rsidTr="00167EDD">
        <w:trPr>
          <w:trHeight w:val="432"/>
        </w:trPr>
        <w:tc>
          <w:tcPr>
            <w:tcW w:w="4500" w:type="dxa"/>
            <w:gridSpan w:val="3"/>
            <w:vAlign w:val="center"/>
          </w:tcPr>
          <w:p w14:paraId="6F3F2E68"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Would proposed easement(s) prohibit further subdivision of existing legal parcels? (please explain)</w:t>
            </w:r>
          </w:p>
        </w:tc>
        <w:tc>
          <w:tcPr>
            <w:tcW w:w="1170" w:type="dxa"/>
            <w:gridSpan w:val="2"/>
            <w:vAlign w:val="center"/>
          </w:tcPr>
          <w:p w14:paraId="65E4423E" w14:textId="77777777" w:rsidR="00295DBF" w:rsidRPr="00274A41" w:rsidRDefault="00295DBF" w:rsidP="00D37EFB">
            <w:pPr>
              <w:jc w:val="center"/>
              <w:rPr>
                <w:rFonts w:ascii="Century Gothic" w:hAnsi="Century Gothic" w:cs="Arial"/>
                <w:color w:val="auto"/>
              </w:rPr>
            </w:pPr>
            <w:r w:rsidRPr="00274A41">
              <w:rPr>
                <w:rFonts w:ascii="Century Gothic" w:hAnsi="Century Gothic" w:cs="Arial"/>
                <w:b/>
                <w:color w:val="auto"/>
              </w:rPr>
              <w:t>Y    N</w:t>
            </w:r>
          </w:p>
        </w:tc>
        <w:tc>
          <w:tcPr>
            <w:tcW w:w="3870" w:type="dxa"/>
            <w:gridSpan w:val="4"/>
            <w:vAlign w:val="center"/>
          </w:tcPr>
          <w:p w14:paraId="00CE251C" w14:textId="77777777" w:rsidR="00295DBF" w:rsidRPr="00274A41" w:rsidRDefault="00295DBF" w:rsidP="00295DBF">
            <w:pPr>
              <w:rPr>
                <w:rFonts w:ascii="Century Gothic" w:hAnsi="Century Gothic" w:cs="Arial"/>
                <w:color w:val="auto"/>
              </w:rPr>
            </w:pPr>
          </w:p>
        </w:tc>
      </w:tr>
      <w:tr w:rsidR="00295DBF" w:rsidRPr="004C7871" w14:paraId="7345FFBB" w14:textId="77777777" w:rsidTr="00167EDD">
        <w:trPr>
          <w:trHeight w:val="432"/>
        </w:trPr>
        <w:tc>
          <w:tcPr>
            <w:tcW w:w="4500" w:type="dxa"/>
            <w:gridSpan w:val="3"/>
            <w:tcBorders>
              <w:bottom w:val="single" w:sz="4" w:space="0" w:color="000000" w:themeColor="text1"/>
            </w:tcBorders>
            <w:vAlign w:val="center"/>
          </w:tcPr>
          <w:p w14:paraId="6139470D"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Would proposed easement(s) prohibit sale of existing legal parcels separately from other parcels in easement area? (please explain)</w:t>
            </w:r>
          </w:p>
        </w:tc>
        <w:tc>
          <w:tcPr>
            <w:tcW w:w="1170" w:type="dxa"/>
            <w:gridSpan w:val="2"/>
            <w:tcBorders>
              <w:bottom w:val="single" w:sz="4" w:space="0" w:color="000000" w:themeColor="text1"/>
            </w:tcBorders>
            <w:vAlign w:val="center"/>
          </w:tcPr>
          <w:p w14:paraId="6D67B947" w14:textId="77777777" w:rsidR="00295DBF" w:rsidRPr="00274A41" w:rsidRDefault="00295DBF" w:rsidP="00D37EFB">
            <w:pPr>
              <w:jc w:val="center"/>
              <w:rPr>
                <w:rFonts w:ascii="Century Gothic" w:hAnsi="Century Gothic" w:cs="Arial"/>
                <w:color w:val="auto"/>
              </w:rPr>
            </w:pPr>
            <w:r w:rsidRPr="00274A41">
              <w:rPr>
                <w:rFonts w:ascii="Century Gothic" w:hAnsi="Century Gothic" w:cs="Arial"/>
                <w:b/>
                <w:color w:val="auto"/>
              </w:rPr>
              <w:t>Y    N</w:t>
            </w:r>
          </w:p>
        </w:tc>
        <w:tc>
          <w:tcPr>
            <w:tcW w:w="3870" w:type="dxa"/>
            <w:gridSpan w:val="4"/>
            <w:tcBorders>
              <w:bottom w:val="single" w:sz="4" w:space="0" w:color="000000" w:themeColor="text1"/>
            </w:tcBorders>
            <w:vAlign w:val="center"/>
          </w:tcPr>
          <w:p w14:paraId="3F3BC6CA" w14:textId="77777777" w:rsidR="00295DBF" w:rsidRPr="00274A41" w:rsidRDefault="00295DBF" w:rsidP="00295DBF">
            <w:pPr>
              <w:rPr>
                <w:rFonts w:ascii="Century Gothic" w:hAnsi="Century Gothic" w:cs="Arial"/>
                <w:color w:val="auto"/>
              </w:rPr>
            </w:pPr>
          </w:p>
        </w:tc>
      </w:tr>
      <w:tr w:rsidR="00295DBF" w:rsidRPr="004C7871" w14:paraId="009C8F76" w14:textId="77777777" w:rsidTr="00167EDD">
        <w:trPr>
          <w:trHeight w:val="386"/>
        </w:trPr>
        <w:tc>
          <w:tcPr>
            <w:tcW w:w="9540" w:type="dxa"/>
            <w:gridSpan w:val="9"/>
            <w:shd w:val="clear" w:color="auto" w:fill="E3EAF7" w:themeFill="accent2" w:themeFillTint="33"/>
            <w:vAlign w:val="center"/>
          </w:tcPr>
          <w:p w14:paraId="5F70ACA8" w14:textId="23E423E1" w:rsidR="00295DBF" w:rsidRPr="00274A41" w:rsidRDefault="00B94D3A" w:rsidP="00295DBF">
            <w:pPr>
              <w:rPr>
                <w:rFonts w:ascii="Century Gothic" w:hAnsi="Century Gothic" w:cs="Arial"/>
                <w:b/>
                <w:color w:val="auto"/>
                <w:sz w:val="18"/>
                <w:szCs w:val="18"/>
              </w:rPr>
            </w:pPr>
            <w:r w:rsidRPr="00274A41">
              <w:rPr>
                <w:rFonts w:ascii="Century Gothic" w:hAnsi="Century Gothic" w:cs="Arial"/>
                <w:b/>
                <w:color w:val="auto"/>
                <w:szCs w:val="18"/>
              </w:rPr>
              <w:t>Water and Mineral Rights</w:t>
            </w:r>
          </w:p>
        </w:tc>
      </w:tr>
      <w:tr w:rsidR="00295DBF" w:rsidRPr="004C7871" w14:paraId="276971DC" w14:textId="77777777" w:rsidTr="00167EDD">
        <w:trPr>
          <w:trHeight w:val="432"/>
        </w:trPr>
        <w:tc>
          <w:tcPr>
            <w:tcW w:w="4500" w:type="dxa"/>
            <w:gridSpan w:val="3"/>
            <w:vAlign w:val="center"/>
          </w:tcPr>
          <w:p w14:paraId="3AEC6E99" w14:textId="1439D7DA" w:rsidR="00295DBF" w:rsidRPr="00274A41" w:rsidRDefault="00295DBF" w:rsidP="00295DBF">
            <w:pPr>
              <w:rPr>
                <w:rFonts w:ascii="Century Gothic" w:hAnsi="Century Gothic" w:cs="Arial"/>
                <w:color w:val="auto"/>
              </w:rPr>
            </w:pPr>
            <w:r w:rsidRPr="00274A41">
              <w:rPr>
                <w:rFonts w:ascii="Century Gothic" w:hAnsi="Century Gothic" w:cs="Arial"/>
                <w:color w:val="auto"/>
              </w:rPr>
              <w:br w:type="page"/>
              <w:t>Water Rights and Source(s)</w:t>
            </w:r>
          </w:p>
        </w:tc>
        <w:tc>
          <w:tcPr>
            <w:tcW w:w="5040" w:type="dxa"/>
            <w:gridSpan w:val="6"/>
            <w:vAlign w:val="center"/>
          </w:tcPr>
          <w:p w14:paraId="1B5BAF86" w14:textId="77777777" w:rsidR="00295DBF" w:rsidRPr="00274A41" w:rsidRDefault="00295DBF" w:rsidP="00295DBF">
            <w:pPr>
              <w:rPr>
                <w:rFonts w:ascii="Century Gothic" w:hAnsi="Century Gothic" w:cs="Arial"/>
                <w:color w:val="auto"/>
              </w:rPr>
            </w:pPr>
          </w:p>
        </w:tc>
      </w:tr>
      <w:tr w:rsidR="00295DBF" w:rsidRPr="004C7871" w14:paraId="25ECBEEC" w14:textId="77777777" w:rsidTr="00167EDD">
        <w:trPr>
          <w:trHeight w:val="432"/>
        </w:trPr>
        <w:tc>
          <w:tcPr>
            <w:tcW w:w="4500" w:type="dxa"/>
            <w:gridSpan w:val="3"/>
            <w:vAlign w:val="center"/>
          </w:tcPr>
          <w:p w14:paraId="6C43AB63"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Third party mineral rights holder(s)?</w:t>
            </w:r>
          </w:p>
        </w:tc>
        <w:tc>
          <w:tcPr>
            <w:tcW w:w="1170" w:type="dxa"/>
            <w:gridSpan w:val="2"/>
            <w:vAlign w:val="center"/>
          </w:tcPr>
          <w:p w14:paraId="7B12D552" w14:textId="77777777" w:rsidR="00295DBF" w:rsidRPr="00274A41" w:rsidRDefault="00295DBF" w:rsidP="00295DBF">
            <w:pPr>
              <w:jc w:val="center"/>
              <w:rPr>
                <w:rFonts w:ascii="Century Gothic" w:hAnsi="Century Gothic" w:cs="Arial"/>
                <w:b/>
                <w:color w:val="auto"/>
              </w:rPr>
            </w:pPr>
            <w:r w:rsidRPr="00274A41">
              <w:rPr>
                <w:rFonts w:ascii="Century Gothic" w:hAnsi="Century Gothic" w:cs="Arial"/>
                <w:b/>
                <w:color w:val="auto"/>
              </w:rPr>
              <w:t>Y    N</w:t>
            </w:r>
          </w:p>
        </w:tc>
        <w:tc>
          <w:tcPr>
            <w:tcW w:w="3870" w:type="dxa"/>
            <w:gridSpan w:val="4"/>
            <w:vAlign w:val="center"/>
          </w:tcPr>
          <w:p w14:paraId="1C8E9B69" w14:textId="77777777" w:rsidR="00295DBF" w:rsidRPr="00274A41" w:rsidRDefault="00295DBF" w:rsidP="00295DBF">
            <w:pPr>
              <w:rPr>
                <w:rFonts w:ascii="Century Gothic" w:hAnsi="Century Gothic" w:cs="Arial"/>
                <w:color w:val="auto"/>
              </w:rPr>
            </w:pPr>
          </w:p>
        </w:tc>
      </w:tr>
      <w:tr w:rsidR="00295DBF" w:rsidRPr="004C7871" w14:paraId="4D0C3964" w14:textId="77777777" w:rsidTr="00167EDD">
        <w:trPr>
          <w:trHeight w:val="432"/>
        </w:trPr>
        <w:tc>
          <w:tcPr>
            <w:tcW w:w="4500" w:type="dxa"/>
            <w:gridSpan w:val="3"/>
            <w:vAlign w:val="center"/>
          </w:tcPr>
          <w:p w14:paraId="66303DD4"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Severed mineral rights?</w:t>
            </w:r>
          </w:p>
        </w:tc>
        <w:tc>
          <w:tcPr>
            <w:tcW w:w="1170" w:type="dxa"/>
            <w:gridSpan w:val="2"/>
            <w:vAlign w:val="center"/>
          </w:tcPr>
          <w:p w14:paraId="63C0D68A" w14:textId="77777777" w:rsidR="00295DBF" w:rsidRPr="00274A41" w:rsidRDefault="00295DBF" w:rsidP="00295DBF">
            <w:pPr>
              <w:jc w:val="center"/>
              <w:rPr>
                <w:rFonts w:ascii="Century Gothic" w:hAnsi="Century Gothic" w:cs="Arial"/>
                <w:color w:val="auto"/>
              </w:rPr>
            </w:pPr>
            <w:r w:rsidRPr="00274A41">
              <w:rPr>
                <w:rFonts w:ascii="Century Gothic" w:hAnsi="Century Gothic" w:cs="Arial"/>
                <w:b/>
                <w:color w:val="auto"/>
              </w:rPr>
              <w:t>Y    N</w:t>
            </w:r>
          </w:p>
        </w:tc>
        <w:tc>
          <w:tcPr>
            <w:tcW w:w="3870" w:type="dxa"/>
            <w:gridSpan w:val="4"/>
            <w:vAlign w:val="center"/>
          </w:tcPr>
          <w:p w14:paraId="77F354E1" w14:textId="77777777" w:rsidR="00295DBF" w:rsidRPr="00274A41" w:rsidRDefault="00295DBF" w:rsidP="00295DBF">
            <w:pPr>
              <w:rPr>
                <w:rFonts w:ascii="Century Gothic" w:hAnsi="Century Gothic" w:cs="Arial"/>
                <w:color w:val="auto"/>
              </w:rPr>
            </w:pPr>
          </w:p>
        </w:tc>
      </w:tr>
      <w:tr w:rsidR="00295DBF" w:rsidRPr="004C7871" w14:paraId="42927070" w14:textId="77777777" w:rsidTr="00167EDD">
        <w:trPr>
          <w:trHeight w:val="404"/>
        </w:trPr>
        <w:tc>
          <w:tcPr>
            <w:tcW w:w="9540" w:type="dxa"/>
            <w:gridSpan w:val="9"/>
            <w:shd w:val="clear" w:color="auto" w:fill="E3EAF7" w:themeFill="accent2" w:themeFillTint="33"/>
            <w:vAlign w:val="center"/>
          </w:tcPr>
          <w:p w14:paraId="058E63AC" w14:textId="1DD2511C" w:rsidR="00295DBF" w:rsidRPr="00274A41" w:rsidRDefault="004250D9" w:rsidP="00295DBF">
            <w:pPr>
              <w:rPr>
                <w:rFonts w:ascii="Century Gothic" w:hAnsi="Century Gothic" w:cs="Arial"/>
                <w:b/>
                <w:color w:val="auto"/>
                <w:sz w:val="18"/>
                <w:szCs w:val="18"/>
              </w:rPr>
            </w:pPr>
            <w:r w:rsidRPr="00274A41">
              <w:rPr>
                <w:rFonts w:ascii="Century Gothic" w:hAnsi="Century Gothic" w:cs="Arial"/>
                <w:b/>
                <w:color w:val="auto"/>
                <w:szCs w:val="18"/>
              </w:rPr>
              <w:t>Single Family Residences</w:t>
            </w:r>
          </w:p>
        </w:tc>
      </w:tr>
      <w:tr w:rsidR="00295DBF" w:rsidRPr="004C7871" w14:paraId="16F56EFD" w14:textId="77777777" w:rsidTr="00167EDD">
        <w:trPr>
          <w:trHeight w:val="432"/>
        </w:trPr>
        <w:tc>
          <w:tcPr>
            <w:tcW w:w="4500" w:type="dxa"/>
            <w:gridSpan w:val="3"/>
            <w:vAlign w:val="center"/>
          </w:tcPr>
          <w:p w14:paraId="06F03FF3"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 xml:space="preserve">Number of single-family (SF) residences </w:t>
            </w:r>
            <w:r w:rsidRPr="00274A41">
              <w:rPr>
                <w:rFonts w:ascii="Century Gothic" w:hAnsi="Century Gothic" w:cs="Arial"/>
                <w:b/>
                <w:color w:val="auto"/>
              </w:rPr>
              <w:t>currently on the property</w:t>
            </w:r>
          </w:p>
        </w:tc>
        <w:tc>
          <w:tcPr>
            <w:tcW w:w="5040" w:type="dxa"/>
            <w:gridSpan w:val="6"/>
            <w:vAlign w:val="center"/>
          </w:tcPr>
          <w:p w14:paraId="49D1F6CA" w14:textId="77777777" w:rsidR="00295DBF" w:rsidRPr="00274A41" w:rsidRDefault="00295DBF" w:rsidP="00295DBF">
            <w:pPr>
              <w:rPr>
                <w:rFonts w:ascii="Century Gothic" w:hAnsi="Century Gothic" w:cs="Arial"/>
                <w:color w:val="auto"/>
              </w:rPr>
            </w:pPr>
          </w:p>
        </w:tc>
      </w:tr>
      <w:tr w:rsidR="00295DBF" w:rsidRPr="004C7871" w14:paraId="0224AF31" w14:textId="77777777" w:rsidTr="00167EDD">
        <w:trPr>
          <w:trHeight w:val="432"/>
        </w:trPr>
        <w:tc>
          <w:tcPr>
            <w:tcW w:w="4500" w:type="dxa"/>
            <w:gridSpan w:val="3"/>
            <w:vAlign w:val="center"/>
          </w:tcPr>
          <w:p w14:paraId="60AF9DF3" w14:textId="77777777" w:rsidR="00295DBF" w:rsidRPr="00274A41" w:rsidRDefault="00295DBF" w:rsidP="00295DBF">
            <w:pPr>
              <w:rPr>
                <w:rFonts w:ascii="Century Gothic" w:hAnsi="Century Gothic" w:cs="Arial"/>
                <w:color w:val="auto"/>
              </w:rPr>
            </w:pPr>
            <w:r w:rsidRPr="00274A41">
              <w:rPr>
                <w:rFonts w:ascii="Century Gothic" w:hAnsi="Century Gothic" w:cs="Arial"/>
                <w:bCs/>
                <w:color w:val="auto"/>
              </w:rPr>
              <w:t>Approximate size of each SF residence (square footage of living area)</w:t>
            </w:r>
          </w:p>
        </w:tc>
        <w:tc>
          <w:tcPr>
            <w:tcW w:w="5040" w:type="dxa"/>
            <w:gridSpan w:val="6"/>
            <w:vAlign w:val="center"/>
          </w:tcPr>
          <w:p w14:paraId="4C4B5C67" w14:textId="77777777" w:rsidR="00295DBF" w:rsidRPr="00274A41" w:rsidRDefault="00295DBF" w:rsidP="00295DBF">
            <w:pPr>
              <w:rPr>
                <w:rFonts w:ascii="Century Gothic" w:hAnsi="Century Gothic" w:cs="Arial"/>
                <w:color w:val="auto"/>
              </w:rPr>
            </w:pPr>
          </w:p>
        </w:tc>
      </w:tr>
      <w:tr w:rsidR="00295DBF" w:rsidRPr="004C7871" w14:paraId="00C10C79" w14:textId="77777777" w:rsidTr="00167EDD">
        <w:trPr>
          <w:trHeight w:val="432"/>
        </w:trPr>
        <w:tc>
          <w:tcPr>
            <w:tcW w:w="4500" w:type="dxa"/>
            <w:gridSpan w:val="3"/>
            <w:vAlign w:val="center"/>
          </w:tcPr>
          <w:p w14:paraId="5461A11F" w14:textId="77777777" w:rsidR="00295DBF" w:rsidRPr="00274A41" w:rsidRDefault="00295DBF" w:rsidP="00295DBF">
            <w:pPr>
              <w:rPr>
                <w:rFonts w:ascii="Century Gothic" w:hAnsi="Century Gothic" w:cs="Arial"/>
                <w:color w:val="auto"/>
              </w:rPr>
            </w:pPr>
            <w:r w:rsidRPr="00274A41">
              <w:rPr>
                <w:rFonts w:ascii="Century Gothic" w:hAnsi="Century Gothic" w:cs="Arial"/>
                <w:bCs/>
                <w:color w:val="auto"/>
              </w:rPr>
              <w:t xml:space="preserve">Number of </w:t>
            </w:r>
            <w:r w:rsidRPr="00274A41">
              <w:rPr>
                <w:rFonts w:ascii="Century Gothic" w:hAnsi="Century Gothic" w:cs="Arial"/>
                <w:b/>
                <w:bCs/>
                <w:color w:val="auto"/>
              </w:rPr>
              <w:t xml:space="preserve">additional </w:t>
            </w:r>
            <w:r w:rsidRPr="00274A41">
              <w:rPr>
                <w:rFonts w:ascii="Century Gothic" w:hAnsi="Century Gothic" w:cs="Arial"/>
                <w:bCs/>
                <w:color w:val="auto"/>
              </w:rPr>
              <w:t>SF residences to be reserved in easement (if any):</w:t>
            </w:r>
          </w:p>
        </w:tc>
        <w:tc>
          <w:tcPr>
            <w:tcW w:w="5040" w:type="dxa"/>
            <w:gridSpan w:val="6"/>
            <w:vAlign w:val="center"/>
          </w:tcPr>
          <w:p w14:paraId="406F168E" w14:textId="77777777" w:rsidR="00295DBF" w:rsidRPr="00274A41" w:rsidRDefault="00295DBF" w:rsidP="00295DBF">
            <w:pPr>
              <w:rPr>
                <w:rFonts w:ascii="Century Gothic" w:hAnsi="Century Gothic" w:cs="Arial"/>
                <w:color w:val="auto"/>
              </w:rPr>
            </w:pPr>
          </w:p>
        </w:tc>
      </w:tr>
      <w:tr w:rsidR="00295DBF" w:rsidRPr="004C7871" w14:paraId="7AEBC8ED" w14:textId="77777777" w:rsidTr="00167EDD">
        <w:trPr>
          <w:trHeight w:val="432"/>
        </w:trPr>
        <w:tc>
          <w:tcPr>
            <w:tcW w:w="4500" w:type="dxa"/>
            <w:gridSpan w:val="3"/>
            <w:vAlign w:val="center"/>
          </w:tcPr>
          <w:p w14:paraId="09082AFE" w14:textId="04AF3CBD" w:rsidR="00295DBF" w:rsidRPr="00274A41" w:rsidRDefault="00286FB3" w:rsidP="00286FB3">
            <w:pPr>
              <w:rPr>
                <w:rFonts w:ascii="Century Gothic" w:hAnsi="Century Gothic" w:cs="Arial"/>
                <w:color w:val="auto"/>
              </w:rPr>
            </w:pPr>
            <w:r w:rsidRPr="00274A41">
              <w:rPr>
                <w:rFonts w:ascii="Century Gothic" w:hAnsi="Century Gothic" w:cs="Arial"/>
                <w:bCs/>
                <w:color w:val="auto"/>
              </w:rPr>
              <w:t>Proposed s</w:t>
            </w:r>
            <w:r w:rsidR="00295DBF" w:rsidRPr="00274A41">
              <w:rPr>
                <w:rFonts w:ascii="Century Gothic" w:hAnsi="Century Gothic" w:cs="Arial"/>
                <w:bCs/>
                <w:color w:val="auto"/>
              </w:rPr>
              <w:t>ize restriction (</w:t>
            </w:r>
            <w:proofErr w:type="spellStart"/>
            <w:r w:rsidR="00295DBF" w:rsidRPr="00274A41">
              <w:rPr>
                <w:rFonts w:ascii="Century Gothic" w:hAnsi="Century Gothic" w:cs="Arial"/>
                <w:bCs/>
                <w:color w:val="auto"/>
              </w:rPr>
              <w:t>sq</w:t>
            </w:r>
            <w:proofErr w:type="spellEnd"/>
            <w:r w:rsidR="00295DBF" w:rsidRPr="00274A41">
              <w:rPr>
                <w:rFonts w:ascii="Century Gothic" w:hAnsi="Century Gothic" w:cs="Arial"/>
                <w:bCs/>
                <w:color w:val="auto"/>
              </w:rPr>
              <w:t xml:space="preserve"> ft), if any, on reserved and/or existing SF residences</w:t>
            </w:r>
          </w:p>
        </w:tc>
        <w:tc>
          <w:tcPr>
            <w:tcW w:w="5040" w:type="dxa"/>
            <w:gridSpan w:val="6"/>
            <w:vAlign w:val="center"/>
          </w:tcPr>
          <w:p w14:paraId="19660C1F" w14:textId="77777777" w:rsidR="00295DBF" w:rsidRPr="00274A41" w:rsidRDefault="00295DBF" w:rsidP="00295DBF">
            <w:pPr>
              <w:rPr>
                <w:rFonts w:ascii="Century Gothic" w:hAnsi="Century Gothic" w:cs="Arial"/>
                <w:color w:val="auto"/>
              </w:rPr>
            </w:pPr>
          </w:p>
        </w:tc>
      </w:tr>
      <w:tr w:rsidR="00295DBF" w:rsidRPr="004C7871" w14:paraId="7E7877D6" w14:textId="77777777" w:rsidTr="00167EDD">
        <w:trPr>
          <w:trHeight w:val="359"/>
        </w:trPr>
        <w:tc>
          <w:tcPr>
            <w:tcW w:w="9540" w:type="dxa"/>
            <w:gridSpan w:val="9"/>
            <w:shd w:val="clear" w:color="auto" w:fill="E3EAF7" w:themeFill="accent2" w:themeFillTint="33"/>
            <w:vAlign w:val="center"/>
          </w:tcPr>
          <w:p w14:paraId="4288357B" w14:textId="262BD994" w:rsidR="00295DBF" w:rsidRPr="00274A41" w:rsidRDefault="004250D9" w:rsidP="00295DBF">
            <w:pPr>
              <w:rPr>
                <w:rFonts w:ascii="Century Gothic" w:hAnsi="Century Gothic" w:cs="Arial"/>
                <w:b/>
                <w:color w:val="auto"/>
                <w:sz w:val="18"/>
                <w:szCs w:val="18"/>
              </w:rPr>
            </w:pPr>
            <w:r w:rsidRPr="00274A41">
              <w:rPr>
                <w:rFonts w:ascii="Century Gothic" w:hAnsi="Century Gothic" w:cs="Arial"/>
                <w:b/>
                <w:color w:val="auto"/>
                <w:szCs w:val="18"/>
              </w:rPr>
              <w:t>Farmworker Housing</w:t>
            </w:r>
          </w:p>
        </w:tc>
      </w:tr>
      <w:tr w:rsidR="00295DBF" w:rsidRPr="004C7871" w14:paraId="11166B2F" w14:textId="77777777" w:rsidTr="00167EDD">
        <w:trPr>
          <w:trHeight w:val="620"/>
        </w:trPr>
        <w:tc>
          <w:tcPr>
            <w:tcW w:w="4500" w:type="dxa"/>
            <w:gridSpan w:val="3"/>
            <w:vAlign w:val="center"/>
          </w:tcPr>
          <w:p w14:paraId="6E9A49DF"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lastRenderedPageBreak/>
              <w:t>Number of farm labor residential structures/units currently on property</w:t>
            </w:r>
          </w:p>
        </w:tc>
        <w:tc>
          <w:tcPr>
            <w:tcW w:w="5040" w:type="dxa"/>
            <w:gridSpan w:val="6"/>
            <w:vAlign w:val="center"/>
          </w:tcPr>
          <w:p w14:paraId="3010D70A" w14:textId="77777777" w:rsidR="00295DBF" w:rsidRPr="00274A41" w:rsidRDefault="00295DBF" w:rsidP="00295DBF">
            <w:pPr>
              <w:rPr>
                <w:rFonts w:ascii="Century Gothic" w:hAnsi="Century Gothic" w:cs="Arial"/>
                <w:color w:val="auto"/>
              </w:rPr>
            </w:pPr>
          </w:p>
        </w:tc>
      </w:tr>
      <w:tr w:rsidR="00295DBF" w:rsidRPr="004C7871" w14:paraId="496030D2" w14:textId="77777777" w:rsidTr="00167EDD">
        <w:trPr>
          <w:trHeight w:val="620"/>
        </w:trPr>
        <w:tc>
          <w:tcPr>
            <w:tcW w:w="4500" w:type="dxa"/>
            <w:gridSpan w:val="3"/>
            <w:vAlign w:val="center"/>
          </w:tcPr>
          <w:p w14:paraId="241AA7AB" w14:textId="77777777" w:rsidR="00295DBF" w:rsidRPr="00274A41" w:rsidRDefault="00295DBF" w:rsidP="00295DBF">
            <w:pPr>
              <w:rPr>
                <w:rFonts w:ascii="Century Gothic" w:hAnsi="Century Gothic" w:cs="Arial"/>
                <w:color w:val="auto"/>
              </w:rPr>
            </w:pPr>
            <w:r w:rsidRPr="00274A41">
              <w:rPr>
                <w:rFonts w:ascii="Century Gothic" w:hAnsi="Century Gothic" w:cs="Arial"/>
                <w:bCs/>
                <w:color w:val="auto"/>
              </w:rPr>
              <w:t>Approximate size of each farm labor residence (square footage of living area)</w:t>
            </w:r>
          </w:p>
        </w:tc>
        <w:tc>
          <w:tcPr>
            <w:tcW w:w="5040" w:type="dxa"/>
            <w:gridSpan w:val="6"/>
            <w:vAlign w:val="center"/>
          </w:tcPr>
          <w:p w14:paraId="2D9F0A70" w14:textId="77777777" w:rsidR="00295DBF" w:rsidRPr="00274A41" w:rsidRDefault="00295DBF" w:rsidP="00295DBF">
            <w:pPr>
              <w:rPr>
                <w:rFonts w:ascii="Century Gothic" w:hAnsi="Century Gothic" w:cs="Arial"/>
                <w:color w:val="auto"/>
              </w:rPr>
            </w:pPr>
          </w:p>
        </w:tc>
      </w:tr>
      <w:tr w:rsidR="00295DBF" w:rsidRPr="004C7871" w14:paraId="7E643C9F" w14:textId="77777777" w:rsidTr="00167EDD">
        <w:trPr>
          <w:trHeight w:val="440"/>
        </w:trPr>
        <w:tc>
          <w:tcPr>
            <w:tcW w:w="9540" w:type="dxa"/>
            <w:gridSpan w:val="9"/>
            <w:shd w:val="clear" w:color="auto" w:fill="E3EAF7" w:themeFill="accent2" w:themeFillTint="33"/>
            <w:vAlign w:val="center"/>
          </w:tcPr>
          <w:p w14:paraId="0A3DC2BB" w14:textId="3C256026" w:rsidR="00295DBF" w:rsidRPr="00274A41" w:rsidRDefault="004250D9" w:rsidP="00295DBF">
            <w:pPr>
              <w:rPr>
                <w:rFonts w:ascii="Century Gothic" w:hAnsi="Century Gothic" w:cs="Arial"/>
                <w:b/>
                <w:color w:val="auto"/>
                <w:szCs w:val="18"/>
              </w:rPr>
            </w:pPr>
            <w:r w:rsidRPr="00274A41">
              <w:rPr>
                <w:rFonts w:ascii="Century Gothic" w:hAnsi="Century Gothic" w:cs="Arial"/>
                <w:b/>
                <w:color w:val="auto"/>
                <w:szCs w:val="18"/>
              </w:rPr>
              <w:t>Building Envelopes</w:t>
            </w:r>
          </w:p>
        </w:tc>
      </w:tr>
      <w:tr w:rsidR="00295DBF" w:rsidRPr="004C7871" w14:paraId="5CAD1EFB" w14:textId="77777777" w:rsidTr="00167EDD">
        <w:trPr>
          <w:trHeight w:val="683"/>
        </w:trPr>
        <w:tc>
          <w:tcPr>
            <w:tcW w:w="5040" w:type="dxa"/>
            <w:gridSpan w:val="4"/>
            <w:vAlign w:val="center"/>
          </w:tcPr>
          <w:p w14:paraId="6676A4E8" w14:textId="77777777" w:rsidR="00295DBF" w:rsidRPr="00274A41" w:rsidRDefault="00295DBF" w:rsidP="00295DBF">
            <w:pPr>
              <w:rPr>
                <w:rFonts w:ascii="Century Gothic" w:hAnsi="Century Gothic" w:cs="Arial"/>
                <w:color w:val="auto"/>
              </w:rPr>
            </w:pPr>
            <w:r w:rsidRPr="00274A41">
              <w:rPr>
                <w:rFonts w:ascii="Century Gothic" w:hAnsi="Century Gothic" w:cs="Arial"/>
                <w:b/>
                <w:bCs/>
                <w:color w:val="auto"/>
              </w:rPr>
              <w:t xml:space="preserve">Existing </w:t>
            </w:r>
            <w:r w:rsidRPr="00274A41">
              <w:rPr>
                <w:rFonts w:ascii="Century Gothic" w:hAnsi="Century Gothic" w:cs="Arial"/>
                <w:bCs/>
                <w:color w:val="auto"/>
              </w:rPr>
              <w:t>Building Envelope(s)</w:t>
            </w:r>
            <w:r w:rsidRPr="00274A41">
              <w:rPr>
                <w:rStyle w:val="FootnoteReference"/>
                <w:rFonts w:ascii="Century Gothic" w:hAnsi="Century Gothic" w:cs="Arial"/>
                <w:bCs/>
                <w:color w:val="auto"/>
              </w:rPr>
              <w:footnoteReference w:id="4"/>
            </w:r>
            <w:r w:rsidRPr="00274A41">
              <w:rPr>
                <w:rFonts w:ascii="Century Gothic" w:hAnsi="Century Gothic" w:cs="Arial"/>
                <w:bCs/>
                <w:color w:val="auto"/>
              </w:rPr>
              <w:t xml:space="preserve"> on the property?</w:t>
            </w:r>
          </w:p>
        </w:tc>
        <w:tc>
          <w:tcPr>
            <w:tcW w:w="900" w:type="dxa"/>
            <w:gridSpan w:val="2"/>
            <w:vAlign w:val="center"/>
          </w:tcPr>
          <w:p w14:paraId="70A14FF0" w14:textId="77777777" w:rsidR="00295DBF" w:rsidRPr="00274A41" w:rsidRDefault="00295DBF" w:rsidP="00295DBF">
            <w:pPr>
              <w:jc w:val="center"/>
              <w:rPr>
                <w:rFonts w:ascii="Century Gothic" w:hAnsi="Century Gothic" w:cs="Arial"/>
                <w:color w:val="auto"/>
              </w:rPr>
            </w:pPr>
            <w:r w:rsidRPr="00274A41">
              <w:rPr>
                <w:rFonts w:ascii="Century Gothic" w:hAnsi="Century Gothic" w:cs="Arial"/>
                <w:b/>
                <w:color w:val="auto"/>
              </w:rPr>
              <w:t>Y    N</w:t>
            </w:r>
          </w:p>
        </w:tc>
        <w:tc>
          <w:tcPr>
            <w:tcW w:w="2250" w:type="dxa"/>
            <w:gridSpan w:val="2"/>
            <w:vAlign w:val="center"/>
          </w:tcPr>
          <w:p w14:paraId="7784AD75" w14:textId="77777777" w:rsidR="00295DBF" w:rsidRPr="00274A41" w:rsidRDefault="00295DBF" w:rsidP="00295DBF">
            <w:pPr>
              <w:jc w:val="center"/>
              <w:rPr>
                <w:rFonts w:ascii="Century Gothic" w:hAnsi="Century Gothic" w:cs="Arial"/>
                <w:color w:val="auto"/>
              </w:rPr>
            </w:pPr>
            <w:r w:rsidRPr="00274A41">
              <w:rPr>
                <w:rFonts w:ascii="Century Gothic" w:hAnsi="Century Gothic" w:cs="Arial"/>
                <w:color w:val="auto"/>
              </w:rPr>
              <w:t>Approximate Acres:</w:t>
            </w:r>
          </w:p>
        </w:tc>
        <w:tc>
          <w:tcPr>
            <w:tcW w:w="1350" w:type="dxa"/>
            <w:vAlign w:val="center"/>
          </w:tcPr>
          <w:p w14:paraId="37FF6AB3" w14:textId="77777777" w:rsidR="00295DBF" w:rsidRPr="00274A41" w:rsidRDefault="00295DBF" w:rsidP="00295DBF">
            <w:pPr>
              <w:rPr>
                <w:rFonts w:ascii="Century Gothic" w:hAnsi="Century Gothic" w:cs="Arial"/>
                <w:color w:val="auto"/>
              </w:rPr>
            </w:pPr>
          </w:p>
        </w:tc>
      </w:tr>
      <w:tr w:rsidR="00295DBF" w:rsidRPr="004C7871" w14:paraId="0A994221" w14:textId="77777777" w:rsidTr="00167EDD">
        <w:trPr>
          <w:cantSplit/>
          <w:trHeight w:val="620"/>
        </w:trPr>
        <w:tc>
          <w:tcPr>
            <w:tcW w:w="5040" w:type="dxa"/>
            <w:gridSpan w:val="4"/>
            <w:vAlign w:val="center"/>
          </w:tcPr>
          <w:p w14:paraId="788A67BC" w14:textId="77777777" w:rsidR="00295DBF" w:rsidRPr="00274A41" w:rsidRDefault="00295DBF" w:rsidP="00295DBF">
            <w:pPr>
              <w:rPr>
                <w:rFonts w:ascii="Century Gothic" w:hAnsi="Century Gothic" w:cs="Arial"/>
                <w:color w:val="auto"/>
              </w:rPr>
            </w:pPr>
            <w:r w:rsidRPr="00274A41">
              <w:rPr>
                <w:rFonts w:ascii="Century Gothic" w:hAnsi="Century Gothic" w:cs="Arial"/>
                <w:b/>
                <w:bCs/>
                <w:color w:val="auto"/>
              </w:rPr>
              <w:t xml:space="preserve">Additional </w:t>
            </w:r>
            <w:r w:rsidRPr="00274A41">
              <w:rPr>
                <w:rFonts w:ascii="Century Gothic" w:hAnsi="Century Gothic" w:cs="Arial"/>
                <w:bCs/>
                <w:color w:val="auto"/>
              </w:rPr>
              <w:t>Building Envelope(s) to be reserved (e.g., residential, ag. employee, agricultural infrastructure)?</w:t>
            </w:r>
          </w:p>
        </w:tc>
        <w:tc>
          <w:tcPr>
            <w:tcW w:w="900" w:type="dxa"/>
            <w:gridSpan w:val="2"/>
            <w:vAlign w:val="center"/>
          </w:tcPr>
          <w:p w14:paraId="70BA8E5B" w14:textId="77777777" w:rsidR="00295DBF" w:rsidRPr="00274A41" w:rsidRDefault="00295DBF" w:rsidP="00295DBF">
            <w:pPr>
              <w:jc w:val="center"/>
              <w:rPr>
                <w:rFonts w:ascii="Century Gothic" w:hAnsi="Century Gothic" w:cs="Arial"/>
                <w:color w:val="auto"/>
              </w:rPr>
            </w:pPr>
            <w:r w:rsidRPr="00274A41">
              <w:rPr>
                <w:rFonts w:ascii="Century Gothic" w:hAnsi="Century Gothic" w:cs="Arial"/>
                <w:b/>
                <w:color w:val="auto"/>
              </w:rPr>
              <w:t>Y    N</w:t>
            </w:r>
          </w:p>
        </w:tc>
        <w:tc>
          <w:tcPr>
            <w:tcW w:w="2250" w:type="dxa"/>
            <w:gridSpan w:val="2"/>
            <w:vAlign w:val="center"/>
          </w:tcPr>
          <w:p w14:paraId="3FF42B06" w14:textId="77777777" w:rsidR="00295DBF" w:rsidRPr="00274A41" w:rsidRDefault="00295DBF" w:rsidP="00295DBF">
            <w:pPr>
              <w:jc w:val="center"/>
              <w:rPr>
                <w:rFonts w:ascii="Century Gothic" w:hAnsi="Century Gothic" w:cs="Arial"/>
                <w:color w:val="auto"/>
              </w:rPr>
            </w:pPr>
            <w:r w:rsidRPr="00274A41">
              <w:rPr>
                <w:rFonts w:ascii="Century Gothic" w:hAnsi="Century Gothic" w:cs="Arial"/>
                <w:color w:val="auto"/>
              </w:rPr>
              <w:t>Approximate Acres:</w:t>
            </w:r>
          </w:p>
        </w:tc>
        <w:tc>
          <w:tcPr>
            <w:tcW w:w="1350" w:type="dxa"/>
            <w:vAlign w:val="center"/>
          </w:tcPr>
          <w:p w14:paraId="152369A9" w14:textId="77777777" w:rsidR="00295DBF" w:rsidRPr="00274A41" w:rsidRDefault="00295DBF" w:rsidP="00295DBF">
            <w:pPr>
              <w:rPr>
                <w:rFonts w:ascii="Century Gothic" w:hAnsi="Century Gothic" w:cs="Arial"/>
                <w:color w:val="auto"/>
              </w:rPr>
            </w:pPr>
          </w:p>
        </w:tc>
      </w:tr>
      <w:tr w:rsidR="004250D9" w:rsidRPr="004C7871" w14:paraId="3FD8DB36" w14:textId="77777777" w:rsidTr="00167EDD">
        <w:trPr>
          <w:cantSplit/>
          <w:trHeight w:val="368"/>
        </w:trPr>
        <w:tc>
          <w:tcPr>
            <w:tcW w:w="9540" w:type="dxa"/>
            <w:gridSpan w:val="9"/>
            <w:shd w:val="clear" w:color="auto" w:fill="E3EAF7" w:themeFill="accent2" w:themeFillTint="33"/>
            <w:vAlign w:val="center"/>
          </w:tcPr>
          <w:p w14:paraId="4D3D32F6" w14:textId="73A94252" w:rsidR="004250D9" w:rsidRPr="00274A41" w:rsidRDefault="004250D9" w:rsidP="00295DBF">
            <w:pPr>
              <w:rPr>
                <w:rFonts w:ascii="Century Gothic" w:hAnsi="Century Gothic" w:cs="Arial"/>
                <w:b/>
                <w:color w:val="auto"/>
              </w:rPr>
            </w:pPr>
            <w:r w:rsidRPr="00274A41">
              <w:rPr>
                <w:rFonts w:ascii="Century Gothic" w:hAnsi="Century Gothic" w:cs="Arial"/>
                <w:b/>
                <w:color w:val="auto"/>
              </w:rPr>
              <w:t>Additional Information</w:t>
            </w:r>
          </w:p>
        </w:tc>
      </w:tr>
      <w:tr w:rsidR="00295DBF" w:rsidRPr="004C7871" w14:paraId="6C01B559" w14:textId="77777777" w:rsidTr="00167EDD">
        <w:trPr>
          <w:cantSplit/>
          <w:trHeight w:val="701"/>
        </w:trPr>
        <w:tc>
          <w:tcPr>
            <w:tcW w:w="5040" w:type="dxa"/>
            <w:gridSpan w:val="4"/>
            <w:vAlign w:val="center"/>
          </w:tcPr>
          <w:p w14:paraId="348A9546" w14:textId="51B9E0F9" w:rsidR="00295DBF" w:rsidRPr="00274A41" w:rsidRDefault="00295DBF" w:rsidP="00286FB3">
            <w:pPr>
              <w:rPr>
                <w:rFonts w:ascii="Century Gothic" w:hAnsi="Century Gothic" w:cs="Arial"/>
                <w:bCs/>
                <w:color w:val="auto"/>
              </w:rPr>
            </w:pPr>
            <w:r w:rsidRPr="00274A41">
              <w:rPr>
                <w:rFonts w:ascii="Century Gothic" w:hAnsi="Century Gothic" w:cs="Arial"/>
                <w:b/>
                <w:bCs/>
                <w:color w:val="auto"/>
              </w:rPr>
              <w:t xml:space="preserve">Other </w:t>
            </w:r>
            <w:r w:rsidR="00286FB3" w:rsidRPr="00274A41">
              <w:rPr>
                <w:rFonts w:ascii="Century Gothic" w:hAnsi="Century Gothic" w:cs="Arial"/>
                <w:b/>
                <w:bCs/>
                <w:color w:val="auto"/>
              </w:rPr>
              <w:t>Reserved Rights</w:t>
            </w:r>
            <w:r w:rsidRPr="00274A41">
              <w:rPr>
                <w:rStyle w:val="FootnoteReference"/>
                <w:rFonts w:ascii="Century Gothic" w:hAnsi="Century Gothic" w:cs="Arial"/>
                <w:b/>
                <w:bCs/>
                <w:color w:val="auto"/>
              </w:rPr>
              <w:footnoteReference w:id="5"/>
            </w:r>
            <w:r w:rsidRPr="00274A41">
              <w:rPr>
                <w:rFonts w:ascii="Century Gothic" w:hAnsi="Century Gothic" w:cs="Arial"/>
                <w:bCs/>
                <w:color w:val="auto"/>
              </w:rPr>
              <w:t xml:space="preserve"> (e.g., oil and gas site, solar, communication towers) </w:t>
            </w:r>
          </w:p>
        </w:tc>
        <w:tc>
          <w:tcPr>
            <w:tcW w:w="900" w:type="dxa"/>
            <w:gridSpan w:val="2"/>
            <w:vAlign w:val="center"/>
          </w:tcPr>
          <w:p w14:paraId="438D7B7E" w14:textId="77777777" w:rsidR="00295DBF" w:rsidRPr="00274A41" w:rsidRDefault="00295DBF" w:rsidP="00295DBF">
            <w:pPr>
              <w:jc w:val="center"/>
              <w:rPr>
                <w:rFonts w:ascii="Century Gothic" w:hAnsi="Century Gothic" w:cs="Arial"/>
                <w:b/>
                <w:color w:val="auto"/>
              </w:rPr>
            </w:pPr>
            <w:r w:rsidRPr="00274A41">
              <w:rPr>
                <w:rFonts w:ascii="Century Gothic" w:hAnsi="Century Gothic" w:cs="Arial"/>
                <w:b/>
                <w:color w:val="auto"/>
              </w:rPr>
              <w:t>Y    N</w:t>
            </w:r>
          </w:p>
        </w:tc>
        <w:tc>
          <w:tcPr>
            <w:tcW w:w="3600" w:type="dxa"/>
            <w:gridSpan w:val="3"/>
            <w:vAlign w:val="center"/>
          </w:tcPr>
          <w:p w14:paraId="25C75B2E" w14:textId="77777777" w:rsidR="00295DBF" w:rsidRPr="00274A41" w:rsidRDefault="00295DBF" w:rsidP="00295DBF">
            <w:pPr>
              <w:rPr>
                <w:rFonts w:ascii="Century Gothic" w:hAnsi="Century Gothic" w:cs="Arial"/>
                <w:color w:val="auto"/>
              </w:rPr>
            </w:pPr>
            <w:r w:rsidRPr="00274A41">
              <w:rPr>
                <w:rFonts w:ascii="Century Gothic" w:hAnsi="Century Gothic" w:cs="Arial"/>
                <w:color w:val="auto"/>
              </w:rPr>
              <w:t xml:space="preserve">Please list:  </w:t>
            </w:r>
          </w:p>
        </w:tc>
      </w:tr>
      <w:tr w:rsidR="00295DBF" w:rsidRPr="004C7871" w14:paraId="48F787AA" w14:textId="77777777" w:rsidTr="00E40B20">
        <w:trPr>
          <w:cantSplit/>
          <w:trHeight w:val="683"/>
        </w:trPr>
        <w:tc>
          <w:tcPr>
            <w:tcW w:w="5040" w:type="dxa"/>
            <w:gridSpan w:val="4"/>
            <w:vAlign w:val="center"/>
          </w:tcPr>
          <w:p w14:paraId="1896F5AB" w14:textId="77777777" w:rsidR="00295DBF" w:rsidRPr="00274A41" w:rsidRDefault="00295DBF" w:rsidP="00295DBF">
            <w:pPr>
              <w:rPr>
                <w:rFonts w:ascii="Century Gothic" w:hAnsi="Century Gothic" w:cs="Arial"/>
                <w:b/>
                <w:bCs/>
                <w:color w:val="auto"/>
              </w:rPr>
            </w:pPr>
            <w:r w:rsidRPr="00274A41">
              <w:rPr>
                <w:rFonts w:ascii="Century Gothic" w:hAnsi="Century Gothic" w:cs="Arial"/>
                <w:b/>
                <w:bCs/>
                <w:color w:val="000000" w:themeColor="text1"/>
              </w:rPr>
              <w:t>Any critical deadlines?</w:t>
            </w:r>
          </w:p>
        </w:tc>
        <w:tc>
          <w:tcPr>
            <w:tcW w:w="900" w:type="dxa"/>
            <w:gridSpan w:val="2"/>
            <w:vAlign w:val="center"/>
          </w:tcPr>
          <w:p w14:paraId="725B6EF8" w14:textId="77777777" w:rsidR="00295DBF" w:rsidRPr="00274A41" w:rsidRDefault="00295DBF" w:rsidP="00295DBF">
            <w:pPr>
              <w:jc w:val="center"/>
              <w:rPr>
                <w:rFonts w:ascii="Century Gothic" w:hAnsi="Century Gothic" w:cs="Arial"/>
                <w:b/>
                <w:color w:val="auto"/>
              </w:rPr>
            </w:pPr>
            <w:r w:rsidRPr="00274A41">
              <w:rPr>
                <w:rFonts w:ascii="Century Gothic" w:hAnsi="Century Gothic" w:cs="Arial"/>
                <w:b/>
                <w:color w:val="000000" w:themeColor="text1"/>
              </w:rPr>
              <w:t>Y   N</w:t>
            </w:r>
          </w:p>
        </w:tc>
        <w:tc>
          <w:tcPr>
            <w:tcW w:w="3600" w:type="dxa"/>
            <w:gridSpan w:val="3"/>
            <w:vAlign w:val="center"/>
          </w:tcPr>
          <w:p w14:paraId="38BD15BB" w14:textId="77777777" w:rsidR="00295DBF" w:rsidRPr="00274A41" w:rsidRDefault="00295DBF" w:rsidP="00295DBF">
            <w:pPr>
              <w:rPr>
                <w:rFonts w:ascii="Century Gothic" w:hAnsi="Century Gothic" w:cs="Arial"/>
                <w:color w:val="auto"/>
              </w:rPr>
            </w:pPr>
            <w:r w:rsidRPr="00274A41">
              <w:rPr>
                <w:rFonts w:ascii="Century Gothic" w:hAnsi="Century Gothic" w:cs="Arial"/>
                <w:color w:val="000000" w:themeColor="text1"/>
              </w:rPr>
              <w:t>Please describe:</w:t>
            </w:r>
          </w:p>
        </w:tc>
      </w:tr>
    </w:tbl>
    <w:p w14:paraId="7CA42DE6" w14:textId="661C72ED" w:rsidR="004250D9" w:rsidRDefault="004250D9">
      <w:pPr>
        <w:rPr>
          <w:rFonts w:ascii="Arial Narrow" w:hAnsi="Arial Narrow" w:cs="Arial"/>
          <w:smallCaps/>
          <w:spacing w:val="5"/>
          <w:sz w:val="32"/>
          <w:szCs w:val="32"/>
        </w:rPr>
      </w:pPr>
    </w:p>
    <w:p w14:paraId="6C71E502" w14:textId="77777777" w:rsidR="004250D9" w:rsidRDefault="004250D9">
      <w:pPr>
        <w:rPr>
          <w:rFonts w:ascii="Arial Narrow" w:hAnsi="Arial Narrow" w:cs="Arial"/>
          <w:smallCaps/>
          <w:spacing w:val="5"/>
          <w:sz w:val="32"/>
          <w:szCs w:val="32"/>
        </w:rPr>
      </w:pPr>
      <w:r>
        <w:rPr>
          <w:rFonts w:ascii="Arial Narrow" w:hAnsi="Arial Narrow" w:cs="Arial"/>
          <w:smallCaps/>
          <w:spacing w:val="5"/>
          <w:sz w:val="32"/>
          <w:szCs w:val="32"/>
        </w:rPr>
        <w:br w:type="page"/>
      </w:r>
    </w:p>
    <w:p w14:paraId="471B82C5" w14:textId="12AE161C" w:rsidR="00A05C69" w:rsidRPr="00E40B20" w:rsidRDefault="00EC799B" w:rsidP="00647C75">
      <w:pPr>
        <w:pStyle w:val="Heading1"/>
        <w:pageBreakBefore/>
        <w:ind w:left="-450"/>
        <w:rPr>
          <w:rFonts w:ascii="Century Gothic" w:hAnsi="Century Gothic" w:cs="Arial"/>
        </w:rPr>
      </w:pPr>
      <w:r w:rsidRPr="00E40B20">
        <w:rPr>
          <w:rFonts w:ascii="Century Gothic" w:hAnsi="Century Gothic" w:cs="Arial"/>
        </w:rPr>
        <w:t>Eligibility Discussion</w:t>
      </w:r>
    </w:p>
    <w:p w14:paraId="3C488D16" w14:textId="23A532BF" w:rsidR="00EC799B" w:rsidRPr="00E40B20" w:rsidRDefault="00EC799B" w:rsidP="00647C75">
      <w:pPr>
        <w:ind w:left="-450"/>
        <w:rPr>
          <w:rFonts w:ascii="Century Gothic" w:hAnsi="Century Gothic" w:cs="Arial"/>
          <w:color w:val="auto"/>
        </w:rPr>
      </w:pPr>
      <w:r w:rsidRPr="00E40B20">
        <w:rPr>
          <w:rFonts w:ascii="Century Gothic" w:hAnsi="Century Gothic" w:cs="Arial"/>
          <w:color w:val="auto"/>
        </w:rPr>
        <w:t xml:space="preserve">Agricultural conservation easement projects are eligible to be considered for grant funding only if the following eligibility criteria are met. </w:t>
      </w:r>
      <w:r w:rsidR="003C08AD" w:rsidRPr="00E40B20">
        <w:rPr>
          <w:rFonts w:ascii="Century Gothic" w:hAnsi="Century Gothic" w:cs="Arial"/>
          <w:color w:val="auto"/>
        </w:rPr>
        <w:t>Below, p</w:t>
      </w:r>
      <w:r w:rsidRPr="00E40B20">
        <w:rPr>
          <w:rFonts w:ascii="Century Gothic" w:hAnsi="Century Gothic" w:cs="Arial"/>
          <w:color w:val="auto"/>
        </w:rPr>
        <w:t xml:space="preserve">lease explain how your proposal satisfies each </w:t>
      </w:r>
      <w:r w:rsidR="003C08AD" w:rsidRPr="00E40B20">
        <w:rPr>
          <w:rFonts w:ascii="Century Gothic" w:hAnsi="Century Gothic" w:cs="Arial"/>
          <w:color w:val="auto"/>
        </w:rPr>
        <w:t xml:space="preserve">of the </w:t>
      </w:r>
      <w:r w:rsidRPr="00E40B20">
        <w:rPr>
          <w:rFonts w:ascii="Century Gothic" w:hAnsi="Century Gothic" w:cs="Arial"/>
          <w:color w:val="auto"/>
        </w:rPr>
        <w:t xml:space="preserve">eligibility criteria. </w:t>
      </w:r>
    </w:p>
    <w:p w14:paraId="04AB5780" w14:textId="6EAF50BD" w:rsidR="00EC799B" w:rsidRPr="00E40B20" w:rsidRDefault="00EC799B" w:rsidP="00647C75">
      <w:pPr>
        <w:ind w:left="-450"/>
        <w:rPr>
          <w:rFonts w:ascii="Century Gothic" w:hAnsi="Century Gothic" w:cs="Arial"/>
          <w:color w:val="auto"/>
        </w:rPr>
      </w:pPr>
      <w:r w:rsidRPr="00E40B20">
        <w:rPr>
          <w:rFonts w:ascii="Century Gothic" w:hAnsi="Century Gothic" w:cs="Arial"/>
          <w:color w:val="auto"/>
        </w:rPr>
        <w:t xml:space="preserve">More detailed information to determine a proposal’s eligibility will be required in the </w:t>
      </w:r>
      <w:r w:rsidR="006B7A75" w:rsidRPr="00E40B20">
        <w:rPr>
          <w:rFonts w:ascii="Century Gothic" w:hAnsi="Century Gothic" w:cs="Arial"/>
          <w:color w:val="auto"/>
        </w:rPr>
        <w:t>full</w:t>
      </w:r>
      <w:r w:rsidRPr="00E40B20">
        <w:rPr>
          <w:rFonts w:ascii="Century Gothic" w:hAnsi="Century Gothic" w:cs="Arial"/>
          <w:color w:val="auto"/>
        </w:rPr>
        <w:t xml:space="preserve"> </w:t>
      </w:r>
      <w:r w:rsidR="00803726" w:rsidRPr="00E40B20">
        <w:rPr>
          <w:rFonts w:ascii="Century Gothic" w:hAnsi="Century Gothic" w:cs="Arial"/>
          <w:color w:val="auto"/>
        </w:rPr>
        <w:t xml:space="preserve">grant </w:t>
      </w:r>
      <w:r w:rsidRPr="00E40B20">
        <w:rPr>
          <w:rFonts w:ascii="Century Gothic" w:hAnsi="Century Gothic" w:cs="Arial"/>
          <w:color w:val="auto"/>
        </w:rPr>
        <w:t>applicat</w:t>
      </w:r>
      <w:r w:rsidR="004F1B99" w:rsidRPr="00E40B20">
        <w:rPr>
          <w:rFonts w:ascii="Century Gothic" w:hAnsi="Century Gothic" w:cs="Arial"/>
          <w:color w:val="auto"/>
        </w:rPr>
        <w:t xml:space="preserve">ion. Please see the </w:t>
      </w:r>
      <w:r w:rsidR="00E40B20" w:rsidRPr="00E40B20">
        <w:rPr>
          <w:rFonts w:ascii="Century Gothic" w:hAnsi="Century Gothic" w:cs="Arial"/>
          <w:color w:val="auto"/>
        </w:rPr>
        <w:t>ALMP</w:t>
      </w:r>
      <w:r w:rsidR="004F1B99" w:rsidRPr="00E40B20">
        <w:rPr>
          <w:rFonts w:ascii="Century Gothic" w:hAnsi="Century Gothic" w:cs="Arial"/>
          <w:color w:val="auto"/>
        </w:rPr>
        <w:t xml:space="preserve"> Guidelines</w:t>
      </w:r>
      <w:r w:rsidRPr="00E40B20">
        <w:rPr>
          <w:rFonts w:ascii="Century Gothic" w:hAnsi="Century Gothic" w:cs="Arial"/>
          <w:color w:val="auto"/>
        </w:rPr>
        <w:t xml:space="preserve"> for additional information.  </w:t>
      </w:r>
    </w:p>
    <w:tbl>
      <w:tblPr>
        <w:tblStyle w:val="TableGrid"/>
        <w:tblW w:w="9720" w:type="dxa"/>
        <w:tblInd w:w="-455" w:type="dxa"/>
        <w:tblLook w:val="04A0" w:firstRow="1" w:lastRow="0" w:firstColumn="1" w:lastColumn="0" w:noHBand="0" w:noVBand="1"/>
      </w:tblPr>
      <w:tblGrid>
        <w:gridCol w:w="9720"/>
      </w:tblGrid>
      <w:tr w:rsidR="00AD7D76" w:rsidRPr="00E40B20" w14:paraId="6AA4F1CC" w14:textId="77777777" w:rsidTr="00F42DB3">
        <w:trPr>
          <w:trHeight w:val="395"/>
        </w:trPr>
        <w:tc>
          <w:tcPr>
            <w:tcW w:w="9720" w:type="dxa"/>
            <w:shd w:val="clear" w:color="auto" w:fill="ABC3A9"/>
            <w:vAlign w:val="center"/>
          </w:tcPr>
          <w:p w14:paraId="461D3C73" w14:textId="24605814" w:rsidR="00AD7D76" w:rsidRPr="00E40B20" w:rsidRDefault="00EC799B" w:rsidP="00AD7D76">
            <w:pPr>
              <w:rPr>
                <w:rFonts w:ascii="Century Gothic" w:hAnsi="Century Gothic" w:cs="Arial"/>
                <w:b/>
                <w:color w:val="000000" w:themeColor="text1"/>
                <w:sz w:val="24"/>
                <w:szCs w:val="24"/>
              </w:rPr>
            </w:pPr>
            <w:r w:rsidRPr="00E40B20">
              <w:rPr>
                <w:rFonts w:ascii="Century Gothic" w:hAnsi="Century Gothic" w:cs="Arial"/>
                <w:b/>
                <w:color w:val="000000" w:themeColor="text1"/>
                <w:sz w:val="24"/>
                <w:szCs w:val="24"/>
              </w:rPr>
              <w:t>Eligibility Criteria</w:t>
            </w:r>
          </w:p>
        </w:tc>
      </w:tr>
      <w:tr w:rsidR="00430248" w:rsidRPr="00E40B20" w14:paraId="36262CB6" w14:textId="77777777" w:rsidTr="00F42DB3">
        <w:trPr>
          <w:trHeight w:val="395"/>
        </w:trPr>
        <w:tc>
          <w:tcPr>
            <w:tcW w:w="9720" w:type="dxa"/>
            <w:shd w:val="clear" w:color="auto" w:fill="auto"/>
            <w:vAlign w:val="center"/>
          </w:tcPr>
          <w:p w14:paraId="434B2DBB" w14:textId="40804FE6" w:rsidR="00430248" w:rsidRPr="00E40B20" w:rsidRDefault="00430248" w:rsidP="009B53AC">
            <w:pPr>
              <w:rPr>
                <w:rFonts w:ascii="Century Gothic" w:hAnsi="Century Gothic" w:cs="Arial"/>
                <w:b/>
                <w:color w:val="auto"/>
                <w:sz w:val="24"/>
                <w:szCs w:val="24"/>
              </w:rPr>
            </w:pPr>
            <w:r w:rsidRPr="00E40B20">
              <w:rPr>
                <w:rFonts w:ascii="Century Gothic" w:hAnsi="Century Gothic" w:cs="Arial"/>
                <w:color w:val="auto"/>
              </w:rPr>
              <w:t xml:space="preserve">(a)  </w:t>
            </w:r>
            <w:r w:rsidR="009B53AC" w:rsidRPr="00E40B20">
              <w:rPr>
                <w:rFonts w:ascii="Century Gothic" w:hAnsi="Century Gothic" w:cs="Arial"/>
                <w:color w:val="auto"/>
              </w:rPr>
              <w:t xml:space="preserve">Confirm that the </w:t>
            </w:r>
            <w:r w:rsidRPr="00E40B20">
              <w:rPr>
                <w:rFonts w:ascii="Century Gothic" w:hAnsi="Century Gothic" w:cs="Arial"/>
                <w:color w:val="auto"/>
              </w:rPr>
              <w:t>applicant</w:t>
            </w:r>
            <w:r w:rsidRPr="00E40B20">
              <w:rPr>
                <w:rFonts w:ascii="Century Gothic" w:eastAsia="Times New Roman" w:hAnsi="Century Gothic" w:cs="Arial"/>
                <w:color w:val="auto"/>
              </w:rPr>
              <w:t xml:space="preserve"> is an Eligible Applicant as defined on Page </w:t>
            </w:r>
            <w:r w:rsidR="00E515A9" w:rsidRPr="00E40B20">
              <w:rPr>
                <w:rFonts w:ascii="Century Gothic" w:eastAsia="Times New Roman" w:hAnsi="Century Gothic" w:cs="Arial"/>
                <w:color w:val="auto"/>
              </w:rPr>
              <w:t>7</w:t>
            </w:r>
            <w:r w:rsidR="00C85E0E" w:rsidRPr="00E40B20">
              <w:rPr>
                <w:rFonts w:ascii="Century Gothic" w:eastAsia="Times New Roman" w:hAnsi="Century Gothic" w:cs="Arial"/>
                <w:color w:val="auto"/>
              </w:rPr>
              <w:t xml:space="preserve"> of the Guidelines</w:t>
            </w:r>
          </w:p>
        </w:tc>
      </w:tr>
      <w:tr w:rsidR="00430248" w:rsidRPr="00E40B20" w14:paraId="42034DF3" w14:textId="77777777" w:rsidTr="00F42DB3">
        <w:trPr>
          <w:trHeight w:val="395"/>
        </w:trPr>
        <w:tc>
          <w:tcPr>
            <w:tcW w:w="9720" w:type="dxa"/>
            <w:shd w:val="clear" w:color="auto" w:fill="auto"/>
            <w:vAlign w:val="center"/>
          </w:tcPr>
          <w:p w14:paraId="5C46C53D" w14:textId="77777777" w:rsidR="00430248" w:rsidRPr="00E40B20" w:rsidRDefault="00430248" w:rsidP="00430248">
            <w:pPr>
              <w:rPr>
                <w:rFonts w:ascii="Century Gothic" w:hAnsi="Century Gothic" w:cs="Arial"/>
                <w:color w:val="auto"/>
              </w:rPr>
            </w:pPr>
            <w:r w:rsidRPr="00E40B20">
              <w:rPr>
                <w:rFonts w:ascii="Century Gothic" w:hAnsi="Century Gothic" w:cs="Arial"/>
                <w:color w:val="auto"/>
              </w:rPr>
              <w:t>Explanation for item (a):</w:t>
            </w:r>
          </w:p>
          <w:p w14:paraId="1E4612EF" w14:textId="77777777" w:rsidR="00430248" w:rsidRPr="00E40B20" w:rsidRDefault="00430248" w:rsidP="00430248">
            <w:pPr>
              <w:rPr>
                <w:rFonts w:ascii="Century Gothic" w:hAnsi="Century Gothic" w:cs="Arial"/>
                <w:color w:val="auto"/>
              </w:rPr>
            </w:pPr>
          </w:p>
          <w:p w14:paraId="2C9DEFBF" w14:textId="2A5F1F72" w:rsidR="00430248" w:rsidRPr="00E40B20" w:rsidRDefault="00430248" w:rsidP="00430248">
            <w:pPr>
              <w:rPr>
                <w:rFonts w:ascii="Century Gothic" w:hAnsi="Century Gothic" w:cs="Arial"/>
                <w:color w:val="auto"/>
              </w:rPr>
            </w:pPr>
          </w:p>
        </w:tc>
      </w:tr>
      <w:tr w:rsidR="00430248" w:rsidRPr="00E40B20" w14:paraId="4A584BA0" w14:textId="77777777" w:rsidTr="00F42DB3">
        <w:trPr>
          <w:trHeight w:val="395"/>
        </w:trPr>
        <w:tc>
          <w:tcPr>
            <w:tcW w:w="9720" w:type="dxa"/>
            <w:shd w:val="clear" w:color="auto" w:fill="auto"/>
            <w:vAlign w:val="center"/>
          </w:tcPr>
          <w:p w14:paraId="77992CCA" w14:textId="11A21E1E" w:rsidR="00430248" w:rsidRPr="00E40B20" w:rsidRDefault="00430248" w:rsidP="00393E17">
            <w:pPr>
              <w:rPr>
                <w:rFonts w:ascii="Century Gothic" w:hAnsi="Century Gothic" w:cs="Arial"/>
                <w:b/>
                <w:color w:val="auto"/>
                <w:sz w:val="24"/>
                <w:szCs w:val="24"/>
              </w:rPr>
            </w:pPr>
            <w:r w:rsidRPr="00E40B20">
              <w:rPr>
                <w:rFonts w:ascii="Century Gothic" w:hAnsi="Century Gothic" w:cs="Arial"/>
                <w:color w:val="auto"/>
              </w:rPr>
              <w:t xml:space="preserve">(b)  </w:t>
            </w:r>
            <w:r w:rsidR="00393E17" w:rsidRPr="00E40B20">
              <w:rPr>
                <w:rFonts w:ascii="Century Gothic" w:hAnsi="Century Gothic" w:cs="Arial"/>
                <w:color w:val="auto"/>
              </w:rPr>
              <w:t xml:space="preserve">Confirm that the </w:t>
            </w:r>
            <w:r w:rsidRPr="00E40B20">
              <w:rPr>
                <w:rFonts w:ascii="Century Gothic" w:hAnsi="Century Gothic" w:cs="Arial"/>
                <w:color w:val="auto"/>
              </w:rPr>
              <w:t>applicant agree</w:t>
            </w:r>
            <w:r w:rsidR="00E476FA" w:rsidRPr="00E40B20">
              <w:rPr>
                <w:rFonts w:ascii="Century Gothic" w:hAnsi="Century Gothic" w:cs="Arial"/>
                <w:color w:val="auto"/>
              </w:rPr>
              <w:t>s</w:t>
            </w:r>
            <w:r w:rsidRPr="00E40B20">
              <w:rPr>
                <w:rFonts w:ascii="Century Gothic" w:hAnsi="Century Gothic" w:cs="Arial"/>
                <w:color w:val="auto"/>
              </w:rPr>
              <w:t xml:space="preserve"> to all Conditions of Funding </w:t>
            </w:r>
            <w:r w:rsidR="00393E17" w:rsidRPr="00E40B20">
              <w:rPr>
                <w:rFonts w:ascii="Century Gothic" w:hAnsi="Century Gothic" w:cs="Arial"/>
                <w:color w:val="auto"/>
              </w:rPr>
              <w:t>specified in</w:t>
            </w:r>
            <w:r w:rsidRPr="00E40B20">
              <w:rPr>
                <w:rFonts w:ascii="Century Gothic" w:hAnsi="Century Gothic" w:cs="Arial"/>
                <w:color w:val="auto"/>
              </w:rPr>
              <w:t xml:space="preserve"> the</w:t>
            </w:r>
            <w:r w:rsidR="00E40B20">
              <w:rPr>
                <w:rFonts w:ascii="Century Gothic" w:hAnsi="Century Gothic" w:cs="Arial"/>
                <w:color w:val="auto"/>
              </w:rPr>
              <w:t xml:space="preserve"> ALMP</w:t>
            </w:r>
            <w:r w:rsidRPr="00E40B20">
              <w:rPr>
                <w:rFonts w:ascii="Century Gothic" w:hAnsi="Century Gothic" w:cs="Arial"/>
                <w:color w:val="auto"/>
              </w:rPr>
              <w:t xml:space="preserve"> Guidelines.</w:t>
            </w:r>
          </w:p>
        </w:tc>
      </w:tr>
      <w:tr w:rsidR="00430248" w:rsidRPr="00E40B20" w14:paraId="790B841B" w14:textId="77777777" w:rsidTr="00F42DB3">
        <w:trPr>
          <w:trHeight w:val="395"/>
        </w:trPr>
        <w:tc>
          <w:tcPr>
            <w:tcW w:w="9720" w:type="dxa"/>
            <w:shd w:val="clear" w:color="auto" w:fill="auto"/>
            <w:vAlign w:val="center"/>
          </w:tcPr>
          <w:p w14:paraId="47F7AC39" w14:textId="42BDC84D" w:rsidR="00430248" w:rsidRPr="00E40B20" w:rsidRDefault="00430248" w:rsidP="00430248">
            <w:pPr>
              <w:rPr>
                <w:rFonts w:ascii="Century Gothic" w:hAnsi="Century Gothic" w:cs="Arial"/>
                <w:color w:val="auto"/>
              </w:rPr>
            </w:pPr>
            <w:r w:rsidRPr="00E40B20">
              <w:rPr>
                <w:rFonts w:ascii="Century Gothic" w:hAnsi="Century Gothic" w:cs="Arial"/>
                <w:color w:val="auto"/>
              </w:rPr>
              <w:t>Explanation for item (b):</w:t>
            </w:r>
          </w:p>
          <w:p w14:paraId="0396CF77" w14:textId="77777777" w:rsidR="00430248" w:rsidRPr="00E40B20" w:rsidRDefault="00430248" w:rsidP="00430248">
            <w:pPr>
              <w:rPr>
                <w:rFonts w:ascii="Century Gothic" w:hAnsi="Century Gothic" w:cs="Arial"/>
                <w:color w:val="auto"/>
              </w:rPr>
            </w:pPr>
          </w:p>
          <w:p w14:paraId="6F8FC1D2" w14:textId="77777777" w:rsidR="00430248" w:rsidRPr="00E40B20" w:rsidRDefault="00430248" w:rsidP="00430248">
            <w:pPr>
              <w:rPr>
                <w:rFonts w:ascii="Century Gothic" w:hAnsi="Century Gothic" w:cs="Arial"/>
                <w:color w:val="auto"/>
              </w:rPr>
            </w:pPr>
          </w:p>
        </w:tc>
      </w:tr>
      <w:tr w:rsidR="00430248" w:rsidRPr="00E40B20" w14:paraId="4EB25474" w14:textId="77777777" w:rsidTr="001B4F47">
        <w:trPr>
          <w:trHeight w:val="845"/>
        </w:trPr>
        <w:tc>
          <w:tcPr>
            <w:tcW w:w="9720" w:type="dxa"/>
            <w:shd w:val="clear" w:color="auto" w:fill="auto"/>
            <w:vAlign w:val="center"/>
          </w:tcPr>
          <w:p w14:paraId="2021E09B" w14:textId="2E8EA8D4" w:rsidR="00430248" w:rsidRPr="00E40B20" w:rsidRDefault="009B53AC" w:rsidP="000325FD">
            <w:pPr>
              <w:ind w:left="344" w:hanging="360"/>
              <w:rPr>
                <w:rFonts w:ascii="Century Gothic" w:hAnsi="Century Gothic" w:cs="Arial"/>
                <w:b/>
                <w:color w:val="000000" w:themeColor="text1"/>
                <w:sz w:val="24"/>
                <w:szCs w:val="24"/>
              </w:rPr>
            </w:pPr>
            <w:r w:rsidRPr="00E40B20">
              <w:rPr>
                <w:rFonts w:ascii="Century Gothic" w:eastAsia="Times New Roman" w:hAnsi="Century Gothic" w:cs="Arial"/>
                <w:bCs/>
                <w:color w:val="000000"/>
              </w:rPr>
              <w:t>(c</w:t>
            </w:r>
            <w:r w:rsidR="00430248" w:rsidRPr="00E40B20">
              <w:rPr>
                <w:rFonts w:ascii="Century Gothic" w:eastAsia="Times New Roman" w:hAnsi="Century Gothic" w:cs="Arial"/>
                <w:bCs/>
                <w:color w:val="000000"/>
              </w:rPr>
              <w:t xml:space="preserve">)  </w:t>
            </w:r>
            <w:r w:rsidR="000325FD">
              <w:rPr>
                <w:rFonts w:ascii="Century Gothic" w:eastAsia="Times New Roman" w:hAnsi="Century Gothic" w:cs="Arial"/>
                <w:bCs/>
                <w:color w:val="000000"/>
              </w:rPr>
              <w:t xml:space="preserve">Describe </w:t>
            </w:r>
            <w:r w:rsidR="008D529D" w:rsidRPr="00E40B20">
              <w:rPr>
                <w:rFonts w:ascii="Century Gothic" w:eastAsia="Times New Roman" w:hAnsi="Century Gothic" w:cs="Arial"/>
                <w:bCs/>
                <w:color w:val="000000"/>
              </w:rPr>
              <w:t>the</w:t>
            </w:r>
            <w:r w:rsidR="000325FD">
              <w:rPr>
                <w:rFonts w:ascii="Century Gothic" w:eastAsia="Times New Roman" w:hAnsi="Century Gothic" w:cs="Arial"/>
                <w:bCs/>
                <w:color w:val="000000"/>
              </w:rPr>
              <w:t xml:space="preserve"> categories of</w:t>
            </w:r>
            <w:r w:rsidR="008D529D" w:rsidRPr="00E40B20">
              <w:rPr>
                <w:rFonts w:ascii="Century Gothic" w:eastAsia="Times New Roman" w:hAnsi="Century Gothic" w:cs="Arial"/>
                <w:bCs/>
                <w:color w:val="000000"/>
              </w:rPr>
              <w:t xml:space="preserve"> </w:t>
            </w:r>
            <w:r w:rsidR="000325FD">
              <w:rPr>
                <w:rFonts w:ascii="Century Gothic" w:eastAsia="Times New Roman" w:hAnsi="Century Gothic" w:cs="Arial"/>
                <w:bCs/>
                <w:color w:val="000000"/>
              </w:rPr>
              <w:t>Important Farmland that comprised the property.  Describe those use and characteristics of those portions of the property that do not meet the definition of Important Farmland.</w:t>
            </w:r>
          </w:p>
        </w:tc>
      </w:tr>
      <w:tr w:rsidR="00430248" w:rsidRPr="00E40B20" w14:paraId="3EB9ED78" w14:textId="77777777" w:rsidTr="00F42DB3">
        <w:trPr>
          <w:trHeight w:val="395"/>
        </w:trPr>
        <w:tc>
          <w:tcPr>
            <w:tcW w:w="9720" w:type="dxa"/>
            <w:shd w:val="clear" w:color="auto" w:fill="auto"/>
            <w:vAlign w:val="center"/>
          </w:tcPr>
          <w:p w14:paraId="03E165AE" w14:textId="1E604EA0" w:rsidR="00430248" w:rsidRPr="003E403E" w:rsidRDefault="00430248" w:rsidP="00430248">
            <w:pPr>
              <w:rPr>
                <w:rFonts w:ascii="Century Gothic" w:hAnsi="Century Gothic" w:cs="Arial"/>
                <w:color w:val="auto"/>
              </w:rPr>
            </w:pPr>
            <w:r w:rsidRPr="003E403E">
              <w:rPr>
                <w:rFonts w:ascii="Century Gothic" w:hAnsi="Century Gothic" w:cs="Arial"/>
                <w:color w:val="auto"/>
              </w:rPr>
              <w:t>Explanation for item (</w:t>
            </w:r>
            <w:r w:rsidR="00160139" w:rsidRPr="003E403E">
              <w:rPr>
                <w:rFonts w:ascii="Century Gothic" w:hAnsi="Century Gothic" w:cs="Arial"/>
                <w:color w:val="auto"/>
              </w:rPr>
              <w:t>c</w:t>
            </w:r>
            <w:r w:rsidRPr="003E403E">
              <w:rPr>
                <w:rFonts w:ascii="Century Gothic" w:hAnsi="Century Gothic" w:cs="Arial"/>
                <w:color w:val="auto"/>
              </w:rPr>
              <w:t>):</w:t>
            </w:r>
          </w:p>
          <w:p w14:paraId="790687CB" w14:textId="77777777" w:rsidR="00430248" w:rsidRPr="003E403E" w:rsidRDefault="00430248" w:rsidP="00430248">
            <w:pPr>
              <w:rPr>
                <w:rFonts w:ascii="Century Gothic" w:hAnsi="Century Gothic" w:cs="Arial"/>
                <w:color w:val="auto"/>
              </w:rPr>
            </w:pPr>
          </w:p>
          <w:p w14:paraId="2951B5D8" w14:textId="77777777" w:rsidR="00430248" w:rsidRPr="003E403E" w:rsidRDefault="00430248" w:rsidP="00430248">
            <w:pPr>
              <w:rPr>
                <w:rFonts w:ascii="Century Gothic" w:hAnsi="Century Gothic" w:cs="Arial"/>
                <w:b/>
                <w:color w:val="auto"/>
                <w:sz w:val="24"/>
                <w:szCs w:val="24"/>
              </w:rPr>
            </w:pPr>
          </w:p>
        </w:tc>
      </w:tr>
      <w:tr w:rsidR="00430248" w:rsidRPr="00E40B20" w14:paraId="05D59231" w14:textId="77777777" w:rsidTr="001B4F47">
        <w:trPr>
          <w:trHeight w:val="818"/>
        </w:trPr>
        <w:tc>
          <w:tcPr>
            <w:tcW w:w="9720" w:type="dxa"/>
            <w:vAlign w:val="center"/>
          </w:tcPr>
          <w:p w14:paraId="3B5D5012" w14:textId="571926CF" w:rsidR="00430248" w:rsidRPr="00E40B20" w:rsidRDefault="00430248" w:rsidP="000325FD">
            <w:pPr>
              <w:rPr>
                <w:rFonts w:ascii="Century Gothic" w:hAnsi="Century Gothic" w:cs="Arial"/>
                <w:color w:val="000000" w:themeColor="text1"/>
              </w:rPr>
            </w:pPr>
            <w:r w:rsidRPr="00E40B20">
              <w:rPr>
                <w:rFonts w:ascii="Century Gothic" w:hAnsi="Century Gothic" w:cs="Arial"/>
                <w:color w:val="000000" w:themeColor="text1"/>
              </w:rPr>
              <w:t>(</w:t>
            </w:r>
            <w:r w:rsidR="009B53AC" w:rsidRPr="00E40B20">
              <w:rPr>
                <w:rFonts w:ascii="Century Gothic" w:hAnsi="Century Gothic" w:cs="Arial"/>
                <w:color w:val="000000" w:themeColor="text1"/>
              </w:rPr>
              <w:t>d</w:t>
            </w:r>
            <w:r w:rsidRPr="00E40B20">
              <w:rPr>
                <w:rFonts w:ascii="Century Gothic" w:hAnsi="Century Gothic" w:cs="Arial"/>
                <w:color w:val="000000" w:themeColor="text1"/>
              </w:rPr>
              <w:t xml:space="preserve">) </w:t>
            </w:r>
            <w:r w:rsidR="008D529D" w:rsidRPr="00E40B20">
              <w:rPr>
                <w:rFonts w:ascii="Century Gothic" w:hAnsi="Century Gothic" w:cs="Arial"/>
                <w:color w:val="000000" w:themeColor="text1"/>
              </w:rPr>
              <w:t>Provide a brief description of the current agricultural operation on the property. Is t</w:t>
            </w:r>
            <w:r w:rsidRPr="00E40B20">
              <w:rPr>
                <w:rFonts w:ascii="Century Gothic" w:hAnsi="Century Gothic" w:cs="Arial"/>
                <w:color w:val="000000" w:themeColor="text1"/>
              </w:rPr>
              <w:t xml:space="preserve">he parcel proposed for conservation expected to continue to be used for, and is </w:t>
            </w:r>
            <w:r w:rsidR="008D529D" w:rsidRPr="00E40B20">
              <w:rPr>
                <w:rFonts w:ascii="Century Gothic" w:hAnsi="Century Gothic" w:cs="Arial"/>
                <w:color w:val="000000" w:themeColor="text1"/>
              </w:rPr>
              <w:t xml:space="preserve">it </w:t>
            </w:r>
            <w:r w:rsidRPr="00E40B20">
              <w:rPr>
                <w:rFonts w:ascii="Century Gothic" w:hAnsi="Century Gothic" w:cs="Arial"/>
                <w:color w:val="000000" w:themeColor="text1"/>
              </w:rPr>
              <w:t>large enough to sustain, commercial agricultural production</w:t>
            </w:r>
            <w:r w:rsidR="008D529D" w:rsidRPr="00E40B20">
              <w:rPr>
                <w:rFonts w:ascii="Century Gothic" w:hAnsi="Century Gothic" w:cs="Arial"/>
                <w:color w:val="000000" w:themeColor="text1"/>
              </w:rPr>
              <w:t>?</w:t>
            </w:r>
            <w:r w:rsidRPr="00E40B20">
              <w:rPr>
                <w:rFonts w:ascii="Century Gothic" w:hAnsi="Century Gothic" w:cs="Arial"/>
                <w:color w:val="000000" w:themeColor="text1"/>
              </w:rPr>
              <w:t xml:space="preserve"> </w:t>
            </w:r>
          </w:p>
        </w:tc>
      </w:tr>
      <w:tr w:rsidR="00430248" w:rsidRPr="00E40B20" w14:paraId="1AF6B0E8" w14:textId="77777777" w:rsidTr="00FD0790">
        <w:trPr>
          <w:trHeight w:val="737"/>
        </w:trPr>
        <w:tc>
          <w:tcPr>
            <w:tcW w:w="9720" w:type="dxa"/>
            <w:vAlign w:val="center"/>
          </w:tcPr>
          <w:p w14:paraId="120A5F2E" w14:textId="12B9F8B6" w:rsidR="00430248" w:rsidRPr="00E40B20" w:rsidRDefault="00430248" w:rsidP="00430248">
            <w:pPr>
              <w:rPr>
                <w:rFonts w:ascii="Century Gothic" w:hAnsi="Century Gothic" w:cs="Arial"/>
                <w:color w:val="000000" w:themeColor="text1"/>
              </w:rPr>
            </w:pPr>
            <w:r w:rsidRPr="00E40B20">
              <w:rPr>
                <w:rFonts w:ascii="Century Gothic" w:hAnsi="Century Gothic" w:cs="Arial"/>
                <w:color w:val="000000" w:themeColor="text1"/>
              </w:rPr>
              <w:t>Explanation for item (</w:t>
            </w:r>
            <w:r w:rsidR="00160139" w:rsidRPr="00E40B20">
              <w:rPr>
                <w:rFonts w:ascii="Century Gothic" w:hAnsi="Century Gothic" w:cs="Arial"/>
                <w:color w:val="000000" w:themeColor="text1"/>
              </w:rPr>
              <w:t>d</w:t>
            </w:r>
            <w:r w:rsidRPr="00E40B20">
              <w:rPr>
                <w:rFonts w:ascii="Century Gothic" w:hAnsi="Century Gothic" w:cs="Arial"/>
                <w:color w:val="000000" w:themeColor="text1"/>
              </w:rPr>
              <w:t>):</w:t>
            </w:r>
          </w:p>
          <w:p w14:paraId="0D96C2C7" w14:textId="77777777" w:rsidR="00430248" w:rsidRPr="00E40B20" w:rsidRDefault="00430248" w:rsidP="00430248">
            <w:pPr>
              <w:rPr>
                <w:rFonts w:ascii="Century Gothic" w:hAnsi="Century Gothic" w:cs="Arial"/>
                <w:color w:val="000000" w:themeColor="text1"/>
              </w:rPr>
            </w:pPr>
          </w:p>
          <w:p w14:paraId="6D56187F" w14:textId="77777777" w:rsidR="00430248" w:rsidRPr="00E40B20" w:rsidRDefault="00430248" w:rsidP="00430248">
            <w:pPr>
              <w:rPr>
                <w:rFonts w:ascii="Century Gothic" w:hAnsi="Century Gothic" w:cs="Arial"/>
                <w:color w:val="000000" w:themeColor="text1"/>
              </w:rPr>
            </w:pPr>
          </w:p>
        </w:tc>
      </w:tr>
      <w:tr w:rsidR="00430248" w:rsidRPr="00E40B20" w14:paraId="0E7801D3" w14:textId="77777777" w:rsidTr="001B4F47">
        <w:trPr>
          <w:trHeight w:val="584"/>
        </w:trPr>
        <w:tc>
          <w:tcPr>
            <w:tcW w:w="9720" w:type="dxa"/>
            <w:vAlign w:val="center"/>
          </w:tcPr>
          <w:p w14:paraId="7CC0E0AB" w14:textId="3A42D40A" w:rsidR="00430248" w:rsidRPr="00E40B20" w:rsidRDefault="009B53AC" w:rsidP="008D529D">
            <w:pPr>
              <w:pStyle w:val="ListParagraph"/>
              <w:ind w:left="-16"/>
              <w:rPr>
                <w:rFonts w:ascii="Century Gothic" w:hAnsi="Century Gothic" w:cs="Arial"/>
                <w:color w:val="000000" w:themeColor="text1"/>
              </w:rPr>
            </w:pPr>
            <w:r w:rsidRPr="00E40B20">
              <w:rPr>
                <w:rFonts w:ascii="Century Gothic" w:hAnsi="Century Gothic" w:cs="Arial"/>
                <w:color w:val="000000" w:themeColor="text1"/>
              </w:rPr>
              <w:t>(e</w:t>
            </w:r>
            <w:r w:rsidR="00430248" w:rsidRPr="00E40B20">
              <w:rPr>
                <w:rFonts w:ascii="Century Gothic" w:hAnsi="Century Gothic" w:cs="Arial"/>
                <w:color w:val="000000" w:themeColor="text1"/>
              </w:rPr>
              <w:t xml:space="preserve">)  </w:t>
            </w:r>
            <w:r w:rsidR="008D529D" w:rsidRPr="00E40B20">
              <w:rPr>
                <w:rFonts w:ascii="Century Gothic" w:hAnsi="Century Gothic" w:cs="Arial"/>
                <w:color w:val="000000" w:themeColor="text1"/>
              </w:rPr>
              <w:t>Describe the</w:t>
            </w:r>
            <w:r w:rsidR="003D6B42" w:rsidRPr="00E40B20">
              <w:rPr>
                <w:rFonts w:ascii="Century Gothic" w:hAnsi="Century Gothic" w:cs="Arial"/>
                <w:color w:val="000000" w:themeColor="text1"/>
              </w:rPr>
              <w:t xml:space="preserve"> market, infrastructure, and agricultural support services</w:t>
            </w:r>
            <w:r w:rsidR="008D529D" w:rsidRPr="00E40B20">
              <w:rPr>
                <w:rFonts w:ascii="Century Gothic" w:hAnsi="Century Gothic" w:cs="Arial"/>
                <w:color w:val="000000" w:themeColor="text1"/>
              </w:rPr>
              <w:t xml:space="preserve"> around the property. How will</w:t>
            </w:r>
            <w:r w:rsidR="003D6B42" w:rsidRPr="00E40B20">
              <w:rPr>
                <w:rFonts w:ascii="Century Gothic" w:hAnsi="Century Gothic" w:cs="Arial"/>
                <w:color w:val="000000" w:themeColor="text1"/>
              </w:rPr>
              <w:t xml:space="preserve"> the surrounding parcel sizes and land uses support long-term commercial agricultural production</w:t>
            </w:r>
            <w:r w:rsidR="008D529D" w:rsidRPr="00E40B20">
              <w:rPr>
                <w:rFonts w:ascii="Century Gothic" w:hAnsi="Century Gothic" w:cs="Arial"/>
                <w:color w:val="000000" w:themeColor="text1"/>
              </w:rPr>
              <w:t xml:space="preserve"> in the area?</w:t>
            </w:r>
          </w:p>
        </w:tc>
      </w:tr>
      <w:tr w:rsidR="00430248" w:rsidRPr="00E40B20" w14:paraId="376BC32B" w14:textId="77777777" w:rsidTr="00FD0790">
        <w:trPr>
          <w:trHeight w:val="827"/>
        </w:trPr>
        <w:tc>
          <w:tcPr>
            <w:tcW w:w="9720" w:type="dxa"/>
            <w:vAlign w:val="center"/>
          </w:tcPr>
          <w:p w14:paraId="548FB05E" w14:textId="30CD55D5" w:rsidR="00430248" w:rsidRPr="00E40B20" w:rsidRDefault="00430248" w:rsidP="00430248">
            <w:pPr>
              <w:rPr>
                <w:rFonts w:ascii="Century Gothic" w:hAnsi="Century Gothic" w:cs="Arial"/>
                <w:color w:val="000000" w:themeColor="text1"/>
              </w:rPr>
            </w:pPr>
            <w:r w:rsidRPr="00E40B20">
              <w:rPr>
                <w:rFonts w:ascii="Century Gothic" w:hAnsi="Century Gothic" w:cs="Arial"/>
                <w:color w:val="000000" w:themeColor="text1"/>
              </w:rPr>
              <w:t>Explanation for item (</w:t>
            </w:r>
            <w:r w:rsidR="00160139" w:rsidRPr="00E40B20">
              <w:rPr>
                <w:rFonts w:ascii="Century Gothic" w:hAnsi="Century Gothic" w:cs="Arial"/>
                <w:color w:val="000000" w:themeColor="text1"/>
              </w:rPr>
              <w:t>e</w:t>
            </w:r>
            <w:r w:rsidRPr="00E40B20">
              <w:rPr>
                <w:rFonts w:ascii="Century Gothic" w:hAnsi="Century Gothic" w:cs="Arial"/>
                <w:color w:val="000000" w:themeColor="text1"/>
              </w:rPr>
              <w:t>):</w:t>
            </w:r>
          </w:p>
          <w:p w14:paraId="002E9988" w14:textId="77777777" w:rsidR="00430248" w:rsidRPr="00E40B20" w:rsidRDefault="00430248" w:rsidP="00430248">
            <w:pPr>
              <w:rPr>
                <w:rFonts w:ascii="Century Gothic" w:hAnsi="Century Gothic" w:cs="Arial"/>
                <w:color w:val="000000" w:themeColor="text1"/>
              </w:rPr>
            </w:pPr>
          </w:p>
          <w:p w14:paraId="44BA3ABA" w14:textId="77777777" w:rsidR="00430248" w:rsidRPr="00E40B20" w:rsidRDefault="00430248" w:rsidP="00430248">
            <w:pPr>
              <w:rPr>
                <w:rFonts w:ascii="Century Gothic" w:hAnsi="Century Gothic" w:cs="Arial"/>
                <w:color w:val="000000" w:themeColor="text1"/>
              </w:rPr>
            </w:pPr>
          </w:p>
        </w:tc>
      </w:tr>
      <w:tr w:rsidR="00DE265F" w:rsidRPr="00E40B20" w14:paraId="2D31D440" w14:textId="77777777" w:rsidTr="001B4F47">
        <w:trPr>
          <w:trHeight w:val="584"/>
        </w:trPr>
        <w:tc>
          <w:tcPr>
            <w:tcW w:w="9720" w:type="dxa"/>
            <w:vAlign w:val="center"/>
          </w:tcPr>
          <w:p w14:paraId="7FE91E06" w14:textId="01E1951F" w:rsidR="00DE265F" w:rsidRPr="00E40B20" w:rsidRDefault="00160139" w:rsidP="00430248">
            <w:pPr>
              <w:rPr>
                <w:rFonts w:ascii="Century Gothic" w:hAnsi="Century Gothic" w:cs="Arial"/>
                <w:color w:val="000000" w:themeColor="text1"/>
              </w:rPr>
            </w:pPr>
            <w:r w:rsidRPr="00E40B20">
              <w:rPr>
                <w:rFonts w:ascii="Century Gothic" w:hAnsi="Century Gothic" w:cs="Arial"/>
                <w:color w:val="000000" w:themeColor="text1"/>
              </w:rPr>
              <w:t xml:space="preserve">(f) </w:t>
            </w:r>
            <w:r w:rsidR="0093037B" w:rsidRPr="00E40B20">
              <w:rPr>
                <w:rFonts w:ascii="Century Gothic" w:hAnsi="Century Gothic" w:cs="Arial"/>
                <w:color w:val="000000" w:themeColor="text1"/>
              </w:rPr>
              <w:t>Is the</w:t>
            </w:r>
            <w:r w:rsidR="00DE265F" w:rsidRPr="00E40B20">
              <w:rPr>
                <w:rFonts w:ascii="Century Gothic" w:hAnsi="Century Gothic" w:cs="Arial"/>
                <w:color w:val="000000" w:themeColor="text1"/>
              </w:rPr>
              <w:t xml:space="preserve"> proposed acquisition part of a local government</w:t>
            </w:r>
            <w:r w:rsidR="0093037B" w:rsidRPr="00E40B20">
              <w:rPr>
                <w:rFonts w:ascii="Century Gothic" w:hAnsi="Century Gothic" w:cs="Arial"/>
                <w:color w:val="000000" w:themeColor="text1"/>
              </w:rPr>
              <w:t>’</w:t>
            </w:r>
            <w:r w:rsidR="00DE265F" w:rsidRPr="00E40B20">
              <w:rPr>
                <w:rFonts w:ascii="Century Gothic" w:hAnsi="Century Gothic" w:cs="Arial"/>
                <w:color w:val="000000" w:themeColor="text1"/>
              </w:rPr>
              <w:t>s condition placed upon the issuance of an entitlement for use of a specific property.</w:t>
            </w:r>
            <w:r w:rsidR="0093037B" w:rsidRPr="00E40B20">
              <w:rPr>
                <w:rFonts w:ascii="Century Gothic" w:hAnsi="Century Gothic" w:cs="Arial"/>
                <w:color w:val="000000" w:themeColor="text1"/>
              </w:rPr>
              <w:t xml:space="preserve"> If yes, please describe.</w:t>
            </w:r>
          </w:p>
        </w:tc>
      </w:tr>
      <w:tr w:rsidR="00160139" w:rsidRPr="00E40B20" w14:paraId="2BBE66B1" w14:textId="77777777" w:rsidTr="00FD0790">
        <w:trPr>
          <w:trHeight w:val="827"/>
        </w:trPr>
        <w:tc>
          <w:tcPr>
            <w:tcW w:w="9720" w:type="dxa"/>
            <w:vAlign w:val="center"/>
          </w:tcPr>
          <w:p w14:paraId="6B763F25" w14:textId="14D49010" w:rsidR="00160139" w:rsidRPr="00E40B20" w:rsidRDefault="00160139" w:rsidP="00160139">
            <w:pPr>
              <w:rPr>
                <w:rFonts w:ascii="Century Gothic" w:hAnsi="Century Gothic" w:cs="Arial"/>
                <w:color w:val="000000" w:themeColor="text1"/>
              </w:rPr>
            </w:pPr>
            <w:r w:rsidRPr="00E40B20">
              <w:rPr>
                <w:rFonts w:ascii="Century Gothic" w:hAnsi="Century Gothic" w:cs="Arial"/>
                <w:color w:val="000000" w:themeColor="text1"/>
              </w:rPr>
              <w:t>Explanation for item (f):</w:t>
            </w:r>
          </w:p>
          <w:p w14:paraId="32616DD2" w14:textId="77777777" w:rsidR="00160139" w:rsidRPr="00E40B20" w:rsidRDefault="00160139" w:rsidP="00160139">
            <w:pPr>
              <w:rPr>
                <w:rFonts w:ascii="Century Gothic" w:hAnsi="Century Gothic" w:cs="Arial"/>
                <w:color w:val="000000" w:themeColor="text1"/>
              </w:rPr>
            </w:pPr>
          </w:p>
          <w:p w14:paraId="6FA1C2E3" w14:textId="77777777" w:rsidR="00160139" w:rsidRPr="00E40B20" w:rsidRDefault="00160139" w:rsidP="00160139">
            <w:pPr>
              <w:rPr>
                <w:rFonts w:ascii="Century Gothic" w:hAnsi="Century Gothic" w:cs="Arial"/>
                <w:color w:val="000000" w:themeColor="text1"/>
              </w:rPr>
            </w:pPr>
          </w:p>
        </w:tc>
      </w:tr>
      <w:tr w:rsidR="000325FD" w:rsidRPr="00E40B20" w14:paraId="6921AF00" w14:textId="77777777" w:rsidTr="00FD0790">
        <w:trPr>
          <w:trHeight w:val="827"/>
        </w:trPr>
        <w:tc>
          <w:tcPr>
            <w:tcW w:w="9720" w:type="dxa"/>
            <w:vAlign w:val="center"/>
          </w:tcPr>
          <w:p w14:paraId="1FF3DAE8" w14:textId="4FCF5E99" w:rsidR="000325FD" w:rsidRPr="00E40B20" w:rsidRDefault="000325FD" w:rsidP="00160139">
            <w:pPr>
              <w:rPr>
                <w:rFonts w:ascii="Century Gothic" w:hAnsi="Century Gothic" w:cs="Arial"/>
                <w:color w:val="000000" w:themeColor="text1"/>
              </w:rPr>
            </w:pPr>
            <w:r>
              <w:rPr>
                <w:rFonts w:ascii="Century Gothic" w:hAnsi="Century Gothic" w:cs="Arial"/>
                <w:color w:val="000000" w:themeColor="text1"/>
              </w:rPr>
              <w:t xml:space="preserve">(g) </w:t>
            </w:r>
            <w:r w:rsidRPr="000325FD">
              <w:rPr>
                <w:rFonts w:ascii="Century Gothic" w:hAnsi="Century Gothic" w:cs="Arial"/>
                <w:color w:val="000000" w:themeColor="text1"/>
                <w:u w:val="single"/>
              </w:rPr>
              <w:t>For local government applicants only</w:t>
            </w:r>
            <w:r w:rsidRPr="000325FD">
              <w:rPr>
                <w:rFonts w:ascii="Century Gothic" w:hAnsi="Century Gothic" w:cs="Arial"/>
                <w:color w:val="000000" w:themeColor="text1"/>
              </w:rPr>
              <w:t>: The local government applicant has not acquired, nor proposes to acquire, the agricultural conservation easement through the use of eminent domain, unless requested by the owner of the land.</w:t>
            </w:r>
          </w:p>
        </w:tc>
      </w:tr>
      <w:tr w:rsidR="000325FD" w:rsidRPr="00E40B20" w14:paraId="1680DD53" w14:textId="77777777" w:rsidTr="00FD0790">
        <w:trPr>
          <w:trHeight w:val="827"/>
        </w:trPr>
        <w:tc>
          <w:tcPr>
            <w:tcW w:w="9720" w:type="dxa"/>
            <w:vAlign w:val="center"/>
          </w:tcPr>
          <w:p w14:paraId="5B5FA00B" w14:textId="5924A24D" w:rsidR="000325FD" w:rsidRPr="000325FD" w:rsidRDefault="000325FD" w:rsidP="000325FD">
            <w:pPr>
              <w:rPr>
                <w:rFonts w:ascii="Century Gothic" w:hAnsi="Century Gothic" w:cs="Arial"/>
                <w:color w:val="000000" w:themeColor="text1"/>
              </w:rPr>
            </w:pPr>
            <w:r>
              <w:rPr>
                <w:rFonts w:ascii="Century Gothic" w:hAnsi="Century Gothic" w:cs="Arial"/>
                <w:color w:val="000000" w:themeColor="text1"/>
              </w:rPr>
              <w:t>Explanation for item (g</w:t>
            </w:r>
            <w:r w:rsidRPr="000325FD">
              <w:rPr>
                <w:rFonts w:ascii="Century Gothic" w:hAnsi="Century Gothic" w:cs="Arial"/>
                <w:color w:val="000000" w:themeColor="text1"/>
              </w:rPr>
              <w:t>):</w:t>
            </w:r>
          </w:p>
          <w:p w14:paraId="7E8BADD8" w14:textId="77777777" w:rsidR="000325FD" w:rsidRPr="000325FD" w:rsidRDefault="000325FD" w:rsidP="000325FD">
            <w:pPr>
              <w:rPr>
                <w:rFonts w:ascii="Century Gothic" w:hAnsi="Century Gothic" w:cs="Arial"/>
                <w:color w:val="000000" w:themeColor="text1"/>
              </w:rPr>
            </w:pPr>
          </w:p>
          <w:p w14:paraId="74E87FEF" w14:textId="77777777" w:rsidR="000325FD" w:rsidRDefault="000325FD" w:rsidP="00160139">
            <w:pPr>
              <w:rPr>
                <w:rFonts w:ascii="Century Gothic" w:hAnsi="Century Gothic" w:cs="Arial"/>
                <w:color w:val="000000" w:themeColor="text1"/>
              </w:rPr>
            </w:pPr>
          </w:p>
        </w:tc>
      </w:tr>
    </w:tbl>
    <w:p w14:paraId="5FD83B8C" w14:textId="6D7345D4" w:rsidR="0093037B" w:rsidRDefault="0093037B">
      <w:pPr>
        <w:rPr>
          <w:rFonts w:ascii="Arial Narrow" w:hAnsi="Arial Narrow" w:cs="Arial"/>
        </w:rPr>
      </w:pPr>
    </w:p>
    <w:tbl>
      <w:tblPr>
        <w:tblStyle w:val="TableGrid"/>
        <w:tblW w:w="9720" w:type="dxa"/>
        <w:tblInd w:w="-455" w:type="dxa"/>
        <w:tblLook w:val="04A0" w:firstRow="1" w:lastRow="0" w:firstColumn="1" w:lastColumn="0" w:noHBand="0" w:noVBand="1"/>
      </w:tblPr>
      <w:tblGrid>
        <w:gridCol w:w="9720"/>
      </w:tblGrid>
      <w:tr w:rsidR="00083BA5" w:rsidRPr="005B48E8" w14:paraId="385D4EFF" w14:textId="77777777" w:rsidTr="00FD0790">
        <w:trPr>
          <w:trHeight w:val="242"/>
        </w:trPr>
        <w:tc>
          <w:tcPr>
            <w:tcW w:w="9720" w:type="dxa"/>
            <w:shd w:val="clear" w:color="auto" w:fill="ABC3A9"/>
            <w:vAlign w:val="center"/>
          </w:tcPr>
          <w:p w14:paraId="59E4C4C3" w14:textId="1F90E791" w:rsidR="00083BA5" w:rsidRPr="00D80290" w:rsidRDefault="000325FD" w:rsidP="001D2088">
            <w:pPr>
              <w:rPr>
                <w:rFonts w:ascii="Century Gothic" w:hAnsi="Century Gothic" w:cs="Arial"/>
                <w:color w:val="000000" w:themeColor="text1"/>
              </w:rPr>
            </w:pPr>
            <w:r w:rsidRPr="00D80290">
              <w:rPr>
                <w:rFonts w:ascii="Century Gothic" w:hAnsi="Century Gothic" w:cs="Arial"/>
                <w:b/>
                <w:color w:val="000000" w:themeColor="text1"/>
                <w:sz w:val="24"/>
                <w:szCs w:val="24"/>
              </w:rPr>
              <w:t>First Opportunity Landowner</w:t>
            </w:r>
          </w:p>
        </w:tc>
      </w:tr>
      <w:tr w:rsidR="009142BE" w:rsidRPr="005B48E8" w14:paraId="736A27B4" w14:textId="77777777" w:rsidTr="00FD0790">
        <w:trPr>
          <w:trHeight w:val="1061"/>
        </w:trPr>
        <w:tc>
          <w:tcPr>
            <w:tcW w:w="9720" w:type="dxa"/>
            <w:vAlign w:val="center"/>
          </w:tcPr>
          <w:p w14:paraId="0D3CE000" w14:textId="36C02F60" w:rsidR="00CA5B5B" w:rsidRPr="00D80290" w:rsidRDefault="007476D6" w:rsidP="00D80290">
            <w:pPr>
              <w:rPr>
                <w:rFonts w:ascii="Century Gothic" w:hAnsi="Century Gothic" w:cs="Arial"/>
                <w:color w:val="000000" w:themeColor="text1"/>
              </w:rPr>
            </w:pPr>
            <w:r w:rsidRPr="00D80290">
              <w:rPr>
                <w:rFonts w:ascii="Century Gothic" w:hAnsi="Century Gothic" w:cs="Arial"/>
                <w:color w:val="000000" w:themeColor="text1"/>
              </w:rPr>
              <w:t xml:space="preserve">Please </w:t>
            </w:r>
            <w:r w:rsidR="00D80290">
              <w:rPr>
                <w:rFonts w:ascii="Century Gothic" w:hAnsi="Century Gothic" w:cs="Arial"/>
                <w:color w:val="000000" w:themeColor="text1"/>
              </w:rPr>
              <w:t>indicate here if you anticipate submitting the First Opp</w:t>
            </w:r>
            <w:r w:rsidR="00E32643">
              <w:rPr>
                <w:rFonts w:ascii="Century Gothic" w:hAnsi="Century Gothic" w:cs="Arial"/>
                <w:color w:val="000000" w:themeColor="text1"/>
              </w:rPr>
              <w:t xml:space="preserve">ortunity Landowner Supplement.  </w:t>
            </w:r>
            <w:r w:rsidR="00393266">
              <w:rPr>
                <w:rFonts w:ascii="Century Gothic" w:hAnsi="Century Gothic" w:cs="Arial"/>
                <w:color w:val="000000" w:themeColor="text1"/>
              </w:rPr>
              <w:t>Explain.</w:t>
            </w:r>
          </w:p>
        </w:tc>
      </w:tr>
      <w:tr w:rsidR="007D555C" w:rsidRPr="005B48E8" w14:paraId="7BC64826" w14:textId="77777777" w:rsidTr="00FD0790">
        <w:trPr>
          <w:trHeight w:val="1061"/>
        </w:trPr>
        <w:tc>
          <w:tcPr>
            <w:tcW w:w="9720" w:type="dxa"/>
            <w:vAlign w:val="center"/>
          </w:tcPr>
          <w:p w14:paraId="5A1892D8" w14:textId="77777777" w:rsidR="007D555C" w:rsidRPr="00D80290" w:rsidRDefault="007D555C" w:rsidP="001D2088">
            <w:pPr>
              <w:rPr>
                <w:rFonts w:ascii="Century Gothic" w:hAnsi="Century Gothic" w:cs="Arial"/>
                <w:color w:val="000000" w:themeColor="text1"/>
              </w:rPr>
            </w:pPr>
          </w:p>
        </w:tc>
      </w:tr>
      <w:tr w:rsidR="00B62B9C" w:rsidRPr="005B48E8" w14:paraId="76E931F4" w14:textId="77777777" w:rsidTr="00F42DB3">
        <w:trPr>
          <w:trHeight w:val="476"/>
        </w:trPr>
        <w:tc>
          <w:tcPr>
            <w:tcW w:w="9720" w:type="dxa"/>
            <w:shd w:val="clear" w:color="auto" w:fill="ABC3A9"/>
            <w:vAlign w:val="center"/>
          </w:tcPr>
          <w:p w14:paraId="50EEDEE1" w14:textId="2A9B9064" w:rsidR="00B62B9C" w:rsidRPr="00393266" w:rsidRDefault="00B62B9C" w:rsidP="001D2088">
            <w:pPr>
              <w:rPr>
                <w:rFonts w:ascii="Century Gothic" w:hAnsi="Century Gothic" w:cs="Arial"/>
                <w:b/>
                <w:color w:val="000000" w:themeColor="text1"/>
                <w:sz w:val="24"/>
              </w:rPr>
            </w:pPr>
            <w:r w:rsidRPr="00393266">
              <w:rPr>
                <w:rFonts w:ascii="Century Gothic" w:hAnsi="Century Gothic" w:cs="Arial"/>
                <w:b/>
                <w:color w:val="000000" w:themeColor="text1"/>
                <w:sz w:val="24"/>
              </w:rPr>
              <w:t>Other Comments</w:t>
            </w:r>
          </w:p>
        </w:tc>
      </w:tr>
      <w:tr w:rsidR="001D2088" w:rsidRPr="005B48E8" w14:paraId="75B31750" w14:textId="77777777" w:rsidTr="00FD0790">
        <w:trPr>
          <w:trHeight w:val="432"/>
        </w:trPr>
        <w:tc>
          <w:tcPr>
            <w:tcW w:w="9720" w:type="dxa"/>
            <w:vAlign w:val="center"/>
          </w:tcPr>
          <w:p w14:paraId="6CA6B161" w14:textId="2BB4F9E0" w:rsidR="001D2088" w:rsidRPr="00D80290" w:rsidRDefault="001D2088" w:rsidP="001D2088">
            <w:pPr>
              <w:rPr>
                <w:rFonts w:ascii="Century Gothic" w:hAnsi="Century Gothic" w:cs="Arial"/>
                <w:color w:val="000000" w:themeColor="text1"/>
              </w:rPr>
            </w:pPr>
            <w:r w:rsidRPr="00D80290">
              <w:rPr>
                <w:rFonts w:ascii="Century Gothic" w:hAnsi="Century Gothic" w:cs="Arial"/>
                <w:color w:val="000000" w:themeColor="text1"/>
              </w:rPr>
              <w:t>Other comments, potential concerns, etc.</w:t>
            </w:r>
          </w:p>
          <w:p w14:paraId="313F486F" w14:textId="77777777" w:rsidR="001D2088" w:rsidRPr="00D80290" w:rsidRDefault="001D2088" w:rsidP="001D2088">
            <w:pPr>
              <w:rPr>
                <w:rFonts w:ascii="Century Gothic" w:hAnsi="Century Gothic" w:cs="Arial"/>
                <w:color w:val="000000" w:themeColor="text1"/>
              </w:rPr>
            </w:pPr>
          </w:p>
          <w:p w14:paraId="42709FE6" w14:textId="77777777" w:rsidR="00FB3FC4" w:rsidRPr="00D80290" w:rsidRDefault="00FB3FC4" w:rsidP="001D2088">
            <w:pPr>
              <w:rPr>
                <w:rFonts w:ascii="Century Gothic" w:hAnsi="Century Gothic" w:cs="Arial"/>
                <w:color w:val="000000" w:themeColor="text1"/>
              </w:rPr>
            </w:pPr>
          </w:p>
        </w:tc>
      </w:tr>
    </w:tbl>
    <w:p w14:paraId="6C56A874" w14:textId="4C40E816" w:rsidR="009B53AC" w:rsidRDefault="009B53AC" w:rsidP="009B53AC"/>
    <w:p w14:paraId="71147911" w14:textId="35A502FB" w:rsidR="009B53AC" w:rsidRDefault="009B53AC" w:rsidP="009B53AC"/>
    <w:p w14:paraId="16701CDF" w14:textId="1811F16C" w:rsidR="009B53AC" w:rsidRDefault="00472CCD" w:rsidP="00472CCD">
      <w:pPr>
        <w:jc w:val="center"/>
      </w:pPr>
      <w:r>
        <w:sym w:font="Wingdings 2" w:char="F062"/>
      </w:r>
      <w:r>
        <w:t xml:space="preserve">  </w:t>
      </w:r>
      <w:r>
        <w:sym w:font="Wingdings 2" w:char="F064"/>
      </w:r>
    </w:p>
    <w:p w14:paraId="34719D7F" w14:textId="77777777" w:rsidR="00C015CA" w:rsidRDefault="00C015CA">
      <w:pPr>
        <w:rPr>
          <w:rFonts w:ascii="Century Gothic" w:hAnsi="Century Gothic" w:cs="Arial"/>
          <w:color w:val="auto"/>
        </w:rPr>
      </w:pPr>
    </w:p>
    <w:p w14:paraId="468975BA" w14:textId="77777777" w:rsidR="00472CCD" w:rsidRPr="00393266" w:rsidRDefault="00472CCD">
      <w:pPr>
        <w:rPr>
          <w:rFonts w:ascii="Century Gothic" w:hAnsi="Century Gothic" w:cs="Arial"/>
          <w:color w:val="auto"/>
        </w:rPr>
      </w:pPr>
    </w:p>
    <w:p w14:paraId="013C8A2C" w14:textId="0A8D6EE3" w:rsidR="001315C6" w:rsidRDefault="004E2B24" w:rsidP="001D679E">
      <w:pPr>
        <w:jc w:val="center"/>
        <w:rPr>
          <w:rStyle w:val="Emphasis"/>
          <w:rFonts w:ascii="Century Gothic" w:hAnsi="Century Gothic" w:cs="Arial"/>
          <w:b w:val="0"/>
          <w:color w:val="auto"/>
        </w:rPr>
      </w:pPr>
      <w:r w:rsidRPr="00393266">
        <w:rPr>
          <w:rStyle w:val="Emphasis"/>
          <w:rFonts w:ascii="Century Gothic" w:hAnsi="Century Gothic" w:cs="Arial"/>
          <w:b w:val="0"/>
          <w:color w:val="auto"/>
        </w:rPr>
        <w:t xml:space="preserve">Thank you for your interest.  </w:t>
      </w:r>
    </w:p>
    <w:p w14:paraId="6B549ACD" w14:textId="41A8BBE1" w:rsidR="00D93CDA" w:rsidRPr="00393266" w:rsidRDefault="004E2B24" w:rsidP="001D679E">
      <w:pPr>
        <w:jc w:val="center"/>
        <w:rPr>
          <w:rStyle w:val="Emphasis"/>
          <w:rFonts w:ascii="Century Gothic" w:hAnsi="Century Gothic" w:cs="Arial"/>
          <w:b w:val="0"/>
          <w:color w:val="auto"/>
        </w:rPr>
      </w:pPr>
      <w:r w:rsidRPr="00393266">
        <w:rPr>
          <w:rStyle w:val="Emphasis"/>
          <w:rFonts w:ascii="Century Gothic" w:hAnsi="Century Gothic" w:cs="Arial"/>
          <w:b w:val="0"/>
          <w:color w:val="auto"/>
        </w:rPr>
        <w:t xml:space="preserve">Please contact </w:t>
      </w:r>
      <w:r w:rsidR="001D679E" w:rsidRPr="00393266">
        <w:rPr>
          <w:rStyle w:val="Emphasis"/>
          <w:rFonts w:ascii="Century Gothic" w:hAnsi="Century Gothic" w:cs="Arial"/>
          <w:b w:val="0"/>
          <w:color w:val="auto"/>
        </w:rPr>
        <w:t xml:space="preserve">the </w:t>
      </w:r>
      <w:r w:rsidRPr="00393266">
        <w:rPr>
          <w:rStyle w:val="Emphasis"/>
          <w:rFonts w:ascii="Century Gothic" w:hAnsi="Century Gothic" w:cs="Arial"/>
          <w:b w:val="0"/>
          <w:color w:val="auto"/>
        </w:rPr>
        <w:t>D</w:t>
      </w:r>
      <w:r w:rsidR="001D679E" w:rsidRPr="00393266">
        <w:rPr>
          <w:rStyle w:val="Emphasis"/>
          <w:rFonts w:ascii="Century Gothic" w:hAnsi="Century Gothic" w:cs="Arial"/>
          <w:b w:val="0"/>
          <w:color w:val="auto"/>
        </w:rPr>
        <w:t xml:space="preserve">epartment of </w:t>
      </w:r>
      <w:r w:rsidRPr="00393266">
        <w:rPr>
          <w:rStyle w:val="Emphasis"/>
          <w:rFonts w:ascii="Century Gothic" w:hAnsi="Century Gothic" w:cs="Arial"/>
          <w:b w:val="0"/>
          <w:color w:val="auto"/>
        </w:rPr>
        <w:t>C</w:t>
      </w:r>
      <w:r w:rsidR="001D679E" w:rsidRPr="00393266">
        <w:rPr>
          <w:rStyle w:val="Emphasis"/>
          <w:rFonts w:ascii="Century Gothic" w:hAnsi="Century Gothic" w:cs="Arial"/>
          <w:b w:val="0"/>
          <w:color w:val="auto"/>
        </w:rPr>
        <w:t>onservation</w:t>
      </w:r>
      <w:r w:rsidRPr="00393266">
        <w:rPr>
          <w:rStyle w:val="Emphasis"/>
          <w:rFonts w:ascii="Century Gothic" w:hAnsi="Century Gothic" w:cs="Arial"/>
          <w:b w:val="0"/>
          <w:color w:val="auto"/>
        </w:rPr>
        <w:t xml:space="preserve"> at </w:t>
      </w:r>
      <w:r w:rsidR="001D679E" w:rsidRPr="00393266">
        <w:rPr>
          <w:rStyle w:val="Emphasis"/>
          <w:rFonts w:ascii="Century Gothic" w:hAnsi="Century Gothic" w:cs="Arial"/>
          <w:b w:val="0"/>
          <w:color w:val="auto"/>
        </w:rPr>
        <w:br/>
      </w:r>
      <w:r w:rsidRPr="00393266">
        <w:rPr>
          <w:rStyle w:val="Emphasis"/>
          <w:rFonts w:ascii="Century Gothic" w:hAnsi="Century Gothic" w:cs="Arial"/>
          <w:b w:val="0"/>
          <w:color w:val="auto"/>
        </w:rPr>
        <w:t>(9</w:t>
      </w:r>
      <w:r w:rsidR="001D679E" w:rsidRPr="00393266">
        <w:rPr>
          <w:rStyle w:val="Emphasis"/>
          <w:rFonts w:ascii="Century Gothic" w:hAnsi="Century Gothic" w:cs="Arial"/>
          <w:b w:val="0"/>
          <w:color w:val="auto"/>
        </w:rPr>
        <w:t>1</w:t>
      </w:r>
      <w:r w:rsidRPr="00393266">
        <w:rPr>
          <w:rStyle w:val="Emphasis"/>
          <w:rFonts w:ascii="Century Gothic" w:hAnsi="Century Gothic" w:cs="Arial"/>
          <w:b w:val="0"/>
          <w:color w:val="auto"/>
        </w:rPr>
        <w:t>6) 324-0850 with any questions.</w:t>
      </w:r>
    </w:p>
    <w:p w14:paraId="3DADECBF" w14:textId="61DCEEBB" w:rsidR="00425F06" w:rsidRDefault="00425F06" w:rsidP="00425F06">
      <w:pPr>
        <w:rPr>
          <w:rFonts w:asciiTheme="majorHAnsi" w:hAnsiTheme="majorHAnsi"/>
          <w:smallCaps/>
          <w:spacing w:val="5"/>
          <w:szCs w:val="22"/>
        </w:rPr>
      </w:pPr>
    </w:p>
    <w:p w14:paraId="29A99E5D" w14:textId="3B9DC5A4" w:rsidR="005620A2" w:rsidRPr="000C05FE" w:rsidRDefault="005620A2" w:rsidP="00425F06">
      <w:pPr>
        <w:rPr>
          <w:rFonts w:asciiTheme="majorHAnsi" w:hAnsiTheme="majorHAnsi"/>
          <w:smallCaps/>
          <w:spacing w:val="5"/>
          <w:szCs w:val="22"/>
        </w:rPr>
      </w:pPr>
      <w:r>
        <w:rPr>
          <w:noProof/>
          <w:lang w:eastAsia="en-US"/>
        </w:rPr>
        <w:drawing>
          <wp:anchor distT="0" distB="0" distL="114300" distR="114300" simplePos="0" relativeHeight="251659264" behindDoc="0" locked="0" layoutInCell="1" allowOverlap="1" wp14:anchorId="1393AC58" wp14:editId="4A962F9B">
            <wp:simplePos x="0" y="0"/>
            <wp:positionH relativeFrom="margin">
              <wp:posOffset>433633</wp:posOffset>
            </wp:positionH>
            <wp:positionV relativeFrom="paragraph">
              <wp:posOffset>384084</wp:posOffset>
            </wp:positionV>
            <wp:extent cx="1289685" cy="873125"/>
            <wp:effectExtent l="38100" t="38100" r="100965" b="98425"/>
            <wp:wrapThrough wrapText="bothSides">
              <wp:wrapPolygon edited="0">
                <wp:start x="6381" y="-943"/>
                <wp:lineTo x="-638" y="-471"/>
                <wp:lineTo x="-638" y="22150"/>
                <wp:lineTo x="6700" y="23092"/>
                <wp:lineTo x="7019" y="23564"/>
                <wp:lineTo x="21696" y="23564"/>
                <wp:lineTo x="22972" y="22150"/>
                <wp:lineTo x="21696" y="15081"/>
                <wp:lineTo x="21696" y="14609"/>
                <wp:lineTo x="20100" y="7069"/>
                <wp:lineTo x="20419" y="2828"/>
                <wp:lineTo x="14996" y="-471"/>
                <wp:lineTo x="7976" y="-943"/>
                <wp:lineTo x="6381" y="-943"/>
              </wp:wrapPolygon>
            </wp:wrapThrough>
            <wp:docPr id="2" name="Picture 5" descr="E-Sig-DOC-Logo">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Picture 5" descr="E-Sig-DOC-Logo">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685" cy="87312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64610">
        <w:rPr>
          <w:rFonts w:ascii="Century Gothic" w:hAnsi="Century Gothic" w:cs="Arial"/>
          <w:b/>
          <w:noProof/>
          <w:spacing w:val="-2"/>
          <w:lang w:eastAsia="en-US"/>
        </w:rPr>
        <w:drawing>
          <wp:anchor distT="0" distB="0" distL="114300" distR="114300" simplePos="0" relativeHeight="251660288" behindDoc="0" locked="0" layoutInCell="1" allowOverlap="1" wp14:anchorId="516F3CCC" wp14:editId="2EB3FAF9">
            <wp:simplePos x="0" y="0"/>
            <wp:positionH relativeFrom="column">
              <wp:posOffset>4164015</wp:posOffset>
            </wp:positionH>
            <wp:positionV relativeFrom="paragraph">
              <wp:posOffset>204470</wp:posOffset>
            </wp:positionV>
            <wp:extent cx="1050317" cy="105031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RA Image_400x4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0317" cy="1050317"/>
                    </a:xfrm>
                    <a:prstGeom prst="rect">
                      <a:avLst/>
                    </a:prstGeom>
                  </pic:spPr>
                </pic:pic>
              </a:graphicData>
            </a:graphic>
          </wp:anchor>
        </w:drawing>
      </w:r>
    </w:p>
    <w:sectPr w:rsidR="005620A2" w:rsidRPr="000C05FE" w:rsidSect="000C05FE">
      <w:headerReference w:type="default" r:id="rId15"/>
      <w:footerReference w:type="even" r:id="rId16"/>
      <w:footerReference w:type="default" r:id="rId17"/>
      <w:pgSz w:w="12240" w:h="15840"/>
      <w:pgMar w:top="1080" w:right="1800" w:bottom="126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218D" w14:textId="77777777" w:rsidR="00295DBF" w:rsidRDefault="00295DBF">
      <w:pPr>
        <w:spacing w:after="0" w:line="240" w:lineRule="auto"/>
      </w:pPr>
      <w:r>
        <w:separator/>
      </w:r>
    </w:p>
  </w:endnote>
  <w:endnote w:type="continuationSeparator" w:id="0">
    <w:p w14:paraId="1F3FC58B" w14:textId="77777777" w:rsidR="00295DBF" w:rsidRDefault="0029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FE73" w14:textId="77777777" w:rsidR="00295DBF" w:rsidRDefault="00295DBF">
    <w:pPr>
      <w:pStyle w:val="Footer"/>
    </w:pPr>
  </w:p>
  <w:p w14:paraId="3A72600E" w14:textId="77777777" w:rsidR="00295DBF" w:rsidRDefault="00295D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9E2C" w14:textId="625C412B" w:rsidR="00295DBF" w:rsidRPr="0045340A" w:rsidRDefault="00607CD2" w:rsidP="00274A41">
    <w:pPr>
      <w:pStyle w:val="Footer"/>
      <w:tabs>
        <w:tab w:val="clear" w:pos="4680"/>
        <w:tab w:val="clear" w:pos="9360"/>
        <w:tab w:val="left" w:pos="4050"/>
      </w:tabs>
      <w:ind w:left="-450" w:right="-720"/>
      <w:rPr>
        <w:sz w:val="20"/>
      </w:rPr>
    </w:pPr>
    <w:r>
      <w:rPr>
        <w:sz w:val="20"/>
      </w:rPr>
      <w:t xml:space="preserve">(v. </w:t>
    </w:r>
    <w:r w:rsidR="004664FF">
      <w:rPr>
        <w:sz w:val="20"/>
      </w:rPr>
      <w:t>June</w:t>
    </w:r>
    <w:r w:rsidR="00256C24">
      <w:rPr>
        <w:sz w:val="20"/>
      </w:rPr>
      <w:t xml:space="preserve"> 2019)</w:t>
    </w:r>
    <w:r w:rsidR="00295DBF">
      <w:rPr>
        <w:noProof/>
        <w:sz w:val="20"/>
        <w:lang w:eastAsia="en-US"/>
      </w:rPr>
      <w:tab/>
    </w:r>
    <w:r w:rsidR="00295DBF" w:rsidRPr="00CA5B5B">
      <w:rPr>
        <w:sz w:val="20"/>
      </w:rPr>
      <w:fldChar w:fldCharType="begin"/>
    </w:r>
    <w:r w:rsidR="00295DBF" w:rsidRPr="00CA5B5B">
      <w:rPr>
        <w:sz w:val="20"/>
      </w:rPr>
      <w:instrText xml:space="preserve"> PAGE </w:instrText>
    </w:r>
    <w:r w:rsidR="00295DBF" w:rsidRPr="00CA5B5B">
      <w:rPr>
        <w:sz w:val="20"/>
      </w:rPr>
      <w:fldChar w:fldCharType="separate"/>
    </w:r>
    <w:r>
      <w:rPr>
        <w:noProof/>
        <w:sz w:val="20"/>
      </w:rPr>
      <w:t>2</w:t>
    </w:r>
    <w:r w:rsidR="00295DBF" w:rsidRPr="00CA5B5B">
      <w:rPr>
        <w:noProof/>
        <w:sz w:val="20"/>
      </w:rPr>
      <w:fldChar w:fldCharType="end"/>
    </w:r>
    <w:r w:rsidR="00295DBF">
      <w:rPr>
        <w:noProof/>
      </w:rPr>
      <w:tab/>
    </w:r>
    <w:r w:rsidR="00295DB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B5347" w14:textId="77777777" w:rsidR="00295DBF" w:rsidRDefault="00295DBF">
      <w:pPr>
        <w:spacing w:after="0" w:line="240" w:lineRule="auto"/>
      </w:pPr>
      <w:r>
        <w:separator/>
      </w:r>
    </w:p>
  </w:footnote>
  <w:footnote w:type="continuationSeparator" w:id="0">
    <w:p w14:paraId="34F56D4D" w14:textId="77777777" w:rsidR="00295DBF" w:rsidRDefault="00295DBF">
      <w:pPr>
        <w:spacing w:after="0" w:line="240" w:lineRule="auto"/>
      </w:pPr>
      <w:r>
        <w:continuationSeparator/>
      </w:r>
    </w:p>
  </w:footnote>
  <w:footnote w:id="1">
    <w:p w14:paraId="7B8D1E96" w14:textId="0207716F" w:rsidR="00295DBF" w:rsidRPr="00BF077C" w:rsidRDefault="00295DBF" w:rsidP="00295DBF">
      <w:pPr>
        <w:pStyle w:val="FootnoteText"/>
        <w:rPr>
          <w:rFonts w:asciiTheme="minorHAnsi" w:hAnsiTheme="minorHAnsi"/>
        </w:rPr>
      </w:pPr>
      <w:r w:rsidRPr="004C7871">
        <w:rPr>
          <w:rStyle w:val="FootnoteReference"/>
          <w:rFonts w:ascii="Arial Narrow" w:hAnsi="Arial Narrow"/>
          <w:sz w:val="18"/>
          <w:szCs w:val="18"/>
        </w:rPr>
        <w:footnoteRef/>
      </w:r>
      <w:r w:rsidRPr="004C7871">
        <w:rPr>
          <w:rFonts w:ascii="Arial Narrow" w:hAnsi="Arial Narrow"/>
          <w:sz w:val="18"/>
          <w:szCs w:val="18"/>
        </w:rPr>
        <w:t xml:space="preserve"> </w:t>
      </w:r>
      <w:r w:rsidRPr="004C7871">
        <w:rPr>
          <w:rFonts w:ascii="Arial Narrow" w:eastAsiaTheme="minorHAnsi" w:hAnsi="Arial Narrow" w:cstheme="minorHAnsi"/>
          <w:sz w:val="18"/>
          <w:szCs w:val="18"/>
          <w:lang w:eastAsia="ja-JP"/>
        </w:rPr>
        <w:t xml:space="preserve">Refer to Section 2 of the </w:t>
      </w:r>
      <w:r w:rsidR="00274A41">
        <w:rPr>
          <w:rFonts w:ascii="Arial Narrow" w:hAnsi="Arial Narrow"/>
          <w:sz w:val="18"/>
        </w:rPr>
        <w:t xml:space="preserve">ALMP </w:t>
      </w:r>
      <w:r w:rsidRPr="004C7871">
        <w:rPr>
          <w:rFonts w:ascii="Arial Narrow" w:hAnsi="Arial Narrow"/>
          <w:sz w:val="18"/>
        </w:rPr>
        <w:t>Guidelines</w:t>
      </w:r>
      <w:r w:rsidRPr="004C7871">
        <w:rPr>
          <w:rFonts w:ascii="Arial Narrow" w:eastAsiaTheme="minorHAnsi" w:hAnsi="Arial Narrow" w:cstheme="minorHAnsi"/>
          <w:sz w:val="18"/>
          <w:szCs w:val="18"/>
          <w:lang w:eastAsia="ja-JP"/>
        </w:rPr>
        <w:t xml:space="preserve"> for a complete list of “Eligible Applicants”.</w:t>
      </w:r>
    </w:p>
  </w:footnote>
  <w:footnote w:id="2">
    <w:p w14:paraId="5B1C71B4" w14:textId="1BF9C908" w:rsidR="00D4662F" w:rsidRPr="004C7871" w:rsidRDefault="00D4662F" w:rsidP="00295DBF">
      <w:pPr>
        <w:spacing w:after="0" w:line="240" w:lineRule="auto"/>
        <w:rPr>
          <w:rFonts w:ascii="Arial Narrow" w:hAnsi="Arial Narrow"/>
          <w:sz w:val="18"/>
          <w:szCs w:val="18"/>
        </w:rPr>
      </w:pPr>
      <w:r w:rsidRPr="004C7871">
        <w:rPr>
          <w:rStyle w:val="FootnoteReference"/>
          <w:rFonts w:ascii="Arial Narrow" w:hAnsi="Arial Narrow"/>
          <w:color w:val="000000" w:themeColor="text1"/>
          <w:sz w:val="18"/>
          <w:szCs w:val="18"/>
        </w:rPr>
        <w:footnoteRef/>
      </w:r>
      <w:r w:rsidRPr="004C7871">
        <w:rPr>
          <w:rFonts w:ascii="Arial Narrow" w:hAnsi="Arial Narrow"/>
          <w:color w:val="000000" w:themeColor="text1"/>
          <w:sz w:val="18"/>
          <w:szCs w:val="18"/>
        </w:rPr>
        <w:t xml:space="preserve"> </w:t>
      </w:r>
      <w:r>
        <w:rPr>
          <w:rFonts w:ascii="Arial Narrow" w:hAnsi="Arial Narrow"/>
          <w:color w:val="000000" w:themeColor="text1"/>
          <w:sz w:val="18"/>
          <w:szCs w:val="18"/>
        </w:rPr>
        <w:t>Important Farmland a</w:t>
      </w:r>
      <w:r w:rsidRPr="004C7871">
        <w:rPr>
          <w:rFonts w:ascii="Arial Narrow" w:hAnsi="Arial Narrow"/>
          <w:color w:val="000000" w:themeColor="text1"/>
          <w:sz w:val="18"/>
          <w:szCs w:val="18"/>
        </w:rPr>
        <w:t xml:space="preserve">s mapped by the California Department of Conservation </w:t>
      </w:r>
      <w:hyperlink r:id="rId1" w:history="1">
        <w:r w:rsidRPr="004C7871">
          <w:rPr>
            <w:rStyle w:val="Hyperlink"/>
            <w:rFonts w:ascii="Arial Narrow" w:hAnsi="Arial Narrow" w:cs="Arial"/>
            <w:color w:val="000000" w:themeColor="text1"/>
            <w:sz w:val="18"/>
            <w:szCs w:val="18"/>
          </w:rPr>
          <w:t>Farmland Mapping and Monitoring Program</w:t>
        </w:r>
      </w:hyperlink>
      <w:r w:rsidRPr="004C7871">
        <w:rPr>
          <w:rFonts w:ascii="Arial Narrow" w:hAnsi="Arial Narrow"/>
          <w:color w:val="000000" w:themeColor="text1"/>
          <w:sz w:val="18"/>
          <w:szCs w:val="18"/>
        </w:rPr>
        <w:t>.</w:t>
      </w:r>
    </w:p>
  </w:footnote>
  <w:footnote w:id="3">
    <w:p w14:paraId="6D42E446" w14:textId="77777777" w:rsidR="00295DBF" w:rsidRPr="00583F85" w:rsidRDefault="00295DBF" w:rsidP="00295DBF">
      <w:pPr>
        <w:spacing w:after="0"/>
        <w:rPr>
          <w:sz w:val="20"/>
        </w:rPr>
      </w:pPr>
      <w:r w:rsidRPr="004C7871">
        <w:rPr>
          <w:rStyle w:val="FootnoteReference"/>
          <w:rFonts w:ascii="Arial Narrow" w:hAnsi="Arial Narrow"/>
          <w:color w:val="000000" w:themeColor="text1"/>
          <w:sz w:val="18"/>
          <w:szCs w:val="18"/>
        </w:rPr>
        <w:footnoteRef/>
      </w:r>
      <w:r w:rsidRPr="004C7871">
        <w:rPr>
          <w:rFonts w:ascii="Arial Narrow" w:hAnsi="Arial Narrow"/>
          <w:color w:val="000000" w:themeColor="text1"/>
          <w:sz w:val="18"/>
          <w:szCs w:val="18"/>
        </w:rPr>
        <w:t xml:space="preserve"> Please confirm this information with the relevant County Planning Department.</w:t>
      </w:r>
      <w:r w:rsidRPr="00583F85">
        <w:rPr>
          <w:color w:val="000000" w:themeColor="text1"/>
          <w:sz w:val="20"/>
        </w:rPr>
        <w:t xml:space="preserve"> </w:t>
      </w:r>
    </w:p>
  </w:footnote>
  <w:footnote w:id="4">
    <w:p w14:paraId="3A3C421F" w14:textId="2B4CE7F7" w:rsidR="00295DBF" w:rsidRPr="004C7871" w:rsidRDefault="00295DBF" w:rsidP="00295DBF">
      <w:pPr>
        <w:pStyle w:val="FootnoteText"/>
        <w:rPr>
          <w:rFonts w:ascii="Arial Narrow" w:hAnsi="Arial Narrow"/>
          <w:sz w:val="18"/>
        </w:rPr>
      </w:pPr>
      <w:r w:rsidRPr="004C7871">
        <w:rPr>
          <w:rStyle w:val="FootnoteReference"/>
          <w:rFonts w:ascii="Arial Narrow" w:hAnsi="Arial Narrow"/>
          <w:sz w:val="18"/>
        </w:rPr>
        <w:footnoteRef/>
      </w:r>
      <w:r w:rsidRPr="004C7871">
        <w:rPr>
          <w:rFonts w:ascii="Arial Narrow" w:hAnsi="Arial Narrow"/>
          <w:sz w:val="18"/>
        </w:rPr>
        <w:t xml:space="preserve"> The term “building envelope”, also known as a farmstead area, refers to an area delineated in the easement within which the structures on the property are located and building may occur.  Building envelopes must be designated around existing residences, as well as sites for proposed future residences.  Applicants </w:t>
      </w:r>
      <w:r w:rsidR="00B94D3A">
        <w:rPr>
          <w:rFonts w:ascii="Arial Narrow" w:hAnsi="Arial Narrow"/>
          <w:sz w:val="18"/>
        </w:rPr>
        <w:t>must</w:t>
      </w:r>
      <w:r w:rsidRPr="004C7871">
        <w:rPr>
          <w:rFonts w:ascii="Arial Narrow" w:hAnsi="Arial Narrow"/>
          <w:sz w:val="18"/>
        </w:rPr>
        <w:t xml:space="preserve"> submit a map showing the general location, size and shape of existing</w:t>
      </w:r>
      <w:r>
        <w:rPr>
          <w:rFonts w:ascii="Arial Narrow" w:hAnsi="Arial Narrow"/>
          <w:sz w:val="18"/>
        </w:rPr>
        <w:t xml:space="preserve"> or proposed</w:t>
      </w:r>
      <w:r w:rsidRPr="004C7871">
        <w:rPr>
          <w:rFonts w:ascii="Arial Narrow" w:hAnsi="Arial Narrow"/>
          <w:sz w:val="18"/>
        </w:rPr>
        <w:t xml:space="preserve"> building envelopes.</w:t>
      </w:r>
    </w:p>
  </w:footnote>
  <w:footnote w:id="5">
    <w:p w14:paraId="34C1804B" w14:textId="7ED8B66E" w:rsidR="00295DBF" w:rsidRPr="00486A8F" w:rsidRDefault="00295DBF" w:rsidP="00295DBF">
      <w:pPr>
        <w:pStyle w:val="FootnoteText"/>
        <w:ind w:right="-540"/>
        <w:rPr>
          <w:rFonts w:asciiTheme="minorHAnsi" w:eastAsiaTheme="minorHAnsi" w:hAnsiTheme="minorHAnsi" w:cstheme="minorHAnsi"/>
          <w:sz w:val="18"/>
          <w:szCs w:val="18"/>
          <w:lang w:eastAsia="ja-JP"/>
        </w:rPr>
      </w:pPr>
      <w:r w:rsidRPr="004C7871">
        <w:rPr>
          <w:rStyle w:val="FootnoteReference"/>
          <w:rFonts w:ascii="Arial Narrow" w:hAnsi="Arial Narrow"/>
        </w:rPr>
        <w:footnoteRef/>
      </w:r>
      <w:r w:rsidRPr="004C7871">
        <w:rPr>
          <w:rFonts w:ascii="Arial Narrow" w:hAnsi="Arial Narrow"/>
        </w:rPr>
        <w:t xml:space="preserve"> </w:t>
      </w:r>
      <w:r w:rsidRPr="004C7871">
        <w:rPr>
          <w:rFonts w:ascii="Arial Narrow" w:eastAsiaTheme="minorHAnsi" w:hAnsi="Arial Narrow" w:cstheme="minorHAnsi"/>
          <w:sz w:val="18"/>
          <w:szCs w:val="18"/>
          <w:lang w:eastAsia="ja-JP"/>
        </w:rPr>
        <w:t xml:space="preserve">Other </w:t>
      </w:r>
      <w:r w:rsidR="00286FB3">
        <w:rPr>
          <w:rFonts w:ascii="Arial Narrow" w:eastAsiaTheme="minorHAnsi" w:hAnsi="Arial Narrow" w:cstheme="minorHAnsi"/>
          <w:sz w:val="18"/>
          <w:szCs w:val="18"/>
          <w:lang w:eastAsia="ja-JP"/>
        </w:rPr>
        <w:t>reserved rights</w:t>
      </w:r>
      <w:r w:rsidR="00286FB3" w:rsidRPr="004C7871">
        <w:rPr>
          <w:rFonts w:ascii="Arial Narrow" w:eastAsiaTheme="minorHAnsi" w:hAnsi="Arial Narrow" w:cstheme="minorHAnsi"/>
          <w:sz w:val="18"/>
          <w:szCs w:val="18"/>
          <w:lang w:eastAsia="ja-JP"/>
        </w:rPr>
        <w:t xml:space="preserve"> </w:t>
      </w:r>
      <w:r w:rsidRPr="004C7871">
        <w:rPr>
          <w:rFonts w:ascii="Arial Narrow" w:eastAsiaTheme="minorHAnsi" w:hAnsi="Arial Narrow" w:cstheme="minorHAnsi"/>
          <w:sz w:val="18"/>
          <w:szCs w:val="18"/>
          <w:lang w:eastAsia="ja-JP"/>
        </w:rPr>
        <w:t>listed here are subject to review and approval by the Department. In order to be consid</w:t>
      </w:r>
      <w:r w:rsidR="00A16A85">
        <w:rPr>
          <w:rFonts w:ascii="Arial Narrow" w:eastAsiaTheme="minorHAnsi" w:hAnsi="Arial Narrow" w:cstheme="minorHAnsi"/>
          <w:sz w:val="18"/>
          <w:szCs w:val="18"/>
          <w:lang w:eastAsia="ja-JP"/>
        </w:rPr>
        <w:t xml:space="preserve">ered in the easement, other </w:t>
      </w:r>
      <w:r w:rsidR="00286FB3">
        <w:rPr>
          <w:rFonts w:ascii="Arial Narrow" w:eastAsiaTheme="minorHAnsi" w:hAnsi="Arial Narrow" w:cstheme="minorHAnsi"/>
          <w:sz w:val="18"/>
          <w:szCs w:val="18"/>
          <w:lang w:eastAsia="ja-JP"/>
        </w:rPr>
        <w:t>reserved rights</w:t>
      </w:r>
      <w:r w:rsidR="00286FB3" w:rsidRPr="004C7871">
        <w:rPr>
          <w:rFonts w:ascii="Arial Narrow" w:eastAsiaTheme="minorHAnsi" w:hAnsi="Arial Narrow" w:cstheme="minorHAnsi"/>
          <w:sz w:val="18"/>
          <w:szCs w:val="18"/>
          <w:lang w:eastAsia="ja-JP"/>
        </w:rPr>
        <w:t xml:space="preserve"> </w:t>
      </w:r>
      <w:r w:rsidRPr="004C7871">
        <w:rPr>
          <w:rFonts w:ascii="Arial Narrow" w:eastAsiaTheme="minorHAnsi" w:hAnsi="Arial Narrow" w:cstheme="minorHAnsi"/>
          <w:sz w:val="18"/>
          <w:szCs w:val="18"/>
          <w:lang w:eastAsia="ja-JP"/>
        </w:rPr>
        <w:t>must be included here.</w:t>
      </w:r>
      <w:r w:rsidRPr="00486A8F">
        <w:rPr>
          <w:rFonts w:asciiTheme="minorHAnsi" w:eastAsiaTheme="minorHAnsi" w:hAnsiTheme="minorHAnsi" w:cstheme="minorHAnsi"/>
          <w:sz w:val="18"/>
          <w:szCs w:val="18"/>
          <w:lang w:eastAsia="ja-JP"/>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525A" w14:textId="474F7110" w:rsidR="00295DBF" w:rsidRDefault="00295DBF">
    <w:pPr>
      <w:pStyle w:val="Header"/>
    </w:pPr>
    <w:r>
      <w:ptab w:relativeTo="margin" w:alignment="right" w:leader="none"/>
    </w:r>
  </w:p>
  <w:p w14:paraId="27A95B9F" w14:textId="75896873" w:rsidR="00607CD2" w:rsidRDefault="00607CD2" w:rsidP="00607CD2">
    <w:pPr>
      <w:spacing w:after="0" w:line="240" w:lineRule="auto"/>
      <w:ind w:left="-446"/>
      <w:rPr>
        <w:rFonts w:ascii="Arial Narrow" w:hAnsi="Arial Narrow"/>
      </w:rPr>
    </w:pPr>
    <w:r>
      <w:rPr>
        <w:rFonts w:ascii="Arial Narrow" w:hAnsi="Arial Narrow"/>
      </w:rPr>
      <w:t>Agricultural Land Mitigation Program</w:t>
    </w:r>
  </w:p>
  <w:p w14:paraId="26D8ED99" w14:textId="4CAC21A8" w:rsidR="00295DBF" w:rsidRDefault="001315C6" w:rsidP="00607CD2">
    <w:pPr>
      <w:spacing w:after="0" w:line="240" w:lineRule="auto"/>
      <w:ind w:left="-446"/>
      <w:rPr>
        <w:rFonts w:ascii="Arial Narrow" w:hAnsi="Arial Narrow"/>
      </w:rPr>
    </w:pPr>
    <w:r>
      <w:rPr>
        <w:rFonts w:ascii="Arial Narrow" w:hAnsi="Arial Narrow"/>
      </w:rPr>
      <w:t>Preproposal Worksheet</w:t>
    </w:r>
  </w:p>
  <w:p w14:paraId="355EA213" w14:textId="77777777" w:rsidR="00607CD2" w:rsidRPr="00295DBF" w:rsidRDefault="00607CD2" w:rsidP="00607CD2">
    <w:pPr>
      <w:spacing w:after="0" w:line="240" w:lineRule="auto"/>
      <w:ind w:left="-446"/>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076"/>
    <w:multiLevelType w:val="hybridMultilevel"/>
    <w:tmpl w:val="2F3ED714"/>
    <w:lvl w:ilvl="0" w:tplc="04090003">
      <w:start w:val="1"/>
      <w:numFmt w:val="bullet"/>
      <w:lvlText w:val="o"/>
      <w:lvlJc w:val="left"/>
      <w:pPr>
        <w:ind w:left="720" w:hanging="360"/>
      </w:pPr>
      <w:rPr>
        <w:rFonts w:ascii="Courier New" w:hAnsi="Courier New" w:cs="Courier New" w:hint="default"/>
        <w:b/>
        <w:color w:val="414751"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77DAA"/>
    <w:multiLevelType w:val="hybridMultilevel"/>
    <w:tmpl w:val="753CEE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1777A"/>
    <w:multiLevelType w:val="hybridMultilevel"/>
    <w:tmpl w:val="AA5AC7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7ABE"/>
    <w:multiLevelType w:val="hybridMultilevel"/>
    <w:tmpl w:val="5184B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71012"/>
    <w:multiLevelType w:val="hybridMultilevel"/>
    <w:tmpl w:val="7F321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6" w15:restartNumberingAfterBreak="0">
    <w:nsid w:val="0CB110F2"/>
    <w:multiLevelType w:val="hybridMultilevel"/>
    <w:tmpl w:val="7F321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345D"/>
    <w:multiLevelType w:val="hybridMultilevel"/>
    <w:tmpl w:val="0AD613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9130C"/>
    <w:multiLevelType w:val="hybridMultilevel"/>
    <w:tmpl w:val="DE3C5B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0" w15:restartNumberingAfterBreak="0">
    <w:nsid w:val="1FCB65FA"/>
    <w:multiLevelType w:val="hybridMultilevel"/>
    <w:tmpl w:val="13063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B7C55"/>
    <w:multiLevelType w:val="hybridMultilevel"/>
    <w:tmpl w:val="67A0D5D6"/>
    <w:lvl w:ilvl="0" w:tplc="F50C7380">
      <w:numFmt w:val="bullet"/>
      <w:lvlText w:val="•"/>
      <w:lvlJc w:val="left"/>
      <w:pPr>
        <w:ind w:left="1080" w:hanging="720"/>
      </w:pPr>
      <w:rPr>
        <w:rFonts w:ascii="Corbel" w:eastAsiaTheme="minorHAnsi" w:hAnsi="Corbe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144A3"/>
    <w:multiLevelType w:val="hybridMultilevel"/>
    <w:tmpl w:val="EC9469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13215"/>
    <w:multiLevelType w:val="hybridMultilevel"/>
    <w:tmpl w:val="31DE7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30A5B"/>
    <w:multiLevelType w:val="hybridMultilevel"/>
    <w:tmpl w:val="5A0CEA08"/>
    <w:lvl w:ilvl="0" w:tplc="04090001">
      <w:start w:val="1"/>
      <w:numFmt w:val="bullet"/>
      <w:lvlText w:val=""/>
      <w:lvlJc w:val="left"/>
      <w:pPr>
        <w:ind w:left="1080" w:hanging="360"/>
      </w:pPr>
      <w:rPr>
        <w:rFonts w:ascii="Symbol" w:hAnsi="Symbol" w:hint="default"/>
        <w:b/>
        <w:color w:val="414751"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3F107E"/>
    <w:multiLevelType w:val="hybridMultilevel"/>
    <w:tmpl w:val="DBAAA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B597C"/>
    <w:multiLevelType w:val="hybridMultilevel"/>
    <w:tmpl w:val="51383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44A85"/>
    <w:multiLevelType w:val="hybridMultilevel"/>
    <w:tmpl w:val="09926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753C3"/>
    <w:multiLevelType w:val="hybridMultilevel"/>
    <w:tmpl w:val="5AB06D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C1EF4"/>
    <w:multiLevelType w:val="hybridMultilevel"/>
    <w:tmpl w:val="8B0CC28E"/>
    <w:lvl w:ilvl="0" w:tplc="04090009">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15:restartNumberingAfterBreak="0">
    <w:nsid w:val="5FCE3B2D"/>
    <w:multiLevelType w:val="hybridMultilevel"/>
    <w:tmpl w:val="CD803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E17E61"/>
    <w:multiLevelType w:val="hybridMultilevel"/>
    <w:tmpl w:val="338274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57BFB"/>
    <w:multiLevelType w:val="hybridMultilevel"/>
    <w:tmpl w:val="1EEA6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259E3"/>
    <w:multiLevelType w:val="hybridMultilevel"/>
    <w:tmpl w:val="68223EC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D2628"/>
    <w:multiLevelType w:val="hybridMultilevel"/>
    <w:tmpl w:val="2D78D648"/>
    <w:lvl w:ilvl="0" w:tplc="EAF440B0">
      <w:start w:val="1"/>
      <w:numFmt w:val="bullet"/>
      <w:lvlText w:val=""/>
      <w:lvlJc w:val="left"/>
      <w:pPr>
        <w:ind w:left="1080" w:hanging="360"/>
      </w:pPr>
      <w:rPr>
        <w:rFonts w:ascii="Symbol" w:eastAsiaTheme="minorHAnsi" w:hAnsi="Symbol" w:cstheme="minorHAnsi" w:hint="default"/>
        <w:b/>
        <w:color w:val="414751" w:themeColor="tex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3878B7"/>
    <w:multiLevelType w:val="hybridMultilevel"/>
    <w:tmpl w:val="A75A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F705B"/>
    <w:multiLevelType w:val="hybridMultilevel"/>
    <w:tmpl w:val="4D4E2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6126B"/>
    <w:multiLevelType w:val="hybridMultilevel"/>
    <w:tmpl w:val="9E9410F0"/>
    <w:lvl w:ilvl="0" w:tplc="C0143F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A06C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C60536"/>
    <w:multiLevelType w:val="hybridMultilevel"/>
    <w:tmpl w:val="BCA230A2"/>
    <w:lvl w:ilvl="0" w:tplc="035AD71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B6D47"/>
    <w:multiLevelType w:val="hybridMultilevel"/>
    <w:tmpl w:val="29AC2048"/>
    <w:lvl w:ilvl="0" w:tplc="04090003">
      <w:start w:val="1"/>
      <w:numFmt w:val="bullet"/>
      <w:lvlText w:val="o"/>
      <w:lvlJc w:val="left"/>
      <w:pPr>
        <w:ind w:left="720" w:hanging="360"/>
      </w:pPr>
      <w:rPr>
        <w:rFonts w:ascii="Courier New" w:hAnsi="Courier New" w:cs="Courier New" w:hint="default"/>
        <w:b/>
        <w:color w:val="414751"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65E5C"/>
    <w:multiLevelType w:val="hybridMultilevel"/>
    <w:tmpl w:val="604CB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75891"/>
    <w:multiLevelType w:val="hybridMultilevel"/>
    <w:tmpl w:val="1C261D26"/>
    <w:lvl w:ilvl="0" w:tplc="F50C7380">
      <w:numFmt w:val="bullet"/>
      <w:lvlText w:val="•"/>
      <w:lvlJc w:val="left"/>
      <w:pPr>
        <w:ind w:left="1080" w:hanging="720"/>
      </w:pPr>
      <w:rPr>
        <w:rFonts w:ascii="Corbel" w:eastAsiaTheme="minorHAnsi" w:hAnsi="Corbe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11"/>
  </w:num>
  <w:num w:numId="5">
    <w:abstractNumId w:val="2"/>
  </w:num>
  <w:num w:numId="6">
    <w:abstractNumId w:val="32"/>
  </w:num>
  <w:num w:numId="7">
    <w:abstractNumId w:val="12"/>
  </w:num>
  <w:num w:numId="8">
    <w:abstractNumId w:val="26"/>
  </w:num>
  <w:num w:numId="9">
    <w:abstractNumId w:val="21"/>
  </w:num>
  <w:num w:numId="10">
    <w:abstractNumId w:val="7"/>
  </w:num>
  <w:num w:numId="11">
    <w:abstractNumId w:val="22"/>
  </w:num>
  <w:num w:numId="12">
    <w:abstractNumId w:val="13"/>
  </w:num>
  <w:num w:numId="13">
    <w:abstractNumId w:val="8"/>
  </w:num>
  <w:num w:numId="14">
    <w:abstractNumId w:val="30"/>
  </w:num>
  <w:num w:numId="15">
    <w:abstractNumId w:val="0"/>
  </w:num>
  <w:num w:numId="16">
    <w:abstractNumId w:val="28"/>
  </w:num>
  <w:num w:numId="17">
    <w:abstractNumId w:val="17"/>
  </w:num>
  <w:num w:numId="18">
    <w:abstractNumId w:val="18"/>
  </w:num>
  <w:num w:numId="19">
    <w:abstractNumId w:val="16"/>
  </w:num>
  <w:num w:numId="20">
    <w:abstractNumId w:val="23"/>
  </w:num>
  <w:num w:numId="21">
    <w:abstractNumId w:val="3"/>
  </w:num>
  <w:num w:numId="22">
    <w:abstractNumId w:val="24"/>
  </w:num>
  <w:num w:numId="23">
    <w:abstractNumId w:val="31"/>
  </w:num>
  <w:num w:numId="24">
    <w:abstractNumId w:val="19"/>
  </w:num>
  <w:num w:numId="25">
    <w:abstractNumId w:val="1"/>
  </w:num>
  <w:num w:numId="26">
    <w:abstractNumId w:val="27"/>
  </w:num>
  <w:num w:numId="27">
    <w:abstractNumId w:val="20"/>
  </w:num>
  <w:num w:numId="28">
    <w:abstractNumId w:val="25"/>
  </w:num>
  <w:num w:numId="29">
    <w:abstractNumId w:val="14"/>
  </w:num>
  <w:num w:numId="30">
    <w:abstractNumId w:val="10"/>
  </w:num>
  <w:num w:numId="31">
    <w:abstractNumId w:val="29"/>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8C"/>
    <w:rsid w:val="000010F1"/>
    <w:rsid w:val="00001257"/>
    <w:rsid w:val="000028C8"/>
    <w:rsid w:val="00010FCE"/>
    <w:rsid w:val="00012799"/>
    <w:rsid w:val="000316C5"/>
    <w:rsid w:val="0003245D"/>
    <w:rsid w:val="000325FD"/>
    <w:rsid w:val="00036445"/>
    <w:rsid w:val="00042984"/>
    <w:rsid w:val="0004419A"/>
    <w:rsid w:val="00044F35"/>
    <w:rsid w:val="00060D0B"/>
    <w:rsid w:val="00063EE4"/>
    <w:rsid w:val="00066E51"/>
    <w:rsid w:val="00073457"/>
    <w:rsid w:val="000736AB"/>
    <w:rsid w:val="00073E95"/>
    <w:rsid w:val="0007722A"/>
    <w:rsid w:val="0008036E"/>
    <w:rsid w:val="00083BA5"/>
    <w:rsid w:val="00084C48"/>
    <w:rsid w:val="00084E03"/>
    <w:rsid w:val="00087347"/>
    <w:rsid w:val="00092DA7"/>
    <w:rsid w:val="00094450"/>
    <w:rsid w:val="000947E5"/>
    <w:rsid w:val="000A1E37"/>
    <w:rsid w:val="000B098E"/>
    <w:rsid w:val="000B5BC7"/>
    <w:rsid w:val="000C05FE"/>
    <w:rsid w:val="000C1086"/>
    <w:rsid w:val="000C1B7F"/>
    <w:rsid w:val="000C31C3"/>
    <w:rsid w:val="000C40B1"/>
    <w:rsid w:val="000D0EE0"/>
    <w:rsid w:val="000D1DD7"/>
    <w:rsid w:val="000D3B2A"/>
    <w:rsid w:val="000D6533"/>
    <w:rsid w:val="000D67AF"/>
    <w:rsid w:val="000E05E9"/>
    <w:rsid w:val="000E6CDF"/>
    <w:rsid w:val="000E6E52"/>
    <w:rsid w:val="00106E91"/>
    <w:rsid w:val="00112731"/>
    <w:rsid w:val="00114C9D"/>
    <w:rsid w:val="001157D8"/>
    <w:rsid w:val="00120432"/>
    <w:rsid w:val="00122AD3"/>
    <w:rsid w:val="0012399B"/>
    <w:rsid w:val="001315C6"/>
    <w:rsid w:val="00132130"/>
    <w:rsid w:val="001437A4"/>
    <w:rsid w:val="00153411"/>
    <w:rsid w:val="0015610B"/>
    <w:rsid w:val="00156510"/>
    <w:rsid w:val="00160139"/>
    <w:rsid w:val="00160481"/>
    <w:rsid w:val="00161A73"/>
    <w:rsid w:val="00164839"/>
    <w:rsid w:val="00167EDD"/>
    <w:rsid w:val="00172B13"/>
    <w:rsid w:val="001741AF"/>
    <w:rsid w:val="001776F8"/>
    <w:rsid w:val="00183F12"/>
    <w:rsid w:val="00191025"/>
    <w:rsid w:val="0019515B"/>
    <w:rsid w:val="001A0369"/>
    <w:rsid w:val="001B19B8"/>
    <w:rsid w:val="001B2E02"/>
    <w:rsid w:val="001B4D8C"/>
    <w:rsid w:val="001B4F47"/>
    <w:rsid w:val="001C1A4E"/>
    <w:rsid w:val="001C20E2"/>
    <w:rsid w:val="001C381A"/>
    <w:rsid w:val="001C3967"/>
    <w:rsid w:val="001D2088"/>
    <w:rsid w:val="001D3382"/>
    <w:rsid w:val="001D679E"/>
    <w:rsid w:val="001E1ED5"/>
    <w:rsid w:val="001E41DB"/>
    <w:rsid w:val="001E4E76"/>
    <w:rsid w:val="001F1C69"/>
    <w:rsid w:val="002031D4"/>
    <w:rsid w:val="002073B9"/>
    <w:rsid w:val="002101FF"/>
    <w:rsid w:val="002107E6"/>
    <w:rsid w:val="00217F95"/>
    <w:rsid w:val="00221D8E"/>
    <w:rsid w:val="00241845"/>
    <w:rsid w:val="00245A5F"/>
    <w:rsid w:val="00245BE8"/>
    <w:rsid w:val="00247B61"/>
    <w:rsid w:val="00253463"/>
    <w:rsid w:val="00256C24"/>
    <w:rsid w:val="00262258"/>
    <w:rsid w:val="002672F7"/>
    <w:rsid w:val="0027403F"/>
    <w:rsid w:val="00274A41"/>
    <w:rsid w:val="00280ABA"/>
    <w:rsid w:val="002813BB"/>
    <w:rsid w:val="00281877"/>
    <w:rsid w:val="00282340"/>
    <w:rsid w:val="0028352F"/>
    <w:rsid w:val="00286FB3"/>
    <w:rsid w:val="00293403"/>
    <w:rsid w:val="00295DBF"/>
    <w:rsid w:val="002A1545"/>
    <w:rsid w:val="002A658B"/>
    <w:rsid w:val="002B3102"/>
    <w:rsid w:val="002B376A"/>
    <w:rsid w:val="002B43B0"/>
    <w:rsid w:val="002B4687"/>
    <w:rsid w:val="002B476B"/>
    <w:rsid w:val="002B6154"/>
    <w:rsid w:val="002C315C"/>
    <w:rsid w:val="002C57DA"/>
    <w:rsid w:val="002C6732"/>
    <w:rsid w:val="002C687F"/>
    <w:rsid w:val="002D0E19"/>
    <w:rsid w:val="002D2DAB"/>
    <w:rsid w:val="002D3202"/>
    <w:rsid w:val="002E4611"/>
    <w:rsid w:val="002E53FD"/>
    <w:rsid w:val="002F11B5"/>
    <w:rsid w:val="002F1C82"/>
    <w:rsid w:val="002F21E7"/>
    <w:rsid w:val="0030188F"/>
    <w:rsid w:val="003139D4"/>
    <w:rsid w:val="00314F42"/>
    <w:rsid w:val="0032423A"/>
    <w:rsid w:val="00324FB2"/>
    <w:rsid w:val="00333952"/>
    <w:rsid w:val="00335F3F"/>
    <w:rsid w:val="00341FD5"/>
    <w:rsid w:val="00344EE7"/>
    <w:rsid w:val="0035416C"/>
    <w:rsid w:val="003543A6"/>
    <w:rsid w:val="00363EA1"/>
    <w:rsid w:val="003649C4"/>
    <w:rsid w:val="00372AFA"/>
    <w:rsid w:val="003750C9"/>
    <w:rsid w:val="00393266"/>
    <w:rsid w:val="00393E17"/>
    <w:rsid w:val="003948AC"/>
    <w:rsid w:val="00395C50"/>
    <w:rsid w:val="003A3E45"/>
    <w:rsid w:val="003B65FD"/>
    <w:rsid w:val="003C08AD"/>
    <w:rsid w:val="003C557C"/>
    <w:rsid w:val="003C6A7A"/>
    <w:rsid w:val="003C7D44"/>
    <w:rsid w:val="003D1552"/>
    <w:rsid w:val="003D69BF"/>
    <w:rsid w:val="003D6B42"/>
    <w:rsid w:val="003D7A60"/>
    <w:rsid w:val="003E2F9E"/>
    <w:rsid w:val="003E403E"/>
    <w:rsid w:val="003F36C6"/>
    <w:rsid w:val="00410F12"/>
    <w:rsid w:val="00413819"/>
    <w:rsid w:val="00417F92"/>
    <w:rsid w:val="0042479C"/>
    <w:rsid w:val="004250D9"/>
    <w:rsid w:val="00425F06"/>
    <w:rsid w:val="00426FAD"/>
    <w:rsid w:val="00430248"/>
    <w:rsid w:val="00430DBA"/>
    <w:rsid w:val="00444473"/>
    <w:rsid w:val="00447DC4"/>
    <w:rsid w:val="00450964"/>
    <w:rsid w:val="0045340A"/>
    <w:rsid w:val="00453C13"/>
    <w:rsid w:val="0046382B"/>
    <w:rsid w:val="00463A57"/>
    <w:rsid w:val="004664FF"/>
    <w:rsid w:val="00466541"/>
    <w:rsid w:val="00470D43"/>
    <w:rsid w:val="004719BD"/>
    <w:rsid w:val="00472CCD"/>
    <w:rsid w:val="004732FE"/>
    <w:rsid w:val="00475533"/>
    <w:rsid w:val="0048053B"/>
    <w:rsid w:val="00486A51"/>
    <w:rsid w:val="00486A8F"/>
    <w:rsid w:val="00487A7A"/>
    <w:rsid w:val="004908F0"/>
    <w:rsid w:val="0049620A"/>
    <w:rsid w:val="004A21E5"/>
    <w:rsid w:val="004A3192"/>
    <w:rsid w:val="004A6FDD"/>
    <w:rsid w:val="004A7A88"/>
    <w:rsid w:val="004B033D"/>
    <w:rsid w:val="004B2B9E"/>
    <w:rsid w:val="004B7653"/>
    <w:rsid w:val="004C088C"/>
    <w:rsid w:val="004C48CA"/>
    <w:rsid w:val="004C4BBD"/>
    <w:rsid w:val="004D7A3B"/>
    <w:rsid w:val="004E2A76"/>
    <w:rsid w:val="004E2B24"/>
    <w:rsid w:val="004F1B99"/>
    <w:rsid w:val="004F544E"/>
    <w:rsid w:val="004F5DFC"/>
    <w:rsid w:val="004F6F27"/>
    <w:rsid w:val="005016BF"/>
    <w:rsid w:val="00506162"/>
    <w:rsid w:val="0051112A"/>
    <w:rsid w:val="00516262"/>
    <w:rsid w:val="00524B83"/>
    <w:rsid w:val="00525241"/>
    <w:rsid w:val="00527075"/>
    <w:rsid w:val="00532A08"/>
    <w:rsid w:val="00536EA7"/>
    <w:rsid w:val="005434C8"/>
    <w:rsid w:val="00543ACA"/>
    <w:rsid w:val="005539A4"/>
    <w:rsid w:val="00554795"/>
    <w:rsid w:val="005557E2"/>
    <w:rsid w:val="005577AA"/>
    <w:rsid w:val="00560519"/>
    <w:rsid w:val="005620A2"/>
    <w:rsid w:val="00565DEB"/>
    <w:rsid w:val="005670B8"/>
    <w:rsid w:val="005823B2"/>
    <w:rsid w:val="005A0B47"/>
    <w:rsid w:val="005A725C"/>
    <w:rsid w:val="005A79AE"/>
    <w:rsid w:val="005B1B09"/>
    <w:rsid w:val="005B1C7F"/>
    <w:rsid w:val="005B2643"/>
    <w:rsid w:val="005B48E8"/>
    <w:rsid w:val="005C4175"/>
    <w:rsid w:val="005D2204"/>
    <w:rsid w:val="005D57EC"/>
    <w:rsid w:val="005D663F"/>
    <w:rsid w:val="005E17DD"/>
    <w:rsid w:val="005F1EE4"/>
    <w:rsid w:val="005F62D3"/>
    <w:rsid w:val="005F6EDA"/>
    <w:rsid w:val="006025F3"/>
    <w:rsid w:val="00602B24"/>
    <w:rsid w:val="0060493D"/>
    <w:rsid w:val="00604BE9"/>
    <w:rsid w:val="00607CD2"/>
    <w:rsid w:val="00607F17"/>
    <w:rsid w:val="00610AF7"/>
    <w:rsid w:val="00614995"/>
    <w:rsid w:val="006159A6"/>
    <w:rsid w:val="00615D21"/>
    <w:rsid w:val="00625BAF"/>
    <w:rsid w:val="00632F79"/>
    <w:rsid w:val="0063549D"/>
    <w:rsid w:val="00642B4B"/>
    <w:rsid w:val="006450BF"/>
    <w:rsid w:val="00645673"/>
    <w:rsid w:val="00647C75"/>
    <w:rsid w:val="00650E64"/>
    <w:rsid w:val="00651682"/>
    <w:rsid w:val="006525D6"/>
    <w:rsid w:val="00657BAE"/>
    <w:rsid w:val="00663459"/>
    <w:rsid w:val="00664397"/>
    <w:rsid w:val="00664FA2"/>
    <w:rsid w:val="0066758B"/>
    <w:rsid w:val="00670556"/>
    <w:rsid w:val="00670AAF"/>
    <w:rsid w:val="00671BA8"/>
    <w:rsid w:val="00673F0C"/>
    <w:rsid w:val="006755F9"/>
    <w:rsid w:val="00680753"/>
    <w:rsid w:val="00683B3A"/>
    <w:rsid w:val="006A0465"/>
    <w:rsid w:val="006A7D63"/>
    <w:rsid w:val="006B111C"/>
    <w:rsid w:val="006B116D"/>
    <w:rsid w:val="006B7A75"/>
    <w:rsid w:val="006C30FD"/>
    <w:rsid w:val="006D206D"/>
    <w:rsid w:val="006D4089"/>
    <w:rsid w:val="006D4EBC"/>
    <w:rsid w:val="006E19E2"/>
    <w:rsid w:val="006E59B6"/>
    <w:rsid w:val="006E62B4"/>
    <w:rsid w:val="006F103D"/>
    <w:rsid w:val="006F38E4"/>
    <w:rsid w:val="006F7D81"/>
    <w:rsid w:val="0072002D"/>
    <w:rsid w:val="007261C1"/>
    <w:rsid w:val="0072753A"/>
    <w:rsid w:val="00733856"/>
    <w:rsid w:val="00740825"/>
    <w:rsid w:val="00742509"/>
    <w:rsid w:val="007476D6"/>
    <w:rsid w:val="007537C5"/>
    <w:rsid w:val="007638CC"/>
    <w:rsid w:val="0076621D"/>
    <w:rsid w:val="007701C3"/>
    <w:rsid w:val="00772E83"/>
    <w:rsid w:val="00776836"/>
    <w:rsid w:val="00780D70"/>
    <w:rsid w:val="00794491"/>
    <w:rsid w:val="00795AD5"/>
    <w:rsid w:val="007A66A9"/>
    <w:rsid w:val="007A7C0D"/>
    <w:rsid w:val="007B4A30"/>
    <w:rsid w:val="007B66AA"/>
    <w:rsid w:val="007C4654"/>
    <w:rsid w:val="007C57CC"/>
    <w:rsid w:val="007C6114"/>
    <w:rsid w:val="007D555C"/>
    <w:rsid w:val="007E1574"/>
    <w:rsid w:val="007E7324"/>
    <w:rsid w:val="007F476F"/>
    <w:rsid w:val="00801B43"/>
    <w:rsid w:val="00802969"/>
    <w:rsid w:val="00803726"/>
    <w:rsid w:val="00806268"/>
    <w:rsid w:val="00806D14"/>
    <w:rsid w:val="00810C35"/>
    <w:rsid w:val="00813A5C"/>
    <w:rsid w:val="00815533"/>
    <w:rsid w:val="00815C9D"/>
    <w:rsid w:val="008172A0"/>
    <w:rsid w:val="00817CB5"/>
    <w:rsid w:val="00820213"/>
    <w:rsid w:val="008207AA"/>
    <w:rsid w:val="00821206"/>
    <w:rsid w:val="008224D3"/>
    <w:rsid w:val="00822968"/>
    <w:rsid w:val="00822DF1"/>
    <w:rsid w:val="008258E5"/>
    <w:rsid w:val="00825D82"/>
    <w:rsid w:val="008313E5"/>
    <w:rsid w:val="00833B05"/>
    <w:rsid w:val="00834C7B"/>
    <w:rsid w:val="00837DBE"/>
    <w:rsid w:val="00842144"/>
    <w:rsid w:val="00844FF8"/>
    <w:rsid w:val="00851442"/>
    <w:rsid w:val="008515D1"/>
    <w:rsid w:val="00851EF4"/>
    <w:rsid w:val="00853457"/>
    <w:rsid w:val="008537BB"/>
    <w:rsid w:val="0085623E"/>
    <w:rsid w:val="0086316D"/>
    <w:rsid w:val="00874182"/>
    <w:rsid w:val="00877F2F"/>
    <w:rsid w:val="008853F8"/>
    <w:rsid w:val="00891200"/>
    <w:rsid w:val="00893584"/>
    <w:rsid w:val="008A528F"/>
    <w:rsid w:val="008C0CF9"/>
    <w:rsid w:val="008C6D00"/>
    <w:rsid w:val="008D05B6"/>
    <w:rsid w:val="008D1D36"/>
    <w:rsid w:val="008D529D"/>
    <w:rsid w:val="008D7CE3"/>
    <w:rsid w:val="008E11D4"/>
    <w:rsid w:val="008E17C7"/>
    <w:rsid w:val="008E4C2E"/>
    <w:rsid w:val="008F06B3"/>
    <w:rsid w:val="008F5501"/>
    <w:rsid w:val="008F5B8B"/>
    <w:rsid w:val="00900953"/>
    <w:rsid w:val="00905D69"/>
    <w:rsid w:val="00910B2D"/>
    <w:rsid w:val="00910C64"/>
    <w:rsid w:val="009142BE"/>
    <w:rsid w:val="009148B9"/>
    <w:rsid w:val="009215C0"/>
    <w:rsid w:val="00921F5A"/>
    <w:rsid w:val="00921F9D"/>
    <w:rsid w:val="009220F8"/>
    <w:rsid w:val="00924B6D"/>
    <w:rsid w:val="00924D1E"/>
    <w:rsid w:val="00925B75"/>
    <w:rsid w:val="009261DA"/>
    <w:rsid w:val="0093037B"/>
    <w:rsid w:val="00931DCE"/>
    <w:rsid w:val="00933298"/>
    <w:rsid w:val="00940CC4"/>
    <w:rsid w:val="009410EF"/>
    <w:rsid w:val="009432F5"/>
    <w:rsid w:val="00946FA0"/>
    <w:rsid w:val="00953C9B"/>
    <w:rsid w:val="009572FB"/>
    <w:rsid w:val="00962253"/>
    <w:rsid w:val="00966389"/>
    <w:rsid w:val="00970404"/>
    <w:rsid w:val="00971B9B"/>
    <w:rsid w:val="00973087"/>
    <w:rsid w:val="009731AB"/>
    <w:rsid w:val="00973C39"/>
    <w:rsid w:val="009742E6"/>
    <w:rsid w:val="009757D8"/>
    <w:rsid w:val="009761BE"/>
    <w:rsid w:val="00982C20"/>
    <w:rsid w:val="00985F16"/>
    <w:rsid w:val="009866C8"/>
    <w:rsid w:val="009872DF"/>
    <w:rsid w:val="00990058"/>
    <w:rsid w:val="0099409C"/>
    <w:rsid w:val="00994BDB"/>
    <w:rsid w:val="00995039"/>
    <w:rsid w:val="00997FBB"/>
    <w:rsid w:val="009A1D85"/>
    <w:rsid w:val="009A29CA"/>
    <w:rsid w:val="009A41EB"/>
    <w:rsid w:val="009B0EB8"/>
    <w:rsid w:val="009B19D4"/>
    <w:rsid w:val="009B53AC"/>
    <w:rsid w:val="009C4CEC"/>
    <w:rsid w:val="009C552F"/>
    <w:rsid w:val="009C68D0"/>
    <w:rsid w:val="009C7378"/>
    <w:rsid w:val="009D004B"/>
    <w:rsid w:val="009D24FF"/>
    <w:rsid w:val="009D7067"/>
    <w:rsid w:val="009E2D42"/>
    <w:rsid w:val="009E5DD6"/>
    <w:rsid w:val="009E6987"/>
    <w:rsid w:val="00A015E7"/>
    <w:rsid w:val="00A043AF"/>
    <w:rsid w:val="00A05C69"/>
    <w:rsid w:val="00A05D83"/>
    <w:rsid w:val="00A0696C"/>
    <w:rsid w:val="00A074E9"/>
    <w:rsid w:val="00A13E05"/>
    <w:rsid w:val="00A15CC8"/>
    <w:rsid w:val="00A16A85"/>
    <w:rsid w:val="00A22F63"/>
    <w:rsid w:val="00A248E1"/>
    <w:rsid w:val="00A27C3F"/>
    <w:rsid w:val="00A33813"/>
    <w:rsid w:val="00A4309B"/>
    <w:rsid w:val="00A5187B"/>
    <w:rsid w:val="00A567CF"/>
    <w:rsid w:val="00A6329B"/>
    <w:rsid w:val="00A65933"/>
    <w:rsid w:val="00A7021E"/>
    <w:rsid w:val="00A72FDA"/>
    <w:rsid w:val="00A73471"/>
    <w:rsid w:val="00A77547"/>
    <w:rsid w:val="00A80A7B"/>
    <w:rsid w:val="00A83E9A"/>
    <w:rsid w:val="00A84CFB"/>
    <w:rsid w:val="00A9124E"/>
    <w:rsid w:val="00A971D3"/>
    <w:rsid w:val="00AA6FE0"/>
    <w:rsid w:val="00AB4810"/>
    <w:rsid w:val="00AB7458"/>
    <w:rsid w:val="00AB7492"/>
    <w:rsid w:val="00AB7C9A"/>
    <w:rsid w:val="00AB7F1E"/>
    <w:rsid w:val="00AC08D2"/>
    <w:rsid w:val="00AD7D76"/>
    <w:rsid w:val="00AE6F1E"/>
    <w:rsid w:val="00AF1ED1"/>
    <w:rsid w:val="00AF3C00"/>
    <w:rsid w:val="00AF558B"/>
    <w:rsid w:val="00B0241D"/>
    <w:rsid w:val="00B05445"/>
    <w:rsid w:val="00B11764"/>
    <w:rsid w:val="00B11A66"/>
    <w:rsid w:val="00B17C77"/>
    <w:rsid w:val="00B36774"/>
    <w:rsid w:val="00B37473"/>
    <w:rsid w:val="00B379C4"/>
    <w:rsid w:val="00B4317E"/>
    <w:rsid w:val="00B61818"/>
    <w:rsid w:val="00B62B9C"/>
    <w:rsid w:val="00B66AC0"/>
    <w:rsid w:val="00B700A4"/>
    <w:rsid w:val="00B77797"/>
    <w:rsid w:val="00B77B9E"/>
    <w:rsid w:val="00B83C17"/>
    <w:rsid w:val="00B84FDF"/>
    <w:rsid w:val="00B924FA"/>
    <w:rsid w:val="00B94D3A"/>
    <w:rsid w:val="00B97CD8"/>
    <w:rsid w:val="00BA28E6"/>
    <w:rsid w:val="00BB2AD1"/>
    <w:rsid w:val="00BC10FD"/>
    <w:rsid w:val="00BD0CAB"/>
    <w:rsid w:val="00BD735D"/>
    <w:rsid w:val="00BE1BD2"/>
    <w:rsid w:val="00BE1D7A"/>
    <w:rsid w:val="00BE4509"/>
    <w:rsid w:val="00BE5936"/>
    <w:rsid w:val="00BE635D"/>
    <w:rsid w:val="00BE6629"/>
    <w:rsid w:val="00BE7836"/>
    <w:rsid w:val="00BF3245"/>
    <w:rsid w:val="00BF3E0D"/>
    <w:rsid w:val="00BF47F6"/>
    <w:rsid w:val="00BF5820"/>
    <w:rsid w:val="00BF7185"/>
    <w:rsid w:val="00C015CA"/>
    <w:rsid w:val="00C035F5"/>
    <w:rsid w:val="00C04E18"/>
    <w:rsid w:val="00C058E2"/>
    <w:rsid w:val="00C1092A"/>
    <w:rsid w:val="00C113DF"/>
    <w:rsid w:val="00C146F2"/>
    <w:rsid w:val="00C263DB"/>
    <w:rsid w:val="00C27C0A"/>
    <w:rsid w:val="00C43E13"/>
    <w:rsid w:val="00C564A4"/>
    <w:rsid w:val="00C62450"/>
    <w:rsid w:val="00C71B6D"/>
    <w:rsid w:val="00C735B6"/>
    <w:rsid w:val="00C762F5"/>
    <w:rsid w:val="00C85E0E"/>
    <w:rsid w:val="00C93571"/>
    <w:rsid w:val="00C94FCD"/>
    <w:rsid w:val="00C963A5"/>
    <w:rsid w:val="00CA5B5B"/>
    <w:rsid w:val="00CB0C0A"/>
    <w:rsid w:val="00CB38D7"/>
    <w:rsid w:val="00CB4574"/>
    <w:rsid w:val="00CB46E9"/>
    <w:rsid w:val="00CB5B64"/>
    <w:rsid w:val="00CC483A"/>
    <w:rsid w:val="00CD121E"/>
    <w:rsid w:val="00CD4041"/>
    <w:rsid w:val="00CD6AEE"/>
    <w:rsid w:val="00CE5920"/>
    <w:rsid w:val="00CF390C"/>
    <w:rsid w:val="00CF5BD6"/>
    <w:rsid w:val="00D01834"/>
    <w:rsid w:val="00D019D0"/>
    <w:rsid w:val="00D0373D"/>
    <w:rsid w:val="00D05A3E"/>
    <w:rsid w:val="00D11047"/>
    <w:rsid w:val="00D11ECF"/>
    <w:rsid w:val="00D13956"/>
    <w:rsid w:val="00D14B08"/>
    <w:rsid w:val="00D15AEB"/>
    <w:rsid w:val="00D21C3A"/>
    <w:rsid w:val="00D35C1A"/>
    <w:rsid w:val="00D36B83"/>
    <w:rsid w:val="00D373EC"/>
    <w:rsid w:val="00D37D3E"/>
    <w:rsid w:val="00D37EFB"/>
    <w:rsid w:val="00D40334"/>
    <w:rsid w:val="00D42D90"/>
    <w:rsid w:val="00D4662F"/>
    <w:rsid w:val="00D50C10"/>
    <w:rsid w:val="00D55814"/>
    <w:rsid w:val="00D618AC"/>
    <w:rsid w:val="00D729EC"/>
    <w:rsid w:val="00D80290"/>
    <w:rsid w:val="00D81A38"/>
    <w:rsid w:val="00D93CDA"/>
    <w:rsid w:val="00D94B1F"/>
    <w:rsid w:val="00DA2EEB"/>
    <w:rsid w:val="00DA5E06"/>
    <w:rsid w:val="00DB6CA9"/>
    <w:rsid w:val="00DC1C0E"/>
    <w:rsid w:val="00DC246B"/>
    <w:rsid w:val="00DC4C71"/>
    <w:rsid w:val="00DC5932"/>
    <w:rsid w:val="00DC5E68"/>
    <w:rsid w:val="00DD0279"/>
    <w:rsid w:val="00DD36E8"/>
    <w:rsid w:val="00DE265F"/>
    <w:rsid w:val="00DE4F18"/>
    <w:rsid w:val="00DE5F00"/>
    <w:rsid w:val="00DE7590"/>
    <w:rsid w:val="00DF1E86"/>
    <w:rsid w:val="00DF20A5"/>
    <w:rsid w:val="00DF29C3"/>
    <w:rsid w:val="00DF6950"/>
    <w:rsid w:val="00E042B3"/>
    <w:rsid w:val="00E06360"/>
    <w:rsid w:val="00E15D0F"/>
    <w:rsid w:val="00E202D9"/>
    <w:rsid w:val="00E202F9"/>
    <w:rsid w:val="00E2101F"/>
    <w:rsid w:val="00E2561F"/>
    <w:rsid w:val="00E2701D"/>
    <w:rsid w:val="00E27126"/>
    <w:rsid w:val="00E31F36"/>
    <w:rsid w:val="00E32643"/>
    <w:rsid w:val="00E326C4"/>
    <w:rsid w:val="00E33F98"/>
    <w:rsid w:val="00E3514C"/>
    <w:rsid w:val="00E36817"/>
    <w:rsid w:val="00E36CB6"/>
    <w:rsid w:val="00E37541"/>
    <w:rsid w:val="00E40B20"/>
    <w:rsid w:val="00E4569F"/>
    <w:rsid w:val="00E476FA"/>
    <w:rsid w:val="00E50D0D"/>
    <w:rsid w:val="00E515A9"/>
    <w:rsid w:val="00E64D23"/>
    <w:rsid w:val="00E66148"/>
    <w:rsid w:val="00E7199B"/>
    <w:rsid w:val="00E72D52"/>
    <w:rsid w:val="00E74D7C"/>
    <w:rsid w:val="00E74FC3"/>
    <w:rsid w:val="00E9141F"/>
    <w:rsid w:val="00E95226"/>
    <w:rsid w:val="00EA5EB4"/>
    <w:rsid w:val="00EC004E"/>
    <w:rsid w:val="00EC1645"/>
    <w:rsid w:val="00EC799B"/>
    <w:rsid w:val="00ED1F6A"/>
    <w:rsid w:val="00EE0209"/>
    <w:rsid w:val="00EF0A38"/>
    <w:rsid w:val="00EF1016"/>
    <w:rsid w:val="00EF12B5"/>
    <w:rsid w:val="00EF58F9"/>
    <w:rsid w:val="00EF70F3"/>
    <w:rsid w:val="00EF7855"/>
    <w:rsid w:val="00F0098B"/>
    <w:rsid w:val="00F03D85"/>
    <w:rsid w:val="00F122F1"/>
    <w:rsid w:val="00F12FCC"/>
    <w:rsid w:val="00F16413"/>
    <w:rsid w:val="00F20100"/>
    <w:rsid w:val="00F24DE9"/>
    <w:rsid w:val="00F25BD4"/>
    <w:rsid w:val="00F2656B"/>
    <w:rsid w:val="00F349D6"/>
    <w:rsid w:val="00F4120C"/>
    <w:rsid w:val="00F42795"/>
    <w:rsid w:val="00F42DB3"/>
    <w:rsid w:val="00F44169"/>
    <w:rsid w:val="00F4574B"/>
    <w:rsid w:val="00F45DE6"/>
    <w:rsid w:val="00F46AA1"/>
    <w:rsid w:val="00F50387"/>
    <w:rsid w:val="00F56C7D"/>
    <w:rsid w:val="00F631A8"/>
    <w:rsid w:val="00F660A0"/>
    <w:rsid w:val="00F7122F"/>
    <w:rsid w:val="00F715CF"/>
    <w:rsid w:val="00F71E8A"/>
    <w:rsid w:val="00F72BD9"/>
    <w:rsid w:val="00F73797"/>
    <w:rsid w:val="00F83608"/>
    <w:rsid w:val="00F92A10"/>
    <w:rsid w:val="00F92B30"/>
    <w:rsid w:val="00F95137"/>
    <w:rsid w:val="00F96476"/>
    <w:rsid w:val="00FA02BD"/>
    <w:rsid w:val="00FA3D85"/>
    <w:rsid w:val="00FA4B33"/>
    <w:rsid w:val="00FA4B3B"/>
    <w:rsid w:val="00FA6389"/>
    <w:rsid w:val="00FB150E"/>
    <w:rsid w:val="00FB3FC4"/>
    <w:rsid w:val="00FB42D9"/>
    <w:rsid w:val="00FB7D1A"/>
    <w:rsid w:val="00FC30A2"/>
    <w:rsid w:val="00FD0790"/>
    <w:rsid w:val="00FD67E0"/>
    <w:rsid w:val="00FD79C2"/>
    <w:rsid w:val="00FE36A6"/>
    <w:rsid w:val="00FF14BB"/>
    <w:rsid w:val="00FF3EB3"/>
    <w:rsid w:val="00FF497F"/>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oNotEmbedSmartTags/>
  <w:decimalSymbol w:val="."/>
  <w:listSeparator w:val=","/>
  <w14:docId w14:val="2310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5">
    <w:lsdException w:name="Normal" w:uiPriority="0"/>
    <w:lsdException w:name="heading 1" w:uiPriority="9"/>
    <w:lsdException w:name="heading 2" w:uiPriority="2"/>
    <w:lsdException w:name="heading 3" w:uiPriority="2"/>
    <w:lsdException w:name="heading 4" w:semiHidden="1" w:uiPriority="2"/>
    <w:lsdException w:name="heading 5" w:semiHidden="1" w:uiPriority="2"/>
    <w:lsdException w:name="heading 6" w:semiHidden="1"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7"/>
    <w:lsdException w:name="Subtle Reference" w:uiPriority="31"/>
    <w:lsdException w:name="Intense Reference" w:uiPriority="32"/>
    <w:lsdException w:name="Book Title" w:uiPriority="13"/>
    <w:lsdException w:name="Bibliography" w:semiHidden="1" w:uiPriority="37" w:unhideWhenUsed="1"/>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atentStyles>
  <w:style w:type="paragraph" w:default="1" w:styleId="Normal">
    <w:name w:val="Normal"/>
    <w:qFormat/>
    <w:rsid w:val="008258E5"/>
    <w:rPr>
      <w:rFonts w:cstheme="minorHAnsi"/>
      <w:color w:val="414751" w:themeColor="text2" w:themeShade="BF"/>
      <w:szCs w:val="20"/>
      <w:lang w:eastAsia="ja-JP"/>
    </w:rPr>
  </w:style>
  <w:style w:type="paragraph" w:styleId="Heading1">
    <w:name w:val="heading 1"/>
    <w:basedOn w:val="Normal"/>
    <w:next w:val="Normal"/>
    <w:link w:val="Heading1Char"/>
    <w:uiPriority w:val="9"/>
    <w:unhideWhenUsed/>
    <w:qFormat/>
    <w:rsid w:val="005E17DD"/>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rsid w:val="005E17DD"/>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rsid w:val="005E17DD"/>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rsid w:val="005E17DD"/>
    <w:pPr>
      <w:spacing w:after="0"/>
      <w:outlineLvl w:val="3"/>
    </w:pPr>
    <w:rPr>
      <w:rFonts w:asciiTheme="majorHAnsi" w:hAnsiTheme="majorHAnsi"/>
      <w:color w:val="E65B01" w:themeColor="accent1" w:themeShade="BF"/>
      <w:szCs w:val="22"/>
    </w:rPr>
  </w:style>
  <w:style w:type="paragraph" w:styleId="Heading5">
    <w:name w:val="heading 5"/>
    <w:basedOn w:val="Normal"/>
    <w:next w:val="Normal"/>
    <w:link w:val="Heading5Char"/>
    <w:uiPriority w:val="9"/>
    <w:semiHidden/>
    <w:unhideWhenUsed/>
    <w:qFormat/>
    <w:rsid w:val="005E17DD"/>
    <w:pPr>
      <w:spacing w:after="0"/>
      <w:outlineLvl w:val="4"/>
    </w:pPr>
    <w:rPr>
      <w:i/>
      <w:color w:val="E65B01" w:themeColor="accent1" w:themeShade="BF"/>
      <w:szCs w:val="22"/>
    </w:rPr>
  </w:style>
  <w:style w:type="paragraph" w:styleId="Heading6">
    <w:name w:val="heading 6"/>
    <w:basedOn w:val="Normal"/>
    <w:next w:val="Normal"/>
    <w:link w:val="Heading6Char"/>
    <w:uiPriority w:val="9"/>
    <w:semiHidden/>
    <w:unhideWhenUsed/>
    <w:qFormat/>
    <w:rsid w:val="005E17DD"/>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rsid w:val="005E17DD"/>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rsid w:val="005E17DD"/>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rsid w:val="005E17DD"/>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7DD"/>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sid w:val="005E17DD"/>
    <w:rPr>
      <w:rFonts w:asciiTheme="majorHAnsi" w:hAnsiTheme="majorHAnsi" w:cstheme="minorHAnsi"/>
      <w:color w:val="414751" w:themeColor="text2" w:themeShade="BF"/>
      <w:sz w:val="28"/>
      <w:szCs w:val="28"/>
      <w:lang w:eastAsia="ja-JP"/>
    </w:rPr>
  </w:style>
  <w:style w:type="paragraph" w:styleId="Title">
    <w:name w:val="Title"/>
    <w:basedOn w:val="Normal"/>
    <w:link w:val="TitleChar"/>
    <w:qFormat/>
    <w:rsid w:val="005E17DD"/>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rsid w:val="005E17DD"/>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sid w:val="005E17DD"/>
    <w:rPr>
      <w:i/>
      <w:color w:val="575F6D" w:themeColor="text2"/>
      <w:spacing w:val="5"/>
      <w:sz w:val="24"/>
      <w:szCs w:val="24"/>
    </w:rPr>
  </w:style>
  <w:style w:type="character" w:customStyle="1" w:styleId="SubtitleChar">
    <w:name w:val="Subtitle Char"/>
    <w:basedOn w:val="DefaultParagraphFont"/>
    <w:link w:val="Subtitle"/>
    <w:uiPriority w:val="11"/>
    <w:rsid w:val="005E17DD"/>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rsid w:val="005E1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DD"/>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sid w:val="005E17DD"/>
    <w:rPr>
      <w:rFonts w:cs="Times New Roman"/>
      <w:smallCaps/>
      <w:color w:val="000000"/>
      <w:spacing w:val="10"/>
    </w:rPr>
  </w:style>
  <w:style w:type="numbering" w:customStyle="1" w:styleId="BulletedList">
    <w:name w:val="Bulleted List"/>
    <w:uiPriority w:val="99"/>
    <w:rsid w:val="005E17DD"/>
    <w:pPr>
      <w:numPr>
        <w:numId w:val="1"/>
      </w:numPr>
    </w:pPr>
  </w:style>
  <w:style w:type="paragraph" w:styleId="Caption">
    <w:name w:val="caption"/>
    <w:basedOn w:val="Normal"/>
    <w:next w:val="Normal"/>
    <w:uiPriority w:val="99"/>
    <w:unhideWhenUsed/>
    <w:rsid w:val="005E17DD"/>
    <w:pPr>
      <w:spacing w:line="240" w:lineRule="auto"/>
      <w:jc w:val="right"/>
    </w:pPr>
    <w:rPr>
      <w:b/>
      <w:bCs/>
      <w:color w:val="E65B01" w:themeColor="accent1" w:themeShade="BF"/>
      <w:sz w:val="16"/>
      <w:szCs w:val="16"/>
    </w:rPr>
  </w:style>
  <w:style w:type="character" w:styleId="Emphasis">
    <w:name w:val="Emphasis"/>
    <w:uiPriority w:val="20"/>
    <w:qFormat/>
    <w:rsid w:val="00AC08D2"/>
    <w:rPr>
      <w:b/>
      <w:i/>
      <w:color w:val="8A7006" w:themeColor="accent4" w:themeShade="80"/>
      <w:spacing w:val="10"/>
      <w:sz w:val="20"/>
      <w:szCs w:val="18"/>
    </w:rPr>
  </w:style>
  <w:style w:type="paragraph" w:styleId="Footer">
    <w:name w:val="footer"/>
    <w:basedOn w:val="Normal"/>
    <w:link w:val="FooterChar"/>
    <w:uiPriority w:val="99"/>
    <w:unhideWhenUsed/>
    <w:rsid w:val="005E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7DD"/>
    <w:rPr>
      <w:rFonts w:cstheme="minorHAnsi"/>
      <w:color w:val="414751" w:themeColor="text2" w:themeShade="BF"/>
      <w:sz w:val="20"/>
      <w:szCs w:val="20"/>
      <w:lang w:eastAsia="ja-JP"/>
    </w:rPr>
  </w:style>
  <w:style w:type="paragraph" w:styleId="Header">
    <w:name w:val="header"/>
    <w:basedOn w:val="Normal"/>
    <w:link w:val="HeaderChar"/>
    <w:uiPriority w:val="99"/>
    <w:unhideWhenUsed/>
    <w:rsid w:val="005E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7DD"/>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sid w:val="005E17DD"/>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sid w:val="005E17DD"/>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sid w:val="005E17DD"/>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sid w:val="005E17DD"/>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sid w:val="005E17DD"/>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sid w:val="005E17DD"/>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sid w:val="005E17DD"/>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sid w:val="005E17DD"/>
    <w:rPr>
      <w:i/>
      <w:caps/>
      <w:color w:val="E65B01" w:themeColor="accent1" w:themeShade="BF"/>
      <w:spacing w:val="10"/>
      <w:sz w:val="18"/>
      <w:szCs w:val="18"/>
    </w:rPr>
  </w:style>
  <w:style w:type="paragraph" w:styleId="Quote">
    <w:name w:val="Quote"/>
    <w:basedOn w:val="Normal"/>
    <w:link w:val="QuoteChar"/>
    <w:uiPriority w:val="29"/>
    <w:qFormat/>
    <w:rsid w:val="005E17DD"/>
    <w:rPr>
      <w:i/>
    </w:rPr>
  </w:style>
  <w:style w:type="character" w:customStyle="1" w:styleId="QuoteChar">
    <w:name w:val="Quote Char"/>
    <w:basedOn w:val="DefaultParagraphFont"/>
    <w:link w:val="Quote"/>
    <w:uiPriority w:val="29"/>
    <w:rsid w:val="005E17DD"/>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rsid w:val="005E17DD"/>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5E17DD"/>
    <w:rPr>
      <w:rFonts w:cstheme="minorHAnsi"/>
      <w:color w:val="E65B01" w:themeColor="accent1" w:themeShade="BF"/>
      <w:sz w:val="20"/>
      <w:szCs w:val="20"/>
      <w:lang w:eastAsia="ja-JP"/>
    </w:rPr>
  </w:style>
  <w:style w:type="character" w:styleId="IntenseReference">
    <w:name w:val="Intense Reference"/>
    <w:basedOn w:val="DefaultParagraphFont"/>
    <w:uiPriority w:val="32"/>
    <w:qFormat/>
    <w:rsid w:val="005E17DD"/>
    <w:rPr>
      <w:rFonts w:cs="Times New Roman"/>
      <w:b/>
      <w:caps/>
      <w:color w:val="3667C3" w:themeColor="accent2" w:themeShade="BF"/>
      <w:spacing w:val="5"/>
      <w:sz w:val="18"/>
      <w:szCs w:val="18"/>
    </w:rPr>
  </w:style>
  <w:style w:type="paragraph" w:styleId="ListParagraph">
    <w:name w:val="List Paragraph"/>
    <w:basedOn w:val="Normal"/>
    <w:link w:val="ListParagraphChar"/>
    <w:uiPriority w:val="34"/>
    <w:unhideWhenUsed/>
    <w:qFormat/>
    <w:rsid w:val="005E17DD"/>
    <w:pPr>
      <w:ind w:left="720"/>
      <w:contextualSpacing/>
    </w:pPr>
  </w:style>
  <w:style w:type="paragraph" w:styleId="NormalIndent">
    <w:name w:val="Normal Indent"/>
    <w:basedOn w:val="Normal"/>
    <w:uiPriority w:val="99"/>
    <w:unhideWhenUsed/>
    <w:rsid w:val="005E17DD"/>
    <w:pPr>
      <w:ind w:left="720"/>
      <w:contextualSpacing/>
    </w:pPr>
  </w:style>
  <w:style w:type="numbering" w:customStyle="1" w:styleId="NumberedList">
    <w:name w:val="Numbered List"/>
    <w:uiPriority w:val="99"/>
    <w:rsid w:val="005E17DD"/>
    <w:pPr>
      <w:numPr>
        <w:numId w:val="2"/>
      </w:numPr>
    </w:pPr>
  </w:style>
  <w:style w:type="character" w:styleId="Strong">
    <w:name w:val="Strong"/>
    <w:basedOn w:val="DefaultParagraphFont"/>
    <w:uiPriority w:val="22"/>
    <w:qFormat/>
    <w:rsid w:val="005E17DD"/>
    <w:rPr>
      <w:b/>
      <w:bCs/>
    </w:rPr>
  </w:style>
  <w:style w:type="character" w:styleId="SubtleEmphasis">
    <w:name w:val="Subtle Emphasis"/>
    <w:basedOn w:val="DefaultParagraphFont"/>
    <w:uiPriority w:val="19"/>
    <w:qFormat/>
    <w:rsid w:val="005E17DD"/>
    <w:rPr>
      <w:i/>
      <w:color w:val="E65B01" w:themeColor="accent1" w:themeShade="BF"/>
    </w:rPr>
  </w:style>
  <w:style w:type="character" w:styleId="SubtleReference">
    <w:name w:val="Subtle Reference"/>
    <w:basedOn w:val="DefaultParagraphFont"/>
    <w:uiPriority w:val="31"/>
    <w:qFormat/>
    <w:rsid w:val="005E17DD"/>
    <w:rPr>
      <w:rFonts w:cs="Times New Roman"/>
      <w:b/>
      <w:i/>
      <w:color w:val="3667C3" w:themeColor="accent2" w:themeShade="BF"/>
    </w:rPr>
  </w:style>
  <w:style w:type="table" w:styleId="TableGrid">
    <w:name w:val="Table Grid"/>
    <w:basedOn w:val="TableNormal"/>
    <w:uiPriority w:val="39"/>
    <w:rsid w:val="005E17DD"/>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rsid w:val="008537BB"/>
    <w:pPr>
      <w:spacing w:after="0" w:line="240" w:lineRule="auto"/>
    </w:pPr>
    <w:rPr>
      <w:rFonts w:ascii="Arial" w:eastAsia="Times New Roman" w:hAnsi="Arial" w:cs="Times New Roman"/>
      <w:color w:val="auto"/>
      <w:lang w:eastAsia="en-US"/>
    </w:rPr>
  </w:style>
  <w:style w:type="character" w:customStyle="1" w:styleId="FootnoteTextChar">
    <w:name w:val="Footnote Text Char"/>
    <w:basedOn w:val="DefaultParagraphFont"/>
    <w:link w:val="FootnoteText"/>
    <w:uiPriority w:val="99"/>
    <w:semiHidden/>
    <w:rsid w:val="008537B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537BB"/>
    <w:rPr>
      <w:vertAlign w:val="superscript"/>
    </w:rPr>
  </w:style>
  <w:style w:type="character" w:styleId="PlaceholderText">
    <w:name w:val="Placeholder Text"/>
    <w:basedOn w:val="DefaultParagraphFont"/>
    <w:uiPriority w:val="99"/>
    <w:unhideWhenUsed/>
    <w:rsid w:val="004B7653"/>
    <w:rPr>
      <w:color w:val="808080"/>
    </w:rPr>
  </w:style>
  <w:style w:type="character" w:styleId="CommentReference">
    <w:name w:val="annotation reference"/>
    <w:basedOn w:val="DefaultParagraphFont"/>
    <w:uiPriority w:val="99"/>
    <w:semiHidden/>
    <w:qFormat/>
    <w:rsid w:val="00BC10FD"/>
    <w:rPr>
      <w:sz w:val="16"/>
      <w:szCs w:val="16"/>
    </w:rPr>
  </w:style>
  <w:style w:type="paragraph" w:styleId="CommentText">
    <w:name w:val="annotation text"/>
    <w:basedOn w:val="Normal"/>
    <w:link w:val="CommentTextChar"/>
    <w:uiPriority w:val="99"/>
    <w:qFormat/>
    <w:rsid w:val="00BC10FD"/>
    <w:pPr>
      <w:spacing w:line="240" w:lineRule="auto"/>
    </w:pPr>
  </w:style>
  <w:style w:type="character" w:customStyle="1" w:styleId="CommentTextChar">
    <w:name w:val="Comment Text Char"/>
    <w:basedOn w:val="DefaultParagraphFont"/>
    <w:link w:val="CommentText"/>
    <w:uiPriority w:val="99"/>
    <w:rsid w:val="00BC10FD"/>
    <w:rPr>
      <w:rFonts w:cstheme="minorHAnsi"/>
      <w:color w:val="414751" w:themeColor="text2" w:themeShade="BF"/>
      <w:sz w:val="20"/>
      <w:szCs w:val="20"/>
      <w:lang w:eastAsia="ja-JP"/>
    </w:rPr>
  </w:style>
  <w:style w:type="paragraph" w:styleId="CommentSubject">
    <w:name w:val="annotation subject"/>
    <w:basedOn w:val="CommentText"/>
    <w:next w:val="CommentText"/>
    <w:link w:val="CommentSubjectChar"/>
    <w:uiPriority w:val="99"/>
    <w:semiHidden/>
    <w:qFormat/>
    <w:rsid w:val="00BC10FD"/>
    <w:rPr>
      <w:b/>
      <w:bCs/>
    </w:rPr>
  </w:style>
  <w:style w:type="character" w:customStyle="1" w:styleId="CommentSubjectChar">
    <w:name w:val="Comment Subject Char"/>
    <w:basedOn w:val="CommentTextChar"/>
    <w:link w:val="CommentSubject"/>
    <w:uiPriority w:val="99"/>
    <w:semiHidden/>
    <w:rsid w:val="00BC10FD"/>
    <w:rPr>
      <w:rFonts w:cstheme="minorHAnsi"/>
      <w:b/>
      <w:bCs/>
      <w:color w:val="414751" w:themeColor="text2" w:themeShade="BF"/>
      <w:sz w:val="20"/>
      <w:szCs w:val="20"/>
      <w:lang w:eastAsia="ja-JP"/>
    </w:rPr>
  </w:style>
  <w:style w:type="paragraph" w:styleId="BodyTextIndent">
    <w:name w:val="Body Text Indent"/>
    <w:basedOn w:val="Normal"/>
    <w:link w:val="BodyTextIndentChar"/>
    <w:rsid w:val="00114C9D"/>
    <w:pPr>
      <w:spacing w:after="120" w:line="240" w:lineRule="auto"/>
      <w:ind w:left="360"/>
    </w:pPr>
    <w:rPr>
      <w:rFonts w:ascii="Arial" w:eastAsia="Times New Roman" w:hAnsi="Arial" w:cs="Times New Roman"/>
      <w:color w:val="auto"/>
      <w:lang w:eastAsia="en-US"/>
    </w:rPr>
  </w:style>
  <w:style w:type="character" w:customStyle="1" w:styleId="BodyTextIndentChar">
    <w:name w:val="Body Text Indent Char"/>
    <w:basedOn w:val="DefaultParagraphFont"/>
    <w:link w:val="BodyTextIndent"/>
    <w:rsid w:val="00114C9D"/>
    <w:rPr>
      <w:rFonts w:ascii="Arial" w:eastAsia="Times New Roman" w:hAnsi="Arial" w:cs="Times New Roman"/>
      <w:szCs w:val="20"/>
    </w:rPr>
  </w:style>
  <w:style w:type="paragraph" w:styleId="NoSpacing">
    <w:name w:val="No Spacing"/>
    <w:uiPriority w:val="1"/>
    <w:qFormat/>
    <w:rsid w:val="00516262"/>
    <w:pPr>
      <w:spacing w:after="0" w:line="240" w:lineRule="auto"/>
    </w:pPr>
    <w:rPr>
      <w:rFonts w:cstheme="minorHAnsi"/>
      <w:color w:val="414751" w:themeColor="text2" w:themeShade="BF"/>
      <w:sz w:val="20"/>
      <w:szCs w:val="20"/>
      <w:lang w:eastAsia="ja-JP"/>
    </w:rPr>
  </w:style>
  <w:style w:type="character" w:styleId="Hyperlink">
    <w:name w:val="Hyperlink"/>
    <w:basedOn w:val="DefaultParagraphFont"/>
    <w:uiPriority w:val="99"/>
    <w:qFormat/>
    <w:rsid w:val="00A13E05"/>
    <w:rPr>
      <w:color w:val="D2611C" w:themeColor="hyperlink"/>
      <w:u w:val="single"/>
    </w:rPr>
  </w:style>
  <w:style w:type="paragraph" w:styleId="EndnoteText">
    <w:name w:val="endnote text"/>
    <w:basedOn w:val="Normal"/>
    <w:link w:val="EndnoteTextChar"/>
    <w:uiPriority w:val="99"/>
    <w:semiHidden/>
    <w:unhideWhenUsed/>
    <w:qFormat/>
    <w:rsid w:val="007B66AA"/>
    <w:pPr>
      <w:spacing w:after="0" w:line="240" w:lineRule="auto"/>
    </w:pPr>
    <w:rPr>
      <w:sz w:val="20"/>
    </w:rPr>
  </w:style>
  <w:style w:type="character" w:customStyle="1" w:styleId="EndnoteTextChar">
    <w:name w:val="Endnote Text Char"/>
    <w:basedOn w:val="DefaultParagraphFont"/>
    <w:link w:val="EndnoteText"/>
    <w:uiPriority w:val="99"/>
    <w:semiHidden/>
    <w:rsid w:val="007B66AA"/>
    <w:rPr>
      <w:rFonts w:cstheme="minorHAnsi"/>
      <w:color w:val="414751" w:themeColor="text2" w:themeShade="BF"/>
      <w:sz w:val="20"/>
      <w:szCs w:val="20"/>
      <w:lang w:eastAsia="ja-JP"/>
    </w:rPr>
  </w:style>
  <w:style w:type="character" w:styleId="EndnoteReference">
    <w:name w:val="endnote reference"/>
    <w:basedOn w:val="DefaultParagraphFont"/>
    <w:uiPriority w:val="99"/>
    <w:semiHidden/>
    <w:unhideWhenUsed/>
    <w:qFormat/>
    <w:rsid w:val="007B66AA"/>
    <w:rPr>
      <w:vertAlign w:val="superscript"/>
    </w:rPr>
  </w:style>
  <w:style w:type="paragraph" w:styleId="Revision">
    <w:name w:val="Revision"/>
    <w:hidden/>
    <w:uiPriority w:val="99"/>
    <w:semiHidden/>
    <w:qFormat/>
    <w:rsid w:val="00083BA5"/>
    <w:pPr>
      <w:spacing w:after="0" w:line="240" w:lineRule="auto"/>
    </w:pPr>
    <w:rPr>
      <w:rFonts w:cstheme="minorHAnsi"/>
      <w:color w:val="414751" w:themeColor="text2" w:themeShade="BF"/>
      <w:szCs w:val="20"/>
      <w:lang w:eastAsia="ja-JP"/>
    </w:rPr>
  </w:style>
  <w:style w:type="character" w:styleId="FollowedHyperlink">
    <w:name w:val="FollowedHyperlink"/>
    <w:basedOn w:val="DefaultParagraphFont"/>
    <w:uiPriority w:val="99"/>
    <w:semiHidden/>
    <w:unhideWhenUsed/>
    <w:qFormat/>
    <w:rsid w:val="001D679E"/>
    <w:rPr>
      <w:color w:val="3B435B" w:themeColor="followedHyperlink"/>
      <w:u w:val="single"/>
    </w:rPr>
  </w:style>
  <w:style w:type="table" w:customStyle="1" w:styleId="TableGrid1">
    <w:name w:val="Table Grid1"/>
    <w:basedOn w:val="TableNormal"/>
    <w:next w:val="TableGrid"/>
    <w:uiPriority w:val="1"/>
    <w:rsid w:val="00C015CA"/>
    <w:pPr>
      <w:spacing w:after="0" w:line="240" w:lineRule="auto"/>
    </w:pPr>
    <w:rPr>
      <w:rFonts w:cs="Corbe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0316C5"/>
    <w:rPr>
      <w:rFonts w:cstheme="minorHAnsi"/>
      <w:color w:val="414751" w:themeColor="text2" w:themeShade="BF"/>
      <w:szCs w:val="20"/>
      <w:lang w:eastAsia="ja-JP"/>
    </w:rPr>
  </w:style>
  <w:style w:type="paragraph" w:styleId="NormalWeb">
    <w:name w:val="Normal (Web)"/>
    <w:basedOn w:val="Normal"/>
    <w:uiPriority w:val="99"/>
    <w:semiHidden/>
    <w:unhideWhenUsed/>
    <w:rsid w:val="00820213"/>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nservation.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conservation.ca.gov/dlrp/fmmp/Pages/Index.asp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5A625E797BBD0846AF12DE6942FB2016" ma:contentTypeVersion="2" ma:contentTypeDescription="Used for general documents" ma:contentTypeScope="" ma:versionID="602b504a7c55c4136031780998501939">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Props1.xml><?xml version="1.0" encoding="utf-8"?>
<ds:datastoreItem xmlns:ds="http://schemas.openxmlformats.org/officeDocument/2006/customXml" ds:itemID="{30103578-F6DB-4A83-AED0-499CC92BEB2C}"/>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E3BCC030-E860-4D2F-90CD-21FE52D9E17B}"/>
</file>

<file path=customXml/itemProps4.xml><?xml version="1.0" encoding="utf-8"?>
<ds:datastoreItem xmlns:ds="http://schemas.openxmlformats.org/officeDocument/2006/customXml" ds:itemID="{7FD67542-98B9-4D72-B635-AD2EC36EC0CA}"/>
</file>

<file path=customXml/itemProps5.xml><?xml version="1.0" encoding="utf-8"?>
<ds:datastoreItem xmlns:ds="http://schemas.openxmlformats.org/officeDocument/2006/customXml" ds:itemID="{91AE5136-7F0D-485E-8DE4-146602F6397B}"/>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2019-03-22T14:37:00Z</dcterms:created>
  <dcterms:modified xsi:type="dcterms:W3CDTF">2019-06-24T20:26:00Z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0x010100B5E723BB7F66412298F94789433FE2AA0401005A625E797BBD0846AF12DE6942FB2016</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Protection|ca189a74-641f-44fd-92e1-defa7ebd845e</vt:lpwstr>
  </property>
  <property fmtid="{D5CDD505-2E9C-101B-9397-08002B2CF9AE}" pid="6" name="scSubAudiences">
    <vt:lpwstr/>
  </property>
  <property fmtid="{D5CDD505-2E9C-101B-9397-08002B2CF9AE}" pid="7" name="scInformationFor">
    <vt:lpwstr>137;#Funding, Grants ＆ Easements|1d326897-9d76-41e0-947d-e09e5d9d2d5c</vt:lpwstr>
  </property>
</Properties>
</file>